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C8" w:rsidRPr="006E3083" w:rsidRDefault="0031569D" w:rsidP="006E3083">
      <w:pPr>
        <w:widowControl/>
        <w:jc w:val="center"/>
        <w:outlineLvl w:val="0"/>
        <w:rPr>
          <w:rFonts w:ascii="微软雅黑" w:eastAsia="微软雅黑" w:hAnsi="微软雅黑" w:cs="宋体"/>
          <w:color w:val="444444"/>
          <w:kern w:val="36"/>
          <w:sz w:val="36"/>
          <w:szCs w:val="36"/>
        </w:rPr>
      </w:pPr>
      <w:r>
        <w:rPr>
          <w:rFonts w:ascii="方正小标宋简体" w:eastAsia="方正小标宋简体" w:hAnsi="微软雅黑" w:cs="宋体" w:hint="eastAsia"/>
          <w:color w:val="444444"/>
          <w:kern w:val="36"/>
          <w:sz w:val="36"/>
          <w:szCs w:val="36"/>
        </w:rPr>
        <w:t>[市场调研公告]</w:t>
      </w:r>
      <w:r w:rsidR="00043540" w:rsidRPr="00043540">
        <w:rPr>
          <w:rFonts w:ascii="方正小标宋简体" w:eastAsia="方正小标宋简体" w:hAnsi="微软雅黑" w:cs="宋体" w:hint="eastAsia"/>
          <w:color w:val="444444"/>
          <w:kern w:val="36"/>
          <w:sz w:val="36"/>
          <w:szCs w:val="36"/>
        </w:rPr>
        <w:t>广东省第二人民医院</w:t>
      </w:r>
      <w:r w:rsidR="001B354E" w:rsidRPr="001B354E">
        <w:rPr>
          <w:rFonts w:ascii="方正小标宋简体" w:eastAsia="方正小标宋简体" w:hAnsi="微软雅黑" w:cs="宋体" w:hint="eastAsia"/>
          <w:color w:val="444444"/>
          <w:kern w:val="36"/>
          <w:sz w:val="36"/>
          <w:szCs w:val="36"/>
        </w:rPr>
        <w:t>医学科研仪器</w:t>
      </w:r>
      <w:r w:rsidR="00043540" w:rsidRPr="00043540">
        <w:rPr>
          <w:rFonts w:ascii="方正小标宋简体" w:eastAsia="方正小标宋简体" w:hAnsi="微软雅黑" w:cs="宋体" w:hint="eastAsia"/>
          <w:color w:val="444444"/>
          <w:kern w:val="36"/>
          <w:sz w:val="36"/>
          <w:szCs w:val="36"/>
        </w:rPr>
        <w:t>采购项目技术论证及市场调研公告</w:t>
      </w:r>
    </w:p>
    <w:p w:rsidR="006E3083" w:rsidRPr="009D458F" w:rsidRDefault="004C3998" w:rsidP="00803FC4">
      <w:pPr>
        <w:widowControl/>
        <w:spacing w:line="560" w:lineRule="exact"/>
        <w:ind w:firstLineChars="200" w:firstLine="640"/>
        <w:jc w:val="left"/>
        <w:rPr>
          <w:rFonts w:ascii="仿宋_GB2312" w:eastAsia="仿宋_GB2312" w:hAnsi="simsun" w:cs="宋体" w:hint="eastAsia"/>
          <w:color w:val="000000"/>
          <w:kern w:val="0"/>
          <w:szCs w:val="21"/>
        </w:rPr>
      </w:pPr>
      <w:r>
        <w:rPr>
          <w:rFonts w:ascii="仿宋_GB2312" w:eastAsia="仿宋_GB2312" w:hAnsi="simsun" w:cs="宋体" w:hint="eastAsia"/>
          <w:color w:val="000000"/>
          <w:kern w:val="0"/>
          <w:sz w:val="32"/>
          <w:szCs w:val="32"/>
        </w:rPr>
        <w:t>医院定于近期对以下</w:t>
      </w:r>
      <w:r w:rsidR="002C0F65" w:rsidRPr="002C0F65">
        <w:rPr>
          <w:rFonts w:ascii="仿宋_GB2312" w:eastAsia="仿宋_GB2312" w:hAnsi="simsun" w:cs="宋体" w:hint="eastAsia"/>
          <w:color w:val="000000"/>
          <w:kern w:val="0"/>
          <w:sz w:val="32"/>
          <w:szCs w:val="32"/>
        </w:rPr>
        <w:t>医学科研仪器</w:t>
      </w:r>
      <w:r w:rsidR="006E3083" w:rsidRPr="009D458F">
        <w:rPr>
          <w:rFonts w:ascii="仿宋_GB2312" w:eastAsia="仿宋_GB2312" w:hAnsi="simsun" w:cs="宋体" w:hint="eastAsia"/>
          <w:color w:val="000000"/>
          <w:kern w:val="0"/>
          <w:sz w:val="32"/>
          <w:szCs w:val="32"/>
        </w:rPr>
        <w:t>进行技术论证及市场</w:t>
      </w:r>
      <w:r w:rsidR="00412482" w:rsidRPr="009D458F">
        <w:rPr>
          <w:rFonts w:ascii="仿宋_GB2312" w:eastAsia="仿宋_GB2312" w:hAnsi="simsun" w:cs="宋体" w:hint="eastAsia"/>
          <w:color w:val="000000"/>
          <w:kern w:val="0"/>
          <w:sz w:val="32"/>
          <w:szCs w:val="32"/>
        </w:rPr>
        <w:t>价格</w:t>
      </w:r>
      <w:r w:rsidR="006E3083" w:rsidRPr="009D458F">
        <w:rPr>
          <w:rFonts w:ascii="仿宋_GB2312" w:eastAsia="仿宋_GB2312" w:hAnsi="simsun" w:cs="宋体" w:hint="eastAsia"/>
          <w:color w:val="000000"/>
          <w:kern w:val="0"/>
          <w:sz w:val="32"/>
          <w:szCs w:val="32"/>
        </w:rPr>
        <w:t>调研，</w:t>
      </w:r>
      <w:r w:rsidR="00803FC4" w:rsidRPr="009D458F">
        <w:rPr>
          <w:rFonts w:ascii="仿宋_GB2312" w:eastAsia="仿宋_GB2312" w:hAnsi="simsun" w:cs="宋体" w:hint="eastAsia"/>
          <w:color w:val="000000"/>
          <w:kern w:val="0"/>
          <w:sz w:val="32"/>
          <w:szCs w:val="32"/>
        </w:rPr>
        <w:t xml:space="preserve"> </w:t>
      </w:r>
      <w:r w:rsidR="006E3083" w:rsidRPr="009D458F">
        <w:rPr>
          <w:rFonts w:ascii="仿宋_GB2312" w:eastAsia="仿宋_GB2312" w:hAnsi="simsun" w:cs="宋体" w:hint="eastAsia"/>
          <w:color w:val="000000"/>
          <w:kern w:val="0"/>
          <w:sz w:val="32"/>
          <w:szCs w:val="32"/>
        </w:rPr>
        <w:t>欢迎符合资格条件的</w:t>
      </w:r>
      <w:r w:rsidR="00660033">
        <w:rPr>
          <w:rFonts w:ascii="仿宋_GB2312" w:eastAsia="仿宋_GB2312" w:hAnsi="simsun" w:cs="宋体" w:hint="eastAsia"/>
          <w:color w:val="000000"/>
          <w:kern w:val="0"/>
          <w:sz w:val="32"/>
          <w:szCs w:val="32"/>
        </w:rPr>
        <w:t>厂</w:t>
      </w:r>
      <w:r w:rsidR="006E3083" w:rsidRPr="009D458F">
        <w:rPr>
          <w:rFonts w:ascii="仿宋_GB2312" w:eastAsia="仿宋_GB2312" w:hAnsi="simsun" w:cs="宋体" w:hint="eastAsia"/>
          <w:color w:val="000000"/>
          <w:kern w:val="0"/>
          <w:sz w:val="32"/>
          <w:szCs w:val="32"/>
        </w:rPr>
        <w:t>商</w:t>
      </w:r>
      <w:r w:rsidR="00786086" w:rsidRPr="009D458F">
        <w:rPr>
          <w:rFonts w:ascii="仿宋_GB2312" w:eastAsia="仿宋_GB2312" w:hAnsi="simsun" w:cs="宋体" w:hint="eastAsia"/>
          <w:color w:val="000000"/>
          <w:kern w:val="0"/>
          <w:sz w:val="32"/>
          <w:szCs w:val="32"/>
        </w:rPr>
        <w:t>报名</w:t>
      </w:r>
      <w:r w:rsidR="006E3083" w:rsidRPr="009D458F">
        <w:rPr>
          <w:rFonts w:ascii="仿宋_GB2312" w:eastAsia="仿宋_GB2312" w:hAnsi="simsun" w:cs="宋体" w:hint="eastAsia"/>
          <w:color w:val="000000"/>
          <w:kern w:val="0"/>
          <w:sz w:val="32"/>
          <w:szCs w:val="32"/>
        </w:rPr>
        <w:t>参加。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6008"/>
        <w:gridCol w:w="1256"/>
      </w:tblGrid>
      <w:tr w:rsidR="002C0F65" w:rsidTr="002C0F65">
        <w:trPr>
          <w:jc w:val="center"/>
        </w:trPr>
        <w:tc>
          <w:tcPr>
            <w:tcW w:w="738" w:type="pct"/>
          </w:tcPr>
          <w:p w:rsidR="002C0F65" w:rsidRPr="00EF38DE" w:rsidRDefault="002C0F65" w:rsidP="00D02978">
            <w:pPr>
              <w:widowControl/>
              <w:spacing w:line="420" w:lineRule="atLeast"/>
              <w:jc w:val="center"/>
              <w:rPr>
                <w:rFonts w:ascii="仿宋_GB2312" w:eastAsia="仿宋_GB2312" w:hAnsi="simsun" w:cs="宋体" w:hint="eastAsia"/>
                <w:b/>
                <w:color w:val="000000"/>
                <w:kern w:val="0"/>
                <w:sz w:val="32"/>
                <w:szCs w:val="32"/>
              </w:rPr>
            </w:pPr>
            <w:r w:rsidRPr="00EF38DE">
              <w:rPr>
                <w:rFonts w:ascii="仿宋_GB2312" w:eastAsia="仿宋_GB2312" w:hAnsi="simsun" w:cs="宋体" w:hint="eastAsia"/>
                <w:b/>
                <w:color w:val="000000"/>
                <w:kern w:val="0"/>
                <w:sz w:val="32"/>
                <w:szCs w:val="32"/>
              </w:rPr>
              <w:t>序号</w:t>
            </w:r>
          </w:p>
        </w:tc>
        <w:tc>
          <w:tcPr>
            <w:tcW w:w="3525" w:type="pct"/>
          </w:tcPr>
          <w:p w:rsidR="002C0F65" w:rsidRPr="00EF38DE" w:rsidRDefault="00D02978" w:rsidP="00D02978">
            <w:pPr>
              <w:widowControl/>
              <w:wordWrap w:val="0"/>
              <w:spacing w:line="420" w:lineRule="atLeast"/>
              <w:jc w:val="center"/>
              <w:rPr>
                <w:rFonts w:ascii="仿宋_GB2312" w:eastAsia="仿宋_GB2312" w:hAnsi="simsun" w:cs="宋体" w:hint="eastAsia"/>
                <w:b/>
                <w:color w:val="000000"/>
                <w:kern w:val="0"/>
                <w:sz w:val="32"/>
                <w:szCs w:val="32"/>
              </w:rPr>
            </w:pPr>
            <w:r w:rsidRPr="00EF38DE">
              <w:rPr>
                <w:rFonts w:ascii="仿宋_GB2312" w:eastAsia="仿宋_GB2312" w:hAnsi="simsun" w:cs="宋体" w:hint="eastAsia"/>
                <w:b/>
                <w:color w:val="000000"/>
                <w:kern w:val="0"/>
                <w:sz w:val="32"/>
                <w:szCs w:val="32"/>
              </w:rPr>
              <w:t>仪器</w:t>
            </w:r>
            <w:r w:rsidR="002C0F65" w:rsidRPr="00EF38DE">
              <w:rPr>
                <w:rFonts w:ascii="仿宋_GB2312" w:eastAsia="仿宋_GB2312" w:hAnsi="simsun" w:cs="宋体" w:hint="eastAsia"/>
                <w:b/>
                <w:color w:val="000000"/>
                <w:kern w:val="0"/>
                <w:sz w:val="32"/>
                <w:szCs w:val="32"/>
              </w:rPr>
              <w:t>名称</w:t>
            </w:r>
          </w:p>
        </w:tc>
        <w:tc>
          <w:tcPr>
            <w:tcW w:w="737" w:type="pct"/>
          </w:tcPr>
          <w:p w:rsidR="002C0F65" w:rsidRPr="00EF38DE" w:rsidRDefault="002C0F65" w:rsidP="00D02978">
            <w:pPr>
              <w:widowControl/>
              <w:spacing w:line="420" w:lineRule="atLeast"/>
              <w:jc w:val="center"/>
              <w:rPr>
                <w:rFonts w:ascii="仿宋_GB2312" w:eastAsia="仿宋_GB2312" w:hAnsi="simsun" w:cs="宋体" w:hint="eastAsia"/>
                <w:b/>
                <w:color w:val="000000"/>
                <w:kern w:val="0"/>
                <w:sz w:val="32"/>
                <w:szCs w:val="32"/>
              </w:rPr>
            </w:pPr>
            <w:r w:rsidRPr="00EF38DE">
              <w:rPr>
                <w:rFonts w:ascii="仿宋_GB2312" w:eastAsia="仿宋_GB2312" w:hAnsi="simsun" w:cs="宋体" w:hint="eastAsia"/>
                <w:b/>
                <w:color w:val="000000"/>
                <w:kern w:val="0"/>
                <w:sz w:val="32"/>
                <w:szCs w:val="32"/>
              </w:rPr>
              <w:t>数量</w:t>
            </w:r>
          </w:p>
        </w:tc>
      </w:tr>
      <w:tr w:rsidR="002C0F65" w:rsidTr="002C0F65">
        <w:trPr>
          <w:trHeight w:val="381"/>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c>
          <w:tcPr>
            <w:tcW w:w="3525"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A2型生物安全柜</w:t>
            </w:r>
          </w:p>
        </w:tc>
        <w:tc>
          <w:tcPr>
            <w:tcW w:w="737" w:type="pct"/>
            <w:tcBorders>
              <w:top w:val="single" w:sz="4" w:space="0" w:color="auto"/>
              <w:left w:val="nil"/>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4</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PCR扩增仪</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3</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超纯水系统</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4</w:t>
            </w:r>
          </w:p>
        </w:tc>
        <w:tc>
          <w:tcPr>
            <w:tcW w:w="3525"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超低温冰箱</w:t>
            </w:r>
          </w:p>
        </w:tc>
        <w:tc>
          <w:tcPr>
            <w:tcW w:w="737" w:type="pct"/>
            <w:tcBorders>
              <w:top w:val="single" w:sz="4" w:space="0" w:color="auto"/>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3</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5</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大容量高速冷冻离心机</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6</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大型台式恒温冷冻摇床</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7</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二氧化碳培养箱</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4</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8</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高压灭菌器</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9</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鼓风干燥箱</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10</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恒温摇床（小型管）</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11</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恒温摇床（锥形管）</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12</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全自动化学发光图像分析系统</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13</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组织包埋机</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14</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石蜡切片机</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15</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冰冻切片机</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16</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全封闭组织脱水机</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lastRenderedPageBreak/>
              <w:t>17</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实验室水处理系统</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18</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荧光倒置显微镜</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19</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荧光定量PCR仪</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20</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八通道移液器</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4</w:t>
            </w:r>
          </w:p>
        </w:tc>
      </w:tr>
      <w:tr w:rsidR="002C0F65" w:rsidTr="002C0F65">
        <w:trPr>
          <w:trHeight w:val="237"/>
          <w:jc w:val="center"/>
        </w:trPr>
        <w:tc>
          <w:tcPr>
            <w:tcW w:w="738" w:type="pct"/>
            <w:tcBorders>
              <w:bottom w:val="single" w:sz="4" w:space="0" w:color="auto"/>
            </w:tcBorders>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21</w:t>
            </w:r>
          </w:p>
        </w:tc>
        <w:tc>
          <w:tcPr>
            <w:tcW w:w="3525" w:type="pct"/>
            <w:tcBorders>
              <w:top w:val="nil"/>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电泳转印系统</w:t>
            </w:r>
          </w:p>
        </w:tc>
        <w:tc>
          <w:tcPr>
            <w:tcW w:w="737" w:type="pct"/>
            <w:tcBorders>
              <w:top w:val="nil"/>
              <w:left w:val="nil"/>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3</w:t>
            </w:r>
          </w:p>
        </w:tc>
      </w:tr>
      <w:tr w:rsidR="002C0F65" w:rsidTr="002C0F65">
        <w:trPr>
          <w:trHeight w:val="237"/>
          <w:jc w:val="center"/>
        </w:trPr>
        <w:tc>
          <w:tcPr>
            <w:tcW w:w="738" w:type="pct"/>
            <w:tcBorders>
              <w:top w:val="single" w:sz="4" w:space="0" w:color="auto"/>
              <w:bottom w:val="single" w:sz="4" w:space="0" w:color="auto"/>
              <w:right w:val="single" w:sz="4" w:space="0" w:color="auto"/>
            </w:tcBorders>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22</w:t>
            </w:r>
          </w:p>
        </w:tc>
        <w:tc>
          <w:tcPr>
            <w:tcW w:w="3525"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三维脱色摇床</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w:t>
            </w:r>
          </w:p>
        </w:tc>
      </w:tr>
      <w:tr w:rsidR="002C0F65" w:rsidTr="002C0F65">
        <w:trPr>
          <w:trHeight w:val="237"/>
          <w:jc w:val="center"/>
        </w:trPr>
        <w:tc>
          <w:tcPr>
            <w:tcW w:w="738" w:type="pct"/>
            <w:tcBorders>
              <w:top w:val="single" w:sz="4" w:space="0" w:color="auto"/>
              <w:bottom w:val="single" w:sz="4" w:space="0" w:color="auto"/>
              <w:right w:val="single" w:sz="4" w:space="0" w:color="auto"/>
            </w:tcBorders>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23</w:t>
            </w:r>
          </w:p>
        </w:tc>
        <w:tc>
          <w:tcPr>
            <w:tcW w:w="3525"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水浴摇床</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w:t>
            </w:r>
          </w:p>
        </w:tc>
      </w:tr>
      <w:tr w:rsidR="002C0F65" w:rsidTr="002C0F65">
        <w:trPr>
          <w:trHeight w:val="237"/>
          <w:jc w:val="center"/>
        </w:trPr>
        <w:tc>
          <w:tcPr>
            <w:tcW w:w="738" w:type="pct"/>
            <w:tcBorders>
              <w:top w:val="single" w:sz="4" w:space="0" w:color="auto"/>
              <w:bottom w:val="single" w:sz="4" w:space="0" w:color="auto"/>
              <w:right w:val="single" w:sz="4" w:space="0" w:color="auto"/>
            </w:tcBorders>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24</w:t>
            </w:r>
          </w:p>
        </w:tc>
        <w:tc>
          <w:tcPr>
            <w:tcW w:w="3525"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小型台式高速冷冻离心机</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6</w:t>
            </w:r>
          </w:p>
        </w:tc>
      </w:tr>
      <w:tr w:rsidR="002C0F65" w:rsidTr="002C0F65">
        <w:trPr>
          <w:trHeight w:val="237"/>
          <w:jc w:val="center"/>
        </w:trPr>
        <w:tc>
          <w:tcPr>
            <w:tcW w:w="738" w:type="pct"/>
            <w:tcBorders>
              <w:top w:val="single" w:sz="4" w:space="0" w:color="auto"/>
              <w:bottom w:val="single" w:sz="4" w:space="0" w:color="auto"/>
              <w:right w:val="single" w:sz="4" w:space="0" w:color="auto"/>
            </w:tcBorders>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25</w:t>
            </w:r>
          </w:p>
        </w:tc>
        <w:tc>
          <w:tcPr>
            <w:tcW w:w="3525"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移液器</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10</w:t>
            </w:r>
          </w:p>
        </w:tc>
      </w:tr>
      <w:tr w:rsidR="002C0F65" w:rsidTr="002C0F65">
        <w:trPr>
          <w:trHeight w:val="237"/>
          <w:jc w:val="center"/>
        </w:trPr>
        <w:tc>
          <w:tcPr>
            <w:tcW w:w="738" w:type="pct"/>
            <w:tcBorders>
              <w:top w:val="single" w:sz="4" w:space="0" w:color="auto"/>
              <w:bottom w:val="single" w:sz="4" w:space="0" w:color="auto"/>
              <w:right w:val="single" w:sz="4" w:space="0" w:color="auto"/>
            </w:tcBorders>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26</w:t>
            </w:r>
          </w:p>
        </w:tc>
        <w:tc>
          <w:tcPr>
            <w:tcW w:w="3525"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掌上离心机</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4</w:t>
            </w:r>
          </w:p>
        </w:tc>
      </w:tr>
      <w:tr w:rsidR="002C0F65" w:rsidTr="002C0F65">
        <w:trPr>
          <w:trHeight w:val="237"/>
          <w:jc w:val="center"/>
        </w:trPr>
        <w:tc>
          <w:tcPr>
            <w:tcW w:w="738" w:type="pct"/>
            <w:tcBorders>
              <w:top w:val="single" w:sz="4" w:space="0" w:color="auto"/>
              <w:bottom w:val="single" w:sz="4" w:space="0" w:color="auto"/>
              <w:right w:val="single" w:sz="4" w:space="0" w:color="auto"/>
            </w:tcBorders>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27</w:t>
            </w:r>
          </w:p>
        </w:tc>
        <w:tc>
          <w:tcPr>
            <w:tcW w:w="3525"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共聚焦显微镜</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2C0F65">
        <w:trPr>
          <w:trHeight w:val="237"/>
          <w:jc w:val="center"/>
        </w:trPr>
        <w:tc>
          <w:tcPr>
            <w:tcW w:w="738" w:type="pct"/>
            <w:tcBorders>
              <w:top w:val="single" w:sz="4" w:space="0" w:color="auto"/>
              <w:bottom w:val="single" w:sz="4" w:space="0" w:color="auto"/>
              <w:right w:val="single" w:sz="4" w:space="0" w:color="auto"/>
            </w:tcBorders>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28</w:t>
            </w:r>
          </w:p>
        </w:tc>
        <w:tc>
          <w:tcPr>
            <w:tcW w:w="3525"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widowControl/>
              <w:jc w:val="center"/>
              <w:textAlignment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流式细胞仪</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2C0F65" w:rsidTr="00012F77">
        <w:trPr>
          <w:trHeight w:val="237"/>
          <w:jc w:val="center"/>
        </w:trPr>
        <w:tc>
          <w:tcPr>
            <w:tcW w:w="738" w:type="pct"/>
            <w:tcBorders>
              <w:top w:val="single" w:sz="4" w:space="0" w:color="auto"/>
              <w:bottom w:val="single" w:sz="4" w:space="0" w:color="auto"/>
              <w:right w:val="single" w:sz="4" w:space="0" w:color="auto"/>
            </w:tcBorders>
            <w:vAlign w:val="center"/>
          </w:tcPr>
          <w:p w:rsidR="002C0F65" w:rsidRPr="00EF38DE" w:rsidRDefault="002C0F65" w:rsidP="00D02978">
            <w:pPr>
              <w:widowControl/>
              <w:wordWrap w:val="0"/>
              <w:spacing w:line="360" w:lineRule="auto"/>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29</w:t>
            </w:r>
          </w:p>
        </w:tc>
        <w:tc>
          <w:tcPr>
            <w:tcW w:w="3525"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A221A5">
            <w:pPr>
              <w:widowControl/>
              <w:spacing w:line="300" w:lineRule="atLeast"/>
              <w:jc w:val="center"/>
              <w:rPr>
                <w:rFonts w:ascii="仿宋_GB2312" w:eastAsia="仿宋_GB2312" w:hAnsi="simsun" w:cs="宋体" w:hint="eastAsia"/>
                <w:color w:val="000000"/>
                <w:kern w:val="0"/>
                <w:sz w:val="32"/>
                <w:szCs w:val="32"/>
              </w:rPr>
            </w:pPr>
            <w:r w:rsidRPr="00EF38DE">
              <w:rPr>
                <w:rFonts w:ascii="仿宋_GB2312" w:eastAsia="仿宋_GB2312" w:hAnsi="simsun" w:cs="宋体"/>
                <w:color w:val="000000"/>
                <w:kern w:val="0"/>
                <w:sz w:val="32"/>
                <w:szCs w:val="32"/>
              </w:rPr>
              <w:t>PCR</w:t>
            </w:r>
            <w:r w:rsidRPr="00EF38DE">
              <w:rPr>
                <w:rFonts w:ascii="仿宋_GB2312" w:eastAsia="仿宋_GB2312" w:hAnsi="simsun" w:cs="宋体" w:hint="eastAsia"/>
                <w:color w:val="000000"/>
                <w:kern w:val="0"/>
                <w:sz w:val="32"/>
                <w:szCs w:val="32"/>
              </w:rPr>
              <w:t>仪</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C0F65" w:rsidRPr="00EF38DE" w:rsidRDefault="002C0F65" w:rsidP="00D02978">
            <w:pPr>
              <w:jc w:val="center"/>
              <w:rPr>
                <w:rFonts w:ascii="仿宋_GB2312" w:eastAsia="仿宋_GB2312" w:hAnsi="simsun" w:cs="宋体" w:hint="eastAsia"/>
                <w:color w:val="000000"/>
                <w:kern w:val="0"/>
                <w:sz w:val="32"/>
                <w:szCs w:val="32"/>
              </w:rPr>
            </w:pPr>
            <w:r w:rsidRPr="00EF38DE">
              <w:rPr>
                <w:rFonts w:ascii="仿宋_GB2312" w:eastAsia="仿宋_GB2312" w:hAnsi="simsun" w:cs="宋体" w:hint="eastAsia"/>
                <w:color w:val="000000"/>
                <w:kern w:val="0"/>
                <w:sz w:val="32"/>
                <w:szCs w:val="32"/>
              </w:rPr>
              <w:t>1</w:t>
            </w:r>
          </w:p>
        </w:tc>
      </w:tr>
      <w:tr w:rsidR="00012F77" w:rsidTr="00012F77">
        <w:trPr>
          <w:trHeight w:val="237"/>
          <w:jc w:val="center"/>
        </w:trPr>
        <w:tc>
          <w:tcPr>
            <w:tcW w:w="5000" w:type="pct"/>
            <w:gridSpan w:val="3"/>
            <w:tcBorders>
              <w:top w:val="single" w:sz="4" w:space="0" w:color="auto"/>
              <w:right w:val="single" w:sz="4" w:space="0" w:color="auto"/>
            </w:tcBorders>
            <w:vAlign w:val="center"/>
          </w:tcPr>
          <w:p w:rsidR="00033BBB" w:rsidRDefault="00012F77" w:rsidP="00012F77">
            <w:pPr>
              <w:widowControl/>
              <w:spacing w:line="560" w:lineRule="exact"/>
              <w:jc w:val="left"/>
              <w:rPr>
                <w:rFonts w:ascii="仿宋_GB2312" w:eastAsia="仿宋_GB2312" w:hAnsi="simsun" w:cs="宋体" w:hint="eastAsia"/>
                <w:b/>
                <w:color w:val="000000"/>
                <w:kern w:val="0"/>
                <w:sz w:val="32"/>
                <w:szCs w:val="32"/>
              </w:rPr>
            </w:pPr>
            <w:r w:rsidRPr="00D02978">
              <w:rPr>
                <w:rFonts w:ascii="仿宋_GB2312" w:eastAsia="仿宋_GB2312" w:hAnsi="simsun" w:cs="宋体" w:hint="eastAsia"/>
                <w:b/>
                <w:color w:val="000000"/>
                <w:kern w:val="0"/>
                <w:sz w:val="32"/>
                <w:szCs w:val="32"/>
              </w:rPr>
              <w:t>备注:</w:t>
            </w:r>
          </w:p>
          <w:p w:rsidR="00012F77" w:rsidRDefault="00012F77" w:rsidP="00012F77">
            <w:pPr>
              <w:widowControl/>
              <w:spacing w:line="560" w:lineRule="exact"/>
              <w:jc w:val="left"/>
              <w:rPr>
                <w:rFonts w:ascii="仿宋_GB2312" w:eastAsia="仿宋_GB2312" w:hAnsi="simsun" w:cs="宋体" w:hint="eastAsia"/>
                <w:b/>
                <w:color w:val="000000"/>
                <w:kern w:val="0"/>
                <w:sz w:val="32"/>
                <w:szCs w:val="32"/>
              </w:rPr>
            </w:pPr>
            <w:r>
              <w:rPr>
                <w:rFonts w:ascii="仿宋_GB2312" w:eastAsia="仿宋_GB2312" w:hAnsi="simsun" w:cs="宋体" w:hint="eastAsia"/>
                <w:b/>
                <w:color w:val="000000"/>
                <w:kern w:val="0"/>
                <w:sz w:val="32"/>
                <w:szCs w:val="32"/>
              </w:rPr>
              <w:t>1.各</w:t>
            </w:r>
            <w:r w:rsidRPr="00D02978">
              <w:rPr>
                <w:rFonts w:ascii="仿宋_GB2312" w:eastAsia="仿宋_GB2312" w:hAnsi="simsun" w:cs="宋体" w:hint="eastAsia"/>
                <w:b/>
                <w:color w:val="000000"/>
                <w:kern w:val="0"/>
                <w:sz w:val="32"/>
                <w:szCs w:val="32"/>
              </w:rPr>
              <w:t>仪器</w:t>
            </w:r>
            <w:r>
              <w:rPr>
                <w:rFonts w:ascii="仿宋_GB2312" w:eastAsia="仿宋_GB2312" w:hAnsi="simsun" w:cs="宋体" w:hint="eastAsia"/>
                <w:b/>
                <w:color w:val="000000"/>
                <w:kern w:val="0"/>
                <w:sz w:val="32"/>
                <w:szCs w:val="32"/>
              </w:rPr>
              <w:t>技术</w:t>
            </w:r>
            <w:r w:rsidRPr="00D02978">
              <w:rPr>
                <w:rFonts w:ascii="仿宋_GB2312" w:eastAsia="仿宋_GB2312" w:hAnsi="simsun" w:cs="宋体" w:hint="eastAsia"/>
                <w:b/>
                <w:color w:val="000000"/>
                <w:kern w:val="0"/>
                <w:sz w:val="32"/>
                <w:szCs w:val="32"/>
              </w:rPr>
              <w:t>参数详见附件。</w:t>
            </w:r>
          </w:p>
          <w:p w:rsidR="00033BBB" w:rsidRPr="00012F77" w:rsidRDefault="00033BBB" w:rsidP="00012F77">
            <w:pPr>
              <w:widowControl/>
              <w:spacing w:line="560" w:lineRule="exact"/>
              <w:jc w:val="left"/>
              <w:rPr>
                <w:color w:val="000000"/>
              </w:rPr>
            </w:pPr>
            <w:r>
              <w:rPr>
                <w:rFonts w:ascii="仿宋_GB2312" w:eastAsia="仿宋_GB2312" w:hAnsi="simsun" w:cs="宋体" w:hint="eastAsia"/>
                <w:b/>
                <w:color w:val="000000"/>
                <w:kern w:val="0"/>
                <w:sz w:val="32"/>
                <w:szCs w:val="32"/>
              </w:rPr>
              <w:t>2.厂商必须</w:t>
            </w:r>
            <w:r w:rsidR="00907C8F">
              <w:rPr>
                <w:rFonts w:ascii="仿宋_GB2312" w:eastAsia="仿宋_GB2312" w:hAnsi="simsun" w:cs="宋体" w:hint="eastAsia"/>
                <w:b/>
                <w:color w:val="000000"/>
                <w:kern w:val="0"/>
                <w:sz w:val="32"/>
                <w:szCs w:val="32"/>
              </w:rPr>
              <w:t>对以上29</w:t>
            </w:r>
            <w:r w:rsidR="00EC1AA7">
              <w:rPr>
                <w:rFonts w:ascii="仿宋_GB2312" w:eastAsia="仿宋_GB2312" w:hAnsi="simsun" w:cs="宋体" w:hint="eastAsia"/>
                <w:b/>
                <w:color w:val="000000"/>
                <w:kern w:val="0"/>
                <w:sz w:val="32"/>
                <w:szCs w:val="32"/>
              </w:rPr>
              <w:t>项仪器</w:t>
            </w:r>
            <w:r w:rsidR="00907C8F">
              <w:rPr>
                <w:rFonts w:ascii="仿宋_GB2312" w:eastAsia="仿宋_GB2312" w:hAnsi="simsun" w:cs="宋体" w:hint="eastAsia"/>
                <w:b/>
                <w:color w:val="000000"/>
                <w:kern w:val="0"/>
                <w:sz w:val="32"/>
                <w:szCs w:val="32"/>
              </w:rPr>
              <w:t>全部响应方可成功报名参与技术论证</w:t>
            </w:r>
            <w:r>
              <w:rPr>
                <w:rFonts w:ascii="仿宋_GB2312" w:eastAsia="仿宋_GB2312" w:hAnsi="simsun" w:cs="宋体" w:hint="eastAsia"/>
                <w:b/>
                <w:color w:val="000000"/>
                <w:kern w:val="0"/>
                <w:sz w:val="32"/>
                <w:szCs w:val="32"/>
              </w:rPr>
              <w:t>。</w:t>
            </w:r>
          </w:p>
        </w:tc>
      </w:tr>
    </w:tbl>
    <w:p w:rsidR="00BB0C7F" w:rsidRPr="00B15E0D" w:rsidRDefault="00BB0C7F" w:rsidP="00BB0C7F">
      <w:pPr>
        <w:widowControl/>
        <w:spacing w:line="560" w:lineRule="exact"/>
        <w:ind w:firstLine="630"/>
        <w:jc w:val="left"/>
        <w:rPr>
          <w:rFonts w:ascii="仿宋_GB2312" w:eastAsia="仿宋_GB2312" w:hAnsi="simsun" w:cs="宋体" w:hint="eastAsia"/>
          <w:b/>
          <w:color w:val="000000"/>
          <w:kern w:val="0"/>
          <w:sz w:val="32"/>
          <w:szCs w:val="32"/>
        </w:rPr>
      </w:pPr>
      <w:r w:rsidRPr="00BB00F3">
        <w:rPr>
          <w:rFonts w:ascii="仿宋_GB2312" w:eastAsia="仿宋_GB2312" w:hAnsi="simsun" w:cs="宋体" w:hint="eastAsia"/>
          <w:color w:val="000000"/>
          <w:kern w:val="0"/>
          <w:sz w:val="32"/>
          <w:szCs w:val="32"/>
        </w:rPr>
        <w:t>一</w:t>
      </w:r>
      <w:r w:rsidRPr="00B15E0D">
        <w:rPr>
          <w:rFonts w:ascii="仿宋_GB2312" w:eastAsia="仿宋_GB2312" w:hAnsi="simsun" w:cs="宋体" w:hint="eastAsia"/>
          <w:b/>
          <w:color w:val="000000"/>
          <w:kern w:val="0"/>
          <w:sz w:val="32"/>
          <w:szCs w:val="32"/>
        </w:rPr>
        <w:t>、报名时间</w:t>
      </w:r>
    </w:p>
    <w:p w:rsidR="00BB0C7F" w:rsidRPr="009D458F" w:rsidRDefault="00BB0C7F" w:rsidP="00BB0C7F">
      <w:pPr>
        <w:widowControl/>
        <w:spacing w:line="560" w:lineRule="exact"/>
        <w:ind w:firstLine="630"/>
        <w:jc w:val="left"/>
        <w:rPr>
          <w:rFonts w:ascii="仿宋_GB2312" w:eastAsia="仿宋_GB2312" w:hAnsi="simsun" w:cs="宋体" w:hint="eastAsia"/>
          <w:color w:val="000000"/>
          <w:kern w:val="0"/>
          <w:sz w:val="32"/>
          <w:szCs w:val="32"/>
        </w:rPr>
      </w:pP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公告即日起，报名期限为五个工作日，即20</w:t>
      </w:r>
      <w:r w:rsidR="00CA7904">
        <w:rPr>
          <w:rFonts w:ascii="仿宋_GB2312" w:eastAsia="仿宋_GB2312" w:hAnsi="simsun" w:cs="宋体" w:hint="eastAsia"/>
          <w:color w:val="000000"/>
          <w:kern w:val="0"/>
          <w:sz w:val="32"/>
          <w:szCs w:val="32"/>
        </w:rPr>
        <w:t>20</w:t>
      </w:r>
      <w:r w:rsidRPr="009D458F">
        <w:rPr>
          <w:rFonts w:ascii="仿宋_GB2312" w:eastAsia="仿宋_GB2312" w:hAnsi="simsun" w:cs="宋体" w:hint="eastAsia"/>
          <w:color w:val="000000"/>
          <w:kern w:val="0"/>
          <w:sz w:val="32"/>
          <w:szCs w:val="32"/>
        </w:rPr>
        <w:t>年</w:t>
      </w:r>
      <w:r w:rsidR="00C435DE">
        <w:rPr>
          <w:rFonts w:ascii="仿宋_GB2312" w:eastAsia="仿宋_GB2312" w:hAnsi="simsun" w:cs="宋体" w:hint="eastAsia"/>
          <w:color w:val="000000"/>
          <w:kern w:val="0"/>
          <w:sz w:val="32"/>
          <w:szCs w:val="32"/>
        </w:rPr>
        <w:t>6</w:t>
      </w:r>
      <w:r w:rsidRPr="009D458F">
        <w:rPr>
          <w:rFonts w:ascii="仿宋_GB2312" w:eastAsia="仿宋_GB2312" w:hAnsi="simsun" w:cs="宋体" w:hint="eastAsia"/>
          <w:color w:val="000000"/>
          <w:kern w:val="0"/>
          <w:sz w:val="32"/>
          <w:szCs w:val="32"/>
        </w:rPr>
        <w:t xml:space="preserve">月  </w:t>
      </w:r>
      <w:r w:rsidR="00144078">
        <w:rPr>
          <w:rFonts w:ascii="仿宋_GB2312" w:eastAsia="仿宋_GB2312" w:hAnsi="simsun" w:cs="宋体" w:hint="eastAsia"/>
          <w:color w:val="000000"/>
          <w:kern w:val="0"/>
          <w:sz w:val="32"/>
          <w:szCs w:val="32"/>
        </w:rPr>
        <w:t>16</w:t>
      </w:r>
      <w:r w:rsidRPr="009D458F">
        <w:rPr>
          <w:rFonts w:ascii="仿宋_GB2312" w:eastAsia="仿宋_GB2312" w:hAnsi="simsun" w:cs="宋体" w:hint="eastAsia"/>
          <w:color w:val="000000"/>
          <w:kern w:val="0"/>
          <w:sz w:val="32"/>
          <w:szCs w:val="32"/>
        </w:rPr>
        <w:t>日—</w:t>
      </w:r>
      <w:r w:rsidR="00BB00F3">
        <w:rPr>
          <w:rFonts w:ascii="仿宋_GB2312" w:eastAsia="仿宋_GB2312" w:hAnsi="simsun" w:cs="宋体" w:hint="eastAsia"/>
          <w:color w:val="000000"/>
          <w:kern w:val="0"/>
          <w:sz w:val="32"/>
          <w:szCs w:val="32"/>
        </w:rPr>
        <w:t>6</w:t>
      </w:r>
      <w:r w:rsidRPr="009D458F">
        <w:rPr>
          <w:rFonts w:ascii="仿宋_GB2312" w:eastAsia="仿宋_GB2312" w:hAnsi="simsun" w:cs="宋体" w:hint="eastAsia"/>
          <w:color w:val="000000"/>
          <w:kern w:val="0"/>
          <w:sz w:val="32"/>
          <w:szCs w:val="32"/>
        </w:rPr>
        <w:t>月</w:t>
      </w:r>
      <w:r w:rsidR="00144078">
        <w:rPr>
          <w:rFonts w:ascii="仿宋_GB2312" w:eastAsia="仿宋_GB2312" w:hAnsi="simsun" w:cs="宋体" w:hint="eastAsia"/>
          <w:color w:val="000000"/>
          <w:kern w:val="0"/>
          <w:sz w:val="32"/>
          <w:szCs w:val="32"/>
        </w:rPr>
        <w:t>23</w:t>
      </w:r>
      <w:r w:rsidRPr="009D458F">
        <w:rPr>
          <w:rFonts w:ascii="仿宋_GB2312" w:eastAsia="仿宋_GB2312" w:hAnsi="simsun" w:cs="宋体" w:hint="eastAsia"/>
          <w:color w:val="000000"/>
          <w:kern w:val="0"/>
          <w:sz w:val="32"/>
          <w:szCs w:val="32"/>
        </w:rPr>
        <w:t xml:space="preserve"> 日</w:t>
      </w: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17：30前。    </w:t>
      </w:r>
    </w:p>
    <w:p w:rsidR="00BB0C7F" w:rsidRPr="00CD7839" w:rsidRDefault="00BB0C7F" w:rsidP="000B0E89">
      <w:pPr>
        <w:pStyle w:val="a7"/>
        <w:widowControl/>
        <w:numPr>
          <w:ilvl w:val="0"/>
          <w:numId w:val="2"/>
        </w:numPr>
        <w:spacing w:line="560" w:lineRule="exact"/>
        <w:ind w:firstLineChars="0"/>
        <w:jc w:val="left"/>
        <w:rPr>
          <w:rFonts w:ascii="仿宋_GB2312" w:eastAsia="仿宋_GB2312" w:hAnsi="simsun" w:cs="宋体" w:hint="eastAsia"/>
          <w:b/>
          <w:color w:val="000000"/>
          <w:kern w:val="0"/>
          <w:szCs w:val="21"/>
        </w:rPr>
      </w:pPr>
      <w:r w:rsidRPr="00CD7839">
        <w:rPr>
          <w:rFonts w:ascii="仿宋_GB2312" w:eastAsia="仿宋_GB2312" w:hAnsi="simsun" w:cs="宋体" w:hint="eastAsia"/>
          <w:b/>
          <w:color w:val="000000"/>
          <w:kern w:val="0"/>
          <w:sz w:val="32"/>
          <w:szCs w:val="32"/>
        </w:rPr>
        <w:t> </w:t>
      </w:r>
      <w:r w:rsidRPr="00CD7839">
        <w:rPr>
          <w:rFonts w:ascii="仿宋_GB2312" w:eastAsia="仿宋_GB2312" w:hAnsi="simsun" w:cs="宋体" w:hint="eastAsia"/>
          <w:b/>
          <w:color w:val="000000"/>
          <w:kern w:val="0"/>
          <w:sz w:val="32"/>
          <w:szCs w:val="32"/>
        </w:rPr>
        <w:t>参与论证厂商资格</w:t>
      </w:r>
    </w:p>
    <w:p w:rsidR="00EC46AA" w:rsidRPr="00CD7839" w:rsidRDefault="00CD7839" w:rsidP="00CD7839">
      <w:pPr>
        <w:widowControl/>
        <w:spacing w:line="560" w:lineRule="exact"/>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 xml:space="preserve">    1、</w:t>
      </w:r>
      <w:r w:rsidR="00F45E41" w:rsidRPr="00DD6C76">
        <w:rPr>
          <w:rFonts w:ascii="仿宋_GB2312" w:eastAsia="仿宋_GB2312" w:hAnsi="simsun" w:cs="宋体" w:hint="eastAsia"/>
          <w:color w:val="000000"/>
          <w:kern w:val="0"/>
          <w:sz w:val="32"/>
          <w:szCs w:val="32"/>
        </w:rPr>
        <w:t>必须是中华人民共和国境内注册的能独立承担民事责任的法人或其他组织</w:t>
      </w:r>
      <w:r w:rsidR="00EC46AA" w:rsidRPr="00CD7839">
        <w:rPr>
          <w:rFonts w:ascii="仿宋_GB2312" w:eastAsia="仿宋_GB2312" w:hAnsi="simsun" w:cs="宋体" w:hint="eastAsia"/>
          <w:color w:val="000000"/>
          <w:kern w:val="0"/>
          <w:sz w:val="32"/>
          <w:szCs w:val="32"/>
        </w:rPr>
        <w:t>；</w:t>
      </w:r>
    </w:p>
    <w:p w:rsidR="00EC46AA" w:rsidRPr="009D458F" w:rsidRDefault="00EC46AA" w:rsidP="00EC46AA">
      <w:pPr>
        <w:widowControl/>
        <w:spacing w:line="560" w:lineRule="exact"/>
        <w:ind w:firstLineChars="200" w:firstLine="640"/>
        <w:jc w:val="left"/>
        <w:rPr>
          <w:rFonts w:ascii="仿宋_GB2312" w:eastAsia="仿宋_GB2312" w:hAnsi="simsun" w:cs="宋体" w:hint="eastAsia"/>
          <w:color w:val="000000"/>
          <w:kern w:val="0"/>
          <w:szCs w:val="21"/>
        </w:rPr>
      </w:pPr>
      <w:r w:rsidRPr="009D458F">
        <w:rPr>
          <w:rFonts w:ascii="仿宋_GB2312" w:eastAsia="仿宋_GB2312" w:hAnsi="simsun" w:cs="宋体" w:hint="eastAsia"/>
          <w:color w:val="000000"/>
          <w:kern w:val="0"/>
          <w:sz w:val="32"/>
          <w:szCs w:val="32"/>
        </w:rPr>
        <w:lastRenderedPageBreak/>
        <w:t>2、如果是代理商必须提供</w:t>
      </w:r>
      <w:r w:rsidR="001E7E31" w:rsidRPr="009D458F">
        <w:rPr>
          <w:rFonts w:ascii="仿宋_GB2312" w:eastAsia="仿宋_GB2312" w:hAnsi="simsun" w:cs="宋体" w:hint="eastAsia"/>
          <w:color w:val="000000"/>
          <w:kern w:val="0"/>
          <w:sz w:val="32"/>
          <w:szCs w:val="32"/>
        </w:rPr>
        <w:t>产品</w:t>
      </w:r>
      <w:r w:rsidRPr="009D458F">
        <w:rPr>
          <w:rFonts w:ascii="仿宋_GB2312" w:eastAsia="仿宋_GB2312" w:hAnsi="simsun" w:cs="宋体" w:hint="eastAsia"/>
          <w:color w:val="000000"/>
          <w:kern w:val="0"/>
          <w:sz w:val="32"/>
          <w:szCs w:val="32"/>
        </w:rPr>
        <w:t>制造商的合法授权函；</w:t>
      </w:r>
    </w:p>
    <w:p w:rsidR="00F45E41" w:rsidRDefault="00F45E41" w:rsidP="00F45E41">
      <w:pPr>
        <w:widowControl/>
        <w:spacing w:line="560" w:lineRule="exact"/>
        <w:ind w:firstLine="630"/>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3</w:t>
      </w:r>
      <w:r w:rsidRPr="009D458F">
        <w:rPr>
          <w:rFonts w:ascii="仿宋_GB2312" w:eastAsia="仿宋_GB2312" w:hAnsi="simsun" w:cs="宋体" w:hint="eastAsia"/>
          <w:color w:val="000000"/>
          <w:kern w:val="0"/>
          <w:sz w:val="32"/>
          <w:szCs w:val="32"/>
        </w:rPr>
        <w:t>、依法取得</w:t>
      </w:r>
      <w:r w:rsidRPr="00E61C74">
        <w:rPr>
          <w:rFonts w:ascii="仿宋_GB2312" w:eastAsia="仿宋_GB2312" w:hAnsi="simsun" w:cs="宋体" w:hint="eastAsia"/>
          <w:color w:val="000000"/>
          <w:kern w:val="0"/>
          <w:sz w:val="32"/>
          <w:szCs w:val="32"/>
        </w:rPr>
        <w:t>营业执照（或事业单位法人证书，或社会团体法人登记证书，或执业许可证）、组织机构代码证和税务登记证复印件（或者“三证合一”复印件）</w:t>
      </w:r>
      <w:r w:rsidRPr="00E61C74">
        <w:rPr>
          <w:rFonts w:ascii="仿宋_GB2312" w:eastAsia="仿宋_GB2312" w:hint="eastAsia"/>
          <w:sz w:val="32"/>
          <w:szCs w:val="32"/>
        </w:rPr>
        <w:t>，包括厂家（加盖公章）</w:t>
      </w:r>
      <w:r w:rsidR="00F3485B">
        <w:rPr>
          <w:rFonts w:ascii="仿宋_GB2312" w:eastAsia="仿宋_GB2312" w:hint="eastAsia"/>
          <w:sz w:val="32"/>
          <w:szCs w:val="32"/>
        </w:rPr>
        <w:t>；</w:t>
      </w:r>
    </w:p>
    <w:p w:rsidR="00F45E41" w:rsidRPr="00DF6975" w:rsidRDefault="00F45E41" w:rsidP="00F45E41">
      <w:pPr>
        <w:ind w:firstLineChars="200" w:firstLine="640"/>
        <w:rPr>
          <w:rFonts w:ascii="仿宋_GB2312" w:eastAsia="仿宋_GB2312"/>
          <w:sz w:val="32"/>
          <w:szCs w:val="32"/>
        </w:rPr>
      </w:pPr>
      <w:r>
        <w:rPr>
          <w:rFonts w:ascii="仿宋_GB2312" w:eastAsia="仿宋_GB2312" w:hint="eastAsia"/>
          <w:sz w:val="32"/>
          <w:szCs w:val="32"/>
        </w:rPr>
        <w:t>4</w:t>
      </w:r>
      <w:r w:rsidRPr="00DF6975">
        <w:rPr>
          <w:rFonts w:ascii="仿宋_GB2312" w:eastAsia="仿宋_GB2312" w:hint="eastAsia"/>
          <w:sz w:val="32"/>
          <w:szCs w:val="32"/>
        </w:rPr>
        <w:t>、</w:t>
      </w:r>
      <w:r w:rsidR="00012F77">
        <w:rPr>
          <w:rFonts w:ascii="仿宋_GB2312" w:eastAsia="仿宋_GB2312" w:hint="eastAsia"/>
          <w:sz w:val="32"/>
          <w:szCs w:val="32"/>
        </w:rPr>
        <w:t>对中国强制要求取得“三证”的仪器</w:t>
      </w:r>
      <w:r w:rsidR="00BA0FFD" w:rsidRPr="00BA0FFD">
        <w:rPr>
          <w:rFonts w:ascii="仿宋_GB2312" w:eastAsia="仿宋_GB2312" w:hint="eastAsia"/>
          <w:sz w:val="32"/>
          <w:szCs w:val="32"/>
        </w:rPr>
        <w:t>设备，</w:t>
      </w:r>
      <w:r w:rsidR="00910182">
        <w:rPr>
          <w:rFonts w:ascii="仿宋_GB2312" w:eastAsia="仿宋_GB2312" w:hint="eastAsia"/>
          <w:sz w:val="32"/>
          <w:szCs w:val="32"/>
        </w:rPr>
        <w:t>代理商</w:t>
      </w:r>
      <w:r w:rsidR="00BA0FFD" w:rsidRPr="00BA0FFD">
        <w:rPr>
          <w:rFonts w:ascii="仿宋_GB2312" w:eastAsia="仿宋_GB2312" w:hint="eastAsia"/>
          <w:sz w:val="32"/>
          <w:szCs w:val="32"/>
        </w:rPr>
        <w:t>必须具有相应的医疗器械经营许可</w:t>
      </w:r>
      <w:r w:rsidR="00C35AE5">
        <w:rPr>
          <w:rFonts w:ascii="仿宋_GB2312" w:eastAsia="仿宋_GB2312" w:hint="eastAsia"/>
          <w:sz w:val="32"/>
          <w:szCs w:val="32"/>
        </w:rPr>
        <w:t>证、国内制造商必须具有相应的医疗器械生产企业许可证</w:t>
      </w:r>
      <w:r w:rsidR="00A22CCA">
        <w:rPr>
          <w:rFonts w:ascii="仿宋_GB2312" w:eastAsia="仿宋_GB2312" w:hint="eastAsia"/>
          <w:sz w:val="32"/>
          <w:szCs w:val="32"/>
        </w:rPr>
        <w:t>、</w:t>
      </w:r>
      <w:r w:rsidR="00C35AE5">
        <w:rPr>
          <w:rFonts w:ascii="仿宋_GB2312" w:eastAsia="仿宋_GB2312" w:hint="eastAsia"/>
          <w:sz w:val="32"/>
          <w:szCs w:val="32"/>
        </w:rPr>
        <w:t>参与论证的产品</w:t>
      </w:r>
      <w:r w:rsidR="00BA0FFD" w:rsidRPr="00BA0FFD">
        <w:rPr>
          <w:rFonts w:ascii="仿宋_GB2312" w:eastAsia="仿宋_GB2312" w:hint="eastAsia"/>
          <w:sz w:val="32"/>
          <w:szCs w:val="32"/>
        </w:rPr>
        <w:t>具有相应的医疗器械注册证</w:t>
      </w:r>
      <w:r w:rsidRPr="00DF6975">
        <w:rPr>
          <w:rFonts w:ascii="仿宋_GB2312" w:eastAsia="仿宋_GB2312" w:hint="eastAsia"/>
          <w:sz w:val="32"/>
          <w:szCs w:val="32"/>
        </w:rPr>
        <w:t>；</w:t>
      </w:r>
    </w:p>
    <w:p w:rsidR="00F45E41" w:rsidRPr="00E61C74" w:rsidRDefault="0011613F" w:rsidP="0011613F">
      <w:pPr>
        <w:widowControl/>
        <w:spacing w:line="60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各厂商须</w:t>
      </w:r>
      <w:r w:rsidRPr="00A73356">
        <w:rPr>
          <w:rFonts w:ascii="仿宋_GB2312" w:eastAsia="仿宋_GB2312" w:hAnsi="simsun" w:cs="宋体" w:hint="eastAsia"/>
          <w:color w:val="000000"/>
          <w:kern w:val="0"/>
          <w:sz w:val="32"/>
          <w:szCs w:val="32"/>
        </w:rPr>
        <w:t>以邮件方式把</w:t>
      </w:r>
      <w:r w:rsidR="00CD4145">
        <w:rPr>
          <w:rFonts w:ascii="仿宋_GB2312" w:eastAsia="仿宋_GB2312" w:hAnsi="simsun" w:cs="宋体" w:hint="eastAsia"/>
          <w:b/>
          <w:color w:val="000000"/>
          <w:kern w:val="0"/>
          <w:sz w:val="32"/>
          <w:szCs w:val="32"/>
        </w:rPr>
        <w:t>①报名表②以上相关资质证明③近三年内三家或</w:t>
      </w:r>
      <w:r>
        <w:rPr>
          <w:rFonts w:ascii="仿宋_GB2312" w:eastAsia="仿宋_GB2312" w:hAnsi="simsun" w:cs="宋体" w:hint="eastAsia"/>
          <w:b/>
          <w:color w:val="000000"/>
          <w:kern w:val="0"/>
          <w:sz w:val="32"/>
          <w:szCs w:val="32"/>
        </w:rPr>
        <w:t>以上广州地区三甲医院</w:t>
      </w:r>
      <w:r w:rsidR="00CD4145">
        <w:rPr>
          <w:rFonts w:ascii="仿宋_GB2312" w:eastAsia="仿宋_GB2312" w:hAnsi="simsun" w:cs="宋体" w:hint="eastAsia"/>
          <w:b/>
          <w:color w:val="000000"/>
          <w:kern w:val="0"/>
          <w:sz w:val="32"/>
          <w:szCs w:val="32"/>
        </w:rPr>
        <w:t>相同设备</w:t>
      </w:r>
      <w:r>
        <w:rPr>
          <w:rFonts w:ascii="仿宋_GB2312" w:eastAsia="仿宋_GB2312" w:hAnsi="simsun" w:cs="宋体" w:hint="eastAsia"/>
          <w:b/>
          <w:color w:val="000000"/>
          <w:kern w:val="0"/>
          <w:sz w:val="32"/>
          <w:szCs w:val="32"/>
        </w:rPr>
        <w:t>销售合同或发票（含配置清单）等</w:t>
      </w:r>
      <w:r w:rsidRPr="0055717A">
        <w:rPr>
          <w:rFonts w:ascii="仿宋_GB2312" w:eastAsia="仿宋_GB2312" w:hAnsi="simsun" w:cs="宋体" w:hint="eastAsia"/>
          <w:b/>
          <w:color w:val="000000"/>
          <w:kern w:val="0"/>
          <w:sz w:val="32"/>
          <w:szCs w:val="32"/>
        </w:rPr>
        <w:t>扫描文件</w:t>
      </w:r>
      <w:r w:rsidR="00CD4145">
        <w:rPr>
          <w:rFonts w:ascii="仿宋_GB2312" w:eastAsia="仿宋_GB2312" w:hAnsi="simsun" w:cs="宋体" w:hint="eastAsia"/>
          <w:color w:val="000000"/>
          <w:kern w:val="0"/>
          <w:sz w:val="32"/>
          <w:szCs w:val="32"/>
        </w:rPr>
        <w:t>（如在广州地区没有相同设备销售</w:t>
      </w:r>
      <w:r>
        <w:rPr>
          <w:rFonts w:ascii="仿宋_GB2312" w:eastAsia="仿宋_GB2312" w:hAnsi="simsun" w:cs="宋体" w:hint="eastAsia"/>
          <w:color w:val="000000"/>
          <w:kern w:val="0"/>
          <w:sz w:val="32"/>
          <w:szCs w:val="32"/>
        </w:rPr>
        <w:t>业绩的，须提供</w:t>
      </w:r>
      <w:r w:rsidR="00144078">
        <w:rPr>
          <w:rFonts w:ascii="仿宋_GB2312" w:eastAsia="仿宋_GB2312" w:hAnsi="simsun" w:cs="宋体" w:hint="eastAsia"/>
          <w:color w:val="000000"/>
          <w:kern w:val="0"/>
          <w:sz w:val="32"/>
          <w:szCs w:val="32"/>
        </w:rPr>
        <w:t>说明并加盖公章）发到广东省第二人民医院</w:t>
      </w:r>
      <w:r w:rsidRPr="00A73356">
        <w:rPr>
          <w:rFonts w:ascii="仿宋_GB2312" w:eastAsia="仿宋_GB2312" w:hAnsi="simsun" w:cs="宋体" w:hint="eastAsia"/>
          <w:color w:val="000000"/>
          <w:kern w:val="0"/>
          <w:sz w:val="32"/>
          <w:szCs w:val="32"/>
        </w:rPr>
        <w:t>邮箱（</w:t>
      </w:r>
      <w:r w:rsidR="00A76715">
        <w:rPr>
          <w:rFonts w:ascii="仿宋_GB2312" w:eastAsia="仿宋_GB2312" w:hint="eastAsia"/>
          <w:color w:val="000000"/>
          <w:sz w:val="32"/>
          <w:szCs w:val="32"/>
        </w:rPr>
        <w:t>邮箱地址：</w:t>
      </w:r>
      <w:hyperlink r:id="rId8" w:tgtFrame="_self" w:history="1">
        <w:r w:rsidR="00A76715" w:rsidRPr="00A76715">
          <w:rPr>
            <w:rStyle w:val="a8"/>
            <w:rFonts w:ascii="仿宋_GB2312" w:eastAsia="仿宋_GB2312" w:hAnsi="Calibri" w:cs="Calibri" w:hint="eastAsia"/>
            <w:color w:val="000000"/>
            <w:sz w:val="32"/>
            <w:szCs w:val="32"/>
            <w:u w:val="none"/>
          </w:rPr>
          <w:t>gd2h68627@163.com</w:t>
        </w:r>
      </w:hyperlink>
      <w:r w:rsidRPr="00A73356">
        <w:rPr>
          <w:rFonts w:ascii="仿宋_GB2312" w:eastAsia="仿宋_GB2312" w:hAnsi="simsun" w:cs="宋体" w:hint="eastAsia"/>
          <w:color w:val="000000"/>
          <w:kern w:val="0"/>
          <w:sz w:val="32"/>
          <w:szCs w:val="32"/>
        </w:rPr>
        <w:t>）</w:t>
      </w:r>
      <w:r>
        <w:rPr>
          <w:rFonts w:ascii="仿宋_GB2312" w:eastAsia="仿宋_GB2312" w:hAnsi="simsun" w:cs="宋体" w:hint="eastAsia"/>
          <w:color w:val="000000"/>
          <w:kern w:val="0"/>
          <w:sz w:val="32"/>
          <w:szCs w:val="32"/>
        </w:rPr>
        <w:t>;</w:t>
      </w:r>
      <w:r w:rsidRPr="00A73356">
        <w:rPr>
          <w:rFonts w:ascii="仿宋_GB2312" w:eastAsia="仿宋_GB2312" w:hAnsi="simsun" w:cs="宋体" w:hint="eastAsia"/>
          <w:color w:val="000000"/>
          <w:kern w:val="0"/>
          <w:sz w:val="32"/>
          <w:szCs w:val="32"/>
        </w:rPr>
        <w:t>以上材料纸质版</w:t>
      </w:r>
      <w:r>
        <w:rPr>
          <w:rFonts w:ascii="仿宋_GB2312" w:eastAsia="仿宋_GB2312" w:hAnsi="simsun" w:cs="宋体" w:hint="eastAsia"/>
          <w:color w:val="000000"/>
          <w:kern w:val="0"/>
          <w:sz w:val="32"/>
          <w:szCs w:val="32"/>
        </w:rPr>
        <w:t>请</w:t>
      </w:r>
      <w:r w:rsidRPr="00A73356">
        <w:rPr>
          <w:rFonts w:ascii="仿宋_GB2312" w:eastAsia="仿宋_GB2312" w:hAnsi="simsun" w:cs="宋体" w:hint="eastAsia"/>
          <w:color w:val="000000"/>
          <w:kern w:val="0"/>
          <w:sz w:val="32"/>
          <w:szCs w:val="32"/>
        </w:rPr>
        <w:t>投</w:t>
      </w:r>
      <w:r>
        <w:rPr>
          <w:rFonts w:ascii="仿宋_GB2312" w:eastAsia="仿宋_GB2312" w:hAnsi="simsun" w:cs="宋体" w:hint="eastAsia"/>
          <w:color w:val="000000"/>
          <w:kern w:val="0"/>
          <w:sz w:val="32"/>
          <w:szCs w:val="32"/>
        </w:rPr>
        <w:t>递</w:t>
      </w:r>
      <w:r w:rsidRPr="00A73356">
        <w:rPr>
          <w:rFonts w:ascii="仿宋_GB2312" w:eastAsia="仿宋_GB2312" w:hAnsi="simsun" w:cs="宋体" w:hint="eastAsia"/>
          <w:color w:val="000000"/>
          <w:kern w:val="0"/>
          <w:sz w:val="32"/>
          <w:szCs w:val="32"/>
        </w:rPr>
        <w:t>到物资采购管理科1004房</w:t>
      </w:r>
      <w:r>
        <w:rPr>
          <w:rFonts w:ascii="仿宋_GB2312" w:eastAsia="仿宋_GB2312" w:hAnsi="simsun" w:cs="宋体" w:hint="eastAsia"/>
          <w:color w:val="000000"/>
          <w:kern w:val="0"/>
          <w:sz w:val="32"/>
          <w:szCs w:val="32"/>
        </w:rPr>
        <w:t>门前的</w:t>
      </w:r>
      <w:r w:rsidRPr="00A73356">
        <w:rPr>
          <w:rFonts w:ascii="仿宋_GB2312" w:eastAsia="仿宋_GB2312" w:hAnsi="simsun" w:cs="宋体" w:hint="eastAsia"/>
          <w:color w:val="000000"/>
          <w:kern w:val="0"/>
          <w:sz w:val="32"/>
          <w:szCs w:val="32"/>
        </w:rPr>
        <w:t>“报名箱”。</w:t>
      </w:r>
    </w:p>
    <w:p w:rsidR="00BB0C7F" w:rsidRPr="009D458F" w:rsidRDefault="00BB0C7F" w:rsidP="00144078">
      <w:pPr>
        <w:widowControl/>
        <w:spacing w:line="560" w:lineRule="exact"/>
        <w:ind w:firstLineChars="200" w:firstLine="640"/>
        <w:jc w:val="left"/>
        <w:rPr>
          <w:rFonts w:ascii="仿宋_GB2312" w:eastAsia="仿宋_GB2312" w:hAnsi="simsun" w:cs="宋体" w:hint="eastAsia"/>
          <w:b/>
          <w:color w:val="000000"/>
          <w:kern w:val="0"/>
          <w:sz w:val="32"/>
          <w:szCs w:val="32"/>
        </w:rPr>
      </w:pPr>
      <w:r w:rsidRPr="009D458F">
        <w:rPr>
          <w:rFonts w:ascii="仿宋_GB2312" w:eastAsia="仿宋_GB2312" w:hAnsi="simsun" w:cs="宋体" w:hint="eastAsia"/>
          <w:b/>
          <w:color w:val="000000"/>
          <w:kern w:val="0"/>
          <w:sz w:val="32"/>
          <w:szCs w:val="32"/>
        </w:rPr>
        <w:t>三、项目论证要求</w:t>
      </w:r>
    </w:p>
    <w:p w:rsidR="00BB0C7F" w:rsidRPr="009D458F" w:rsidRDefault="00BB0C7F" w:rsidP="00BB0C7F">
      <w:pPr>
        <w:widowControl/>
        <w:spacing w:line="560" w:lineRule="exact"/>
        <w:ind w:firstLineChars="200" w:firstLine="640"/>
        <w:jc w:val="left"/>
        <w:rPr>
          <w:rFonts w:ascii="仿宋_GB2312" w:eastAsia="仿宋_GB2312" w:hAnsi="simsun" w:cs="宋体" w:hint="eastAsia"/>
          <w:color w:val="000000"/>
          <w:kern w:val="0"/>
          <w:sz w:val="32"/>
          <w:szCs w:val="32"/>
        </w:rPr>
      </w:pPr>
      <w:r w:rsidRPr="009D458F">
        <w:rPr>
          <w:rFonts w:ascii="仿宋_GB2312" w:eastAsia="仿宋_GB2312" w:hAnsi="simsun" w:cs="宋体" w:hint="eastAsia"/>
          <w:color w:val="000000"/>
          <w:kern w:val="0"/>
          <w:sz w:val="32"/>
          <w:szCs w:val="32"/>
        </w:rPr>
        <w:t>报名</w:t>
      </w:r>
      <w:r>
        <w:rPr>
          <w:rFonts w:ascii="仿宋_GB2312" w:eastAsia="仿宋_GB2312" w:hAnsi="simsun" w:cs="宋体" w:hint="eastAsia"/>
          <w:color w:val="000000"/>
          <w:kern w:val="0"/>
          <w:sz w:val="32"/>
          <w:szCs w:val="32"/>
        </w:rPr>
        <w:t>结束后将组织开展项目论证，具体时间以医院通知为准。届时请合格厂</w:t>
      </w:r>
      <w:r w:rsidRPr="009D458F">
        <w:rPr>
          <w:rFonts w:ascii="仿宋_GB2312" w:eastAsia="仿宋_GB2312" w:hAnsi="simsun" w:cs="宋体" w:hint="eastAsia"/>
          <w:color w:val="000000"/>
          <w:kern w:val="0"/>
          <w:sz w:val="32"/>
          <w:szCs w:val="32"/>
        </w:rPr>
        <w:t>商携带以下资料（</w:t>
      </w:r>
      <w:r w:rsidRPr="009D458F">
        <w:rPr>
          <w:rFonts w:ascii="仿宋_GB2312" w:eastAsia="仿宋_GB2312" w:hint="eastAsia"/>
          <w:b/>
          <w:sz w:val="32"/>
          <w:szCs w:val="32"/>
        </w:rPr>
        <w:t>请按以下顺序装订）</w:t>
      </w:r>
      <w:r w:rsidRPr="009D458F">
        <w:rPr>
          <w:rFonts w:ascii="仿宋_GB2312" w:eastAsia="仿宋_GB2312" w:hint="eastAsia"/>
          <w:sz w:val="32"/>
          <w:szCs w:val="32"/>
        </w:rPr>
        <w:t>参加论证</w:t>
      </w:r>
      <w:r w:rsidRPr="009D458F">
        <w:rPr>
          <w:rFonts w:ascii="仿宋_GB2312" w:eastAsia="仿宋_GB2312" w:hAnsi="simsun" w:cs="宋体" w:hint="eastAsia"/>
          <w:color w:val="000000"/>
          <w:kern w:val="0"/>
          <w:sz w:val="32"/>
          <w:szCs w:val="32"/>
        </w:rPr>
        <w:t>：</w:t>
      </w:r>
    </w:p>
    <w:p w:rsidR="00BB0C7F" w:rsidRPr="009D458F" w:rsidRDefault="00BB0C7F" w:rsidP="00BB0C7F">
      <w:pPr>
        <w:widowControl/>
        <w:spacing w:line="560" w:lineRule="exact"/>
        <w:ind w:firstLineChars="200" w:firstLine="640"/>
        <w:jc w:val="left"/>
        <w:rPr>
          <w:rFonts w:ascii="仿宋_GB2312" w:eastAsia="仿宋_GB2312" w:hAnsi="simsun" w:cs="宋体" w:hint="eastAsia"/>
          <w:color w:val="000000"/>
          <w:kern w:val="0"/>
          <w:szCs w:val="21"/>
        </w:rPr>
      </w:pPr>
      <w:r w:rsidRPr="009D458F">
        <w:rPr>
          <w:rFonts w:ascii="仿宋_GB2312" w:eastAsia="仿宋_GB2312" w:hAnsi="simsun" w:cs="宋体" w:hint="eastAsia"/>
          <w:color w:val="000000"/>
          <w:kern w:val="0"/>
          <w:sz w:val="32"/>
          <w:szCs w:val="32"/>
        </w:rPr>
        <w:t>1</w:t>
      </w:r>
      <w:r>
        <w:rPr>
          <w:rFonts w:ascii="仿宋_GB2312" w:eastAsia="仿宋_GB2312" w:hAnsi="simsun" w:cs="宋体" w:hint="eastAsia"/>
          <w:color w:val="000000"/>
          <w:kern w:val="0"/>
          <w:sz w:val="32"/>
          <w:szCs w:val="32"/>
        </w:rPr>
        <w:t>、资料封面。</w:t>
      </w:r>
      <w:r w:rsidRPr="009D458F">
        <w:rPr>
          <w:rFonts w:ascii="仿宋_GB2312" w:eastAsia="仿宋_GB2312" w:hAnsi="simsun" w:cs="宋体" w:hint="eastAsia"/>
          <w:color w:val="000000"/>
          <w:kern w:val="0"/>
          <w:sz w:val="32"/>
          <w:szCs w:val="32"/>
        </w:rPr>
        <w:t>所含内容依次如下:封面标题《XX项目市</w:t>
      </w:r>
      <w:r w:rsidR="00791FAB">
        <w:rPr>
          <w:rFonts w:ascii="仿宋_GB2312" w:eastAsia="仿宋_GB2312" w:hAnsi="simsun" w:cs="宋体" w:hint="eastAsia"/>
          <w:color w:val="000000"/>
          <w:kern w:val="0"/>
          <w:sz w:val="32"/>
          <w:szCs w:val="32"/>
        </w:rPr>
        <w:t>场调研</w:t>
      </w:r>
      <w:r w:rsidR="006E09BB">
        <w:rPr>
          <w:rFonts w:ascii="仿宋_GB2312" w:eastAsia="仿宋_GB2312" w:hAnsi="simsun" w:cs="宋体" w:hint="eastAsia"/>
          <w:color w:val="000000"/>
          <w:kern w:val="0"/>
          <w:sz w:val="32"/>
          <w:szCs w:val="32"/>
        </w:rPr>
        <w:t>资料》：产品名称、品牌（进口则写明中英文两种）、生产厂家或者代理商</w:t>
      </w:r>
      <w:r w:rsidR="00791FAB">
        <w:rPr>
          <w:rFonts w:ascii="仿宋_GB2312" w:eastAsia="仿宋_GB2312" w:hAnsi="simsun" w:cs="宋体" w:hint="eastAsia"/>
          <w:color w:val="000000"/>
          <w:kern w:val="0"/>
          <w:sz w:val="32"/>
          <w:szCs w:val="32"/>
        </w:rPr>
        <w:t>名称</w:t>
      </w:r>
      <w:r w:rsidRPr="009D458F">
        <w:rPr>
          <w:rFonts w:ascii="仿宋_GB2312" w:eastAsia="仿宋_GB2312" w:hAnsi="simsun" w:cs="宋体" w:hint="eastAsia"/>
          <w:color w:val="000000"/>
          <w:kern w:val="0"/>
          <w:sz w:val="32"/>
          <w:szCs w:val="32"/>
        </w:rPr>
        <w:t>；</w:t>
      </w:r>
    </w:p>
    <w:p w:rsidR="00BB0C7F" w:rsidRDefault="00BB0C7F" w:rsidP="00BB0C7F">
      <w:pPr>
        <w:widowControl/>
        <w:spacing w:line="560" w:lineRule="exact"/>
        <w:ind w:firstLineChars="200" w:firstLine="640"/>
        <w:jc w:val="left"/>
        <w:rPr>
          <w:rFonts w:ascii="仿宋_GB2312" w:eastAsia="仿宋_GB2312" w:hAnsi="simsun" w:cs="宋体" w:hint="eastAsia"/>
          <w:color w:val="000000"/>
          <w:kern w:val="0"/>
          <w:sz w:val="32"/>
          <w:szCs w:val="32"/>
        </w:rPr>
      </w:pPr>
      <w:r w:rsidRPr="009D458F">
        <w:rPr>
          <w:rFonts w:ascii="仿宋_GB2312" w:eastAsia="仿宋_GB2312" w:hAnsi="simsun" w:cs="宋体" w:hint="eastAsia"/>
          <w:color w:val="000000"/>
          <w:kern w:val="0"/>
          <w:sz w:val="32"/>
          <w:szCs w:val="32"/>
        </w:rPr>
        <w:lastRenderedPageBreak/>
        <w:t>2、项目报价</w:t>
      </w:r>
      <w:r>
        <w:rPr>
          <w:rFonts w:ascii="仿宋_GB2312" w:eastAsia="仿宋_GB2312" w:hAnsi="simsun" w:cs="宋体" w:hint="eastAsia"/>
          <w:color w:val="000000"/>
          <w:kern w:val="0"/>
          <w:sz w:val="32"/>
          <w:szCs w:val="32"/>
        </w:rPr>
        <w:t>(</w:t>
      </w:r>
      <w:r w:rsidRPr="004D7DF3">
        <w:rPr>
          <w:rFonts w:ascii="仿宋_GB2312" w:eastAsia="仿宋_GB2312" w:hAnsi="simsun" w:cs="宋体" w:hint="eastAsia"/>
          <w:color w:val="000000"/>
          <w:kern w:val="0"/>
          <w:sz w:val="32"/>
          <w:szCs w:val="32"/>
        </w:rPr>
        <w:t>含</w:t>
      </w:r>
      <w:r w:rsidR="00F765B6">
        <w:rPr>
          <w:rFonts w:ascii="仿宋_GB2312" w:eastAsia="仿宋_GB2312" w:hAnsi="simsun" w:cs="宋体" w:hint="eastAsia"/>
          <w:color w:val="000000"/>
          <w:kern w:val="0"/>
          <w:sz w:val="32"/>
          <w:szCs w:val="32"/>
        </w:rPr>
        <w:t>仪器</w:t>
      </w:r>
      <w:r w:rsidRPr="004D7DF3">
        <w:rPr>
          <w:rFonts w:ascii="仿宋_GB2312" w:eastAsia="仿宋_GB2312" w:hAnsi="simsun" w:cs="宋体" w:hint="eastAsia"/>
          <w:color w:val="000000"/>
          <w:kern w:val="0"/>
          <w:sz w:val="32"/>
          <w:szCs w:val="32"/>
        </w:rPr>
        <w:t>设备的零配件</w:t>
      </w:r>
      <w:r>
        <w:rPr>
          <w:rFonts w:ascii="仿宋_GB2312" w:eastAsia="仿宋_GB2312" w:hAnsi="simsun" w:cs="宋体" w:hint="eastAsia"/>
          <w:color w:val="000000"/>
          <w:kern w:val="0"/>
          <w:sz w:val="32"/>
          <w:szCs w:val="32"/>
        </w:rPr>
        <w:t>)</w:t>
      </w:r>
      <w:r w:rsidRPr="009D458F">
        <w:rPr>
          <w:rFonts w:ascii="仿宋_GB2312" w:eastAsia="仿宋_GB2312" w:hAnsi="simsun" w:cs="宋体" w:hint="eastAsia"/>
          <w:color w:val="000000"/>
          <w:kern w:val="0"/>
          <w:sz w:val="32"/>
          <w:szCs w:val="32"/>
        </w:rPr>
        <w:t>及市场参考报价（</w:t>
      </w:r>
      <w:r>
        <w:rPr>
          <w:rFonts w:ascii="仿宋_GB2312" w:eastAsia="仿宋_GB2312" w:hAnsi="simsun" w:cs="宋体" w:hint="eastAsia"/>
          <w:color w:val="000000"/>
          <w:kern w:val="0"/>
          <w:sz w:val="32"/>
          <w:szCs w:val="32"/>
        </w:rPr>
        <w:t>须</w:t>
      </w:r>
      <w:r w:rsidRPr="009D458F">
        <w:rPr>
          <w:rFonts w:ascii="仿宋_GB2312" w:eastAsia="仿宋_GB2312" w:hAnsi="simsun" w:cs="宋体" w:hint="eastAsia"/>
          <w:color w:val="000000"/>
          <w:kern w:val="0"/>
          <w:sz w:val="32"/>
          <w:szCs w:val="32"/>
        </w:rPr>
        <w:t>与所提供的发票一致）；</w:t>
      </w:r>
    </w:p>
    <w:p w:rsidR="00BB0C7F" w:rsidRPr="004D7DF3" w:rsidRDefault="00BB0C7F" w:rsidP="00BB0C7F">
      <w:pPr>
        <w:spacing w:line="520" w:lineRule="exact"/>
        <w:ind w:firstLineChars="200" w:firstLine="640"/>
        <w:rPr>
          <w:rFonts w:ascii="仿宋_GB2312" w:eastAsia="仿宋_GB2312" w:hAnsi="simsun" w:cs="宋体" w:hint="eastAsia"/>
          <w:color w:val="000000"/>
          <w:kern w:val="0"/>
          <w:sz w:val="32"/>
          <w:szCs w:val="32"/>
        </w:rPr>
      </w:pPr>
      <w:r w:rsidRPr="004D7DF3">
        <w:rPr>
          <w:rFonts w:ascii="仿宋_GB2312" w:eastAsia="仿宋_GB2312" w:hAnsi="simsun" w:cs="宋体" w:hint="eastAsia"/>
          <w:color w:val="000000"/>
          <w:kern w:val="0"/>
          <w:sz w:val="32"/>
          <w:szCs w:val="32"/>
        </w:rPr>
        <w:t>3</w:t>
      </w:r>
      <w:r>
        <w:rPr>
          <w:rFonts w:ascii="仿宋_GB2312" w:eastAsia="仿宋_GB2312" w:hAnsi="simsun" w:cs="宋体" w:hint="eastAsia"/>
          <w:color w:val="000000"/>
          <w:kern w:val="0"/>
          <w:sz w:val="32"/>
          <w:szCs w:val="32"/>
        </w:rPr>
        <w:t>、</w:t>
      </w:r>
      <w:r w:rsidRPr="004D7DF3">
        <w:rPr>
          <w:rFonts w:ascii="仿宋_GB2312" w:eastAsia="仿宋_GB2312" w:hAnsi="simsun" w:cs="宋体" w:hint="eastAsia"/>
          <w:color w:val="000000"/>
          <w:kern w:val="0"/>
          <w:sz w:val="32"/>
          <w:szCs w:val="32"/>
        </w:rPr>
        <w:t>产品彩页</w:t>
      </w:r>
      <w:r w:rsidR="008D1805">
        <w:rPr>
          <w:rFonts w:ascii="仿宋_GB2312" w:eastAsia="仿宋_GB2312" w:hAnsi="simsun" w:cs="宋体" w:hint="eastAsia"/>
          <w:color w:val="000000"/>
          <w:kern w:val="0"/>
          <w:sz w:val="32"/>
          <w:szCs w:val="32"/>
        </w:rPr>
        <w:t>及</w:t>
      </w:r>
      <w:r w:rsidRPr="004D7DF3">
        <w:rPr>
          <w:rFonts w:ascii="仿宋_GB2312" w:eastAsia="仿宋_GB2312" w:hAnsi="simsun" w:cs="宋体" w:hint="eastAsia"/>
          <w:color w:val="000000"/>
          <w:kern w:val="0"/>
          <w:sz w:val="32"/>
          <w:szCs w:val="32"/>
        </w:rPr>
        <w:t>配置清单</w:t>
      </w:r>
      <w:r>
        <w:rPr>
          <w:rFonts w:ascii="仿宋_GB2312" w:eastAsia="仿宋_GB2312" w:hAnsi="simsun" w:cs="宋体" w:hint="eastAsia"/>
          <w:color w:val="000000"/>
          <w:kern w:val="0"/>
          <w:sz w:val="32"/>
          <w:szCs w:val="32"/>
        </w:rPr>
        <w:t>；</w:t>
      </w:r>
    </w:p>
    <w:p w:rsidR="00BB0C7F" w:rsidRPr="004D7DF3" w:rsidRDefault="00BB0C7F" w:rsidP="00BB0C7F">
      <w:pPr>
        <w:spacing w:line="520" w:lineRule="exact"/>
        <w:ind w:firstLineChars="200" w:firstLine="640"/>
        <w:rPr>
          <w:rFonts w:ascii="仿宋_GB2312" w:eastAsia="仿宋_GB2312" w:hAnsi="simsun" w:cs="宋体" w:hint="eastAsia"/>
          <w:color w:val="000000"/>
          <w:kern w:val="0"/>
          <w:sz w:val="32"/>
          <w:szCs w:val="32"/>
        </w:rPr>
      </w:pPr>
      <w:r w:rsidRPr="004D7DF3">
        <w:rPr>
          <w:rFonts w:ascii="仿宋_GB2312" w:eastAsia="仿宋_GB2312" w:hAnsi="simsun" w:cs="宋体" w:hint="eastAsia"/>
          <w:color w:val="000000"/>
          <w:kern w:val="0"/>
          <w:sz w:val="32"/>
          <w:szCs w:val="32"/>
        </w:rPr>
        <w:t>4、详细介绍本产品性能特点及优势</w:t>
      </w:r>
      <w:r w:rsidR="00A93475">
        <w:rPr>
          <w:rFonts w:ascii="仿宋_GB2312" w:eastAsia="仿宋_GB2312" w:hAnsi="simsun" w:cs="宋体" w:hint="eastAsia"/>
          <w:color w:val="000000"/>
          <w:kern w:val="0"/>
          <w:sz w:val="32"/>
          <w:szCs w:val="32"/>
        </w:rPr>
        <w:t>;</w:t>
      </w:r>
    </w:p>
    <w:p w:rsidR="00BB0C7F" w:rsidRPr="009D458F" w:rsidRDefault="00BB0C7F" w:rsidP="00BB0C7F">
      <w:pPr>
        <w:widowControl/>
        <w:spacing w:line="560" w:lineRule="exact"/>
        <w:ind w:firstLineChars="200" w:firstLine="640"/>
        <w:jc w:val="left"/>
        <w:rPr>
          <w:rFonts w:ascii="仿宋_GB2312" w:eastAsia="仿宋_GB2312" w:hAnsi="simsun" w:cs="宋体" w:hint="eastAsia"/>
          <w:color w:val="000000"/>
          <w:kern w:val="0"/>
          <w:szCs w:val="21"/>
        </w:rPr>
      </w:pPr>
      <w:r>
        <w:rPr>
          <w:rFonts w:ascii="仿宋_GB2312" w:eastAsia="仿宋_GB2312" w:hAnsi="simsun" w:cs="宋体" w:hint="eastAsia"/>
          <w:color w:val="000000"/>
          <w:kern w:val="0"/>
          <w:sz w:val="32"/>
          <w:szCs w:val="32"/>
        </w:rPr>
        <w:t>5</w:t>
      </w:r>
      <w:r w:rsidRPr="009D458F">
        <w:rPr>
          <w:rFonts w:ascii="仿宋_GB2312" w:eastAsia="仿宋_GB2312" w:hAnsi="simsun" w:cs="宋体" w:hint="eastAsia"/>
          <w:color w:val="000000"/>
          <w:kern w:val="0"/>
          <w:sz w:val="32"/>
          <w:szCs w:val="32"/>
        </w:rPr>
        <w:t>、所提供产品的技术参数与我院技术参数要求及市场其他品牌同等级产品技术参数对比表；</w:t>
      </w:r>
    </w:p>
    <w:p w:rsidR="00BB0C7F" w:rsidRPr="009D458F" w:rsidRDefault="00BB0C7F" w:rsidP="00BB0C7F">
      <w:pPr>
        <w:widowControl/>
        <w:spacing w:line="560" w:lineRule="exact"/>
        <w:ind w:leftChars="86" w:left="181" w:firstLineChars="148" w:firstLine="474"/>
        <w:jc w:val="left"/>
        <w:rPr>
          <w:rFonts w:ascii="仿宋_GB2312" w:eastAsia="仿宋_GB2312" w:hAnsi="simsun" w:cs="宋体" w:hint="eastAsia"/>
          <w:color w:val="000000"/>
          <w:kern w:val="0"/>
          <w:szCs w:val="21"/>
        </w:rPr>
      </w:pPr>
      <w:r>
        <w:rPr>
          <w:rFonts w:ascii="仿宋_GB2312" w:eastAsia="仿宋_GB2312" w:hAnsi="simsun" w:cs="宋体" w:hint="eastAsia"/>
          <w:color w:val="000000"/>
          <w:kern w:val="0"/>
          <w:sz w:val="32"/>
          <w:szCs w:val="32"/>
        </w:rPr>
        <w:t>6</w:t>
      </w:r>
      <w:r w:rsidRPr="009D458F">
        <w:rPr>
          <w:rFonts w:ascii="仿宋_GB2312" w:eastAsia="仿宋_GB2312" w:hAnsi="simsun" w:cs="宋体" w:hint="eastAsia"/>
          <w:color w:val="000000"/>
          <w:kern w:val="0"/>
          <w:sz w:val="32"/>
          <w:szCs w:val="32"/>
        </w:rPr>
        <w:t>、售后服务及供货时间；</w:t>
      </w:r>
    </w:p>
    <w:p w:rsidR="00BB0C7F" w:rsidRPr="009D458F" w:rsidRDefault="00BB0C7F" w:rsidP="00BB0C7F">
      <w:pPr>
        <w:widowControl/>
        <w:spacing w:line="560" w:lineRule="exact"/>
        <w:ind w:leftChars="86" w:left="181" w:firstLineChars="148" w:firstLine="474"/>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7、</w:t>
      </w:r>
      <w:r w:rsidRPr="009D458F">
        <w:rPr>
          <w:rFonts w:ascii="仿宋_GB2312" w:eastAsia="仿宋_GB2312" w:hAnsi="simsun" w:cs="宋体" w:hint="eastAsia"/>
          <w:color w:val="000000"/>
          <w:kern w:val="0"/>
          <w:sz w:val="32"/>
          <w:szCs w:val="32"/>
        </w:rPr>
        <w:t>产品市场销售业绩和用户一览表；</w:t>
      </w:r>
    </w:p>
    <w:p w:rsidR="00BB0C7F" w:rsidRPr="009D458F" w:rsidRDefault="00BB0C7F" w:rsidP="00BB0C7F">
      <w:pPr>
        <w:widowControl/>
        <w:spacing w:line="560" w:lineRule="exact"/>
        <w:jc w:val="left"/>
        <w:rPr>
          <w:rFonts w:ascii="仿宋_GB2312" w:eastAsia="仿宋_GB2312" w:hAnsi="simsun" w:cs="宋体" w:hint="eastAsia"/>
          <w:b/>
          <w:color w:val="000000"/>
          <w:kern w:val="0"/>
          <w:sz w:val="32"/>
          <w:szCs w:val="32"/>
        </w:rPr>
      </w:pPr>
      <w:r>
        <w:rPr>
          <w:rFonts w:ascii="仿宋_GB2312" w:eastAsia="仿宋_GB2312" w:hAnsi="simsun" w:cs="宋体" w:hint="eastAsia"/>
          <w:color w:val="000000"/>
          <w:kern w:val="0"/>
          <w:sz w:val="32"/>
          <w:szCs w:val="32"/>
        </w:rPr>
        <w:t xml:space="preserve">    8</w:t>
      </w:r>
      <w:r w:rsidRPr="009D458F">
        <w:rPr>
          <w:rFonts w:ascii="仿宋_GB2312" w:eastAsia="仿宋_GB2312" w:hAnsi="simsun" w:cs="宋体" w:hint="eastAsia"/>
          <w:color w:val="000000"/>
          <w:kern w:val="0"/>
          <w:sz w:val="32"/>
          <w:szCs w:val="32"/>
        </w:rPr>
        <w:t>、</w:t>
      </w:r>
      <w:r>
        <w:rPr>
          <w:rFonts w:ascii="仿宋_GB2312" w:eastAsia="仿宋_GB2312" w:hAnsi="simsun" w:cs="宋体" w:hint="eastAsia"/>
          <w:b/>
          <w:color w:val="000000"/>
          <w:kern w:val="0"/>
          <w:sz w:val="32"/>
          <w:szCs w:val="32"/>
        </w:rPr>
        <w:t>▲</w:t>
      </w:r>
      <w:r w:rsidR="00CD4145">
        <w:rPr>
          <w:rFonts w:ascii="仿宋_GB2312" w:eastAsia="仿宋_GB2312" w:hAnsi="simsun" w:cs="宋体" w:hint="eastAsia"/>
          <w:b/>
          <w:color w:val="000000"/>
          <w:kern w:val="0"/>
          <w:sz w:val="32"/>
          <w:szCs w:val="32"/>
        </w:rPr>
        <w:t>近三年内三家或以上广州地区三甲医院相同</w:t>
      </w:r>
      <w:r w:rsidR="00F765B6">
        <w:rPr>
          <w:rFonts w:ascii="仿宋_GB2312" w:eastAsia="仿宋_GB2312" w:hAnsi="simsun" w:cs="宋体" w:hint="eastAsia"/>
          <w:b/>
          <w:color w:val="000000"/>
          <w:kern w:val="0"/>
          <w:sz w:val="32"/>
          <w:szCs w:val="32"/>
        </w:rPr>
        <w:t>仪器</w:t>
      </w:r>
      <w:r w:rsidR="00CD4145">
        <w:rPr>
          <w:rFonts w:ascii="仿宋_GB2312" w:eastAsia="仿宋_GB2312" w:hAnsi="simsun" w:cs="宋体" w:hint="eastAsia"/>
          <w:b/>
          <w:color w:val="000000"/>
          <w:kern w:val="0"/>
          <w:sz w:val="32"/>
          <w:szCs w:val="32"/>
        </w:rPr>
        <w:t>设备销售合同或发票（含配置清单）</w:t>
      </w:r>
      <w:r w:rsidRPr="009D458F">
        <w:rPr>
          <w:rFonts w:ascii="仿宋_GB2312" w:eastAsia="仿宋_GB2312" w:hAnsi="simsun" w:cs="宋体" w:hint="eastAsia"/>
          <w:b/>
          <w:color w:val="000000"/>
          <w:kern w:val="0"/>
          <w:sz w:val="32"/>
          <w:szCs w:val="32"/>
        </w:rPr>
        <w:t>等复印件供参考</w:t>
      </w:r>
      <w:r>
        <w:rPr>
          <w:rFonts w:ascii="仿宋_GB2312" w:eastAsia="仿宋_GB2312" w:hAnsi="simsun" w:cs="宋体" w:hint="eastAsia"/>
          <w:b/>
          <w:color w:val="000000"/>
          <w:kern w:val="0"/>
          <w:sz w:val="32"/>
          <w:szCs w:val="32"/>
        </w:rPr>
        <w:t>;</w:t>
      </w:r>
    </w:p>
    <w:p w:rsidR="00BB0C7F" w:rsidRPr="009D458F" w:rsidRDefault="00BB0C7F" w:rsidP="00BB0C7F">
      <w:pPr>
        <w:widowControl/>
        <w:spacing w:line="560" w:lineRule="exact"/>
        <w:ind w:firstLineChars="200" w:firstLine="640"/>
        <w:jc w:val="left"/>
        <w:rPr>
          <w:rFonts w:ascii="仿宋_GB2312" w:eastAsia="仿宋_GB2312" w:hAnsi="simsun" w:cs="宋体" w:hint="eastAsia"/>
          <w:color w:val="000000"/>
          <w:kern w:val="0"/>
          <w:sz w:val="32"/>
          <w:szCs w:val="32"/>
        </w:rPr>
      </w:pPr>
      <w:r w:rsidRPr="0033746C">
        <w:rPr>
          <w:rFonts w:ascii="仿宋_GB2312" w:eastAsia="仿宋_GB2312" w:hAnsi="simsun" w:cs="宋体" w:hint="eastAsia"/>
          <w:color w:val="000000"/>
          <w:kern w:val="0"/>
          <w:sz w:val="32"/>
          <w:szCs w:val="32"/>
        </w:rPr>
        <w:t>9、</w:t>
      </w:r>
      <w:r w:rsidR="00EE49E8">
        <w:rPr>
          <w:rFonts w:ascii="仿宋_GB2312" w:eastAsia="仿宋_GB2312" w:hAnsi="simsun" w:cs="宋体" w:hint="eastAsia"/>
          <w:color w:val="000000"/>
          <w:kern w:val="0"/>
          <w:sz w:val="32"/>
          <w:szCs w:val="32"/>
        </w:rPr>
        <w:t>生产厂家或</w:t>
      </w:r>
      <w:r w:rsidR="0009163B">
        <w:rPr>
          <w:rFonts w:ascii="仿宋_GB2312" w:eastAsia="仿宋_GB2312" w:hAnsi="simsun" w:cs="宋体" w:hint="eastAsia"/>
          <w:color w:val="000000"/>
          <w:kern w:val="0"/>
          <w:sz w:val="32"/>
          <w:szCs w:val="32"/>
        </w:rPr>
        <w:t>代理商的</w:t>
      </w:r>
      <w:r w:rsidR="0009163B" w:rsidRPr="00AB3C8D">
        <w:rPr>
          <w:rFonts w:ascii="仿宋_GB2312" w:eastAsia="仿宋_GB2312" w:hAnsi="simsun" w:cs="宋体" w:hint="eastAsia"/>
          <w:color w:val="000000"/>
          <w:kern w:val="0"/>
          <w:sz w:val="32"/>
          <w:szCs w:val="32"/>
        </w:rPr>
        <w:t>相关资质证书</w:t>
      </w:r>
      <w:r w:rsidRPr="009D458F">
        <w:rPr>
          <w:rFonts w:ascii="仿宋_GB2312" w:eastAsia="仿宋_GB2312" w:hAnsi="simsun" w:cs="宋体" w:hint="eastAsia"/>
          <w:color w:val="000000"/>
          <w:kern w:val="0"/>
          <w:sz w:val="32"/>
          <w:szCs w:val="32"/>
        </w:rPr>
        <w:t>；</w:t>
      </w:r>
    </w:p>
    <w:p w:rsidR="00BB0C7F" w:rsidRDefault="00BB0C7F" w:rsidP="0033746C">
      <w:pPr>
        <w:widowControl/>
        <w:spacing w:line="560" w:lineRule="exact"/>
        <w:ind w:firstLineChars="200" w:firstLine="640"/>
        <w:jc w:val="left"/>
        <w:rPr>
          <w:rFonts w:ascii="仿宋_GB2312" w:eastAsia="仿宋_GB2312" w:hAnsi="simsun" w:cs="宋体" w:hint="eastAsia"/>
          <w:color w:val="000000"/>
          <w:kern w:val="0"/>
          <w:sz w:val="32"/>
          <w:szCs w:val="32"/>
        </w:rPr>
      </w:pPr>
      <w:r w:rsidRPr="009D458F">
        <w:rPr>
          <w:rFonts w:ascii="仿宋_GB2312" w:eastAsia="仿宋_GB2312" w:hAnsi="simsun" w:cs="宋体" w:hint="eastAsia"/>
          <w:color w:val="000000"/>
          <w:kern w:val="0"/>
          <w:sz w:val="32"/>
          <w:szCs w:val="32"/>
        </w:rPr>
        <w:t>1</w:t>
      </w:r>
      <w:r w:rsidR="0033746C">
        <w:rPr>
          <w:rFonts w:ascii="仿宋_GB2312" w:eastAsia="仿宋_GB2312" w:hAnsi="simsun" w:cs="宋体" w:hint="eastAsia"/>
          <w:color w:val="000000"/>
          <w:kern w:val="0"/>
          <w:sz w:val="32"/>
          <w:szCs w:val="32"/>
        </w:rPr>
        <w:t>0</w:t>
      </w:r>
      <w:r>
        <w:rPr>
          <w:rFonts w:ascii="仿宋_GB2312" w:eastAsia="仿宋_GB2312" w:hAnsi="simsun" w:cs="宋体" w:hint="eastAsia"/>
          <w:color w:val="000000"/>
          <w:kern w:val="0"/>
          <w:sz w:val="32"/>
          <w:szCs w:val="32"/>
        </w:rPr>
        <w:t>、</w:t>
      </w:r>
      <w:r w:rsidRPr="009D458F">
        <w:rPr>
          <w:rFonts w:ascii="仿宋_GB2312" w:eastAsia="仿宋_GB2312" w:hAnsi="simsun" w:cs="宋体" w:hint="eastAsia"/>
          <w:color w:val="000000"/>
          <w:kern w:val="0"/>
          <w:sz w:val="32"/>
          <w:szCs w:val="32"/>
        </w:rPr>
        <w:t>法定代表人证明书及法定代表人授权委托书；</w:t>
      </w:r>
    </w:p>
    <w:p w:rsidR="00BB0C7F" w:rsidRDefault="00BB0C7F" w:rsidP="00BB0C7F">
      <w:pPr>
        <w:widowControl/>
        <w:spacing w:line="560" w:lineRule="exact"/>
        <w:ind w:firstLineChars="200" w:firstLine="640"/>
        <w:jc w:val="left"/>
        <w:rPr>
          <w:rFonts w:ascii="仿宋_GB2312" w:eastAsia="仿宋_GB2312" w:hAnsi="simsun" w:cs="宋体" w:hint="eastAsia"/>
          <w:color w:val="000000"/>
          <w:kern w:val="0"/>
          <w:sz w:val="32"/>
          <w:szCs w:val="32"/>
        </w:rPr>
      </w:pPr>
      <w:r w:rsidRPr="009D458F">
        <w:rPr>
          <w:rFonts w:ascii="仿宋_GB2312" w:eastAsia="仿宋_GB2312" w:hAnsi="simsun" w:cs="宋体" w:hint="eastAsia"/>
          <w:color w:val="000000"/>
          <w:kern w:val="0"/>
          <w:sz w:val="32"/>
          <w:szCs w:val="32"/>
        </w:rPr>
        <w:t>1</w:t>
      </w:r>
      <w:r w:rsidR="0033746C">
        <w:rPr>
          <w:rFonts w:ascii="仿宋_GB2312" w:eastAsia="仿宋_GB2312" w:hAnsi="simsun" w:cs="宋体" w:hint="eastAsia"/>
          <w:color w:val="000000"/>
          <w:kern w:val="0"/>
          <w:sz w:val="32"/>
          <w:szCs w:val="32"/>
        </w:rPr>
        <w:t>1</w:t>
      </w:r>
      <w:r w:rsidRPr="009D458F">
        <w:rPr>
          <w:rFonts w:ascii="仿宋_GB2312" w:eastAsia="仿宋_GB2312" w:hAnsi="simsun" w:cs="宋体" w:hint="eastAsia"/>
          <w:color w:val="000000"/>
          <w:kern w:val="0"/>
          <w:sz w:val="32"/>
          <w:szCs w:val="32"/>
        </w:rPr>
        <w:t>、准备装订好资料</w:t>
      </w:r>
      <w:r w:rsidR="00F765B6">
        <w:rPr>
          <w:rFonts w:ascii="仿宋_GB2312" w:eastAsia="仿宋_GB2312" w:hAnsi="simsun" w:cs="宋体" w:hint="eastAsia"/>
          <w:color w:val="000000"/>
          <w:kern w:val="0"/>
          <w:sz w:val="32"/>
          <w:szCs w:val="32"/>
        </w:rPr>
        <w:t>9</w:t>
      </w:r>
      <w:r w:rsidRPr="009D458F">
        <w:rPr>
          <w:rFonts w:ascii="仿宋_GB2312" w:eastAsia="仿宋_GB2312" w:hAnsi="simsun" w:cs="宋体" w:hint="eastAsia"/>
          <w:color w:val="000000"/>
          <w:kern w:val="0"/>
          <w:sz w:val="32"/>
          <w:szCs w:val="32"/>
        </w:rPr>
        <w:t>份，正本2份，副本</w:t>
      </w:r>
      <w:r w:rsidR="00F765B6">
        <w:rPr>
          <w:rFonts w:ascii="仿宋_GB2312" w:eastAsia="仿宋_GB2312" w:hAnsi="simsun" w:cs="宋体" w:hint="eastAsia"/>
          <w:color w:val="000000"/>
          <w:kern w:val="0"/>
          <w:sz w:val="32"/>
          <w:szCs w:val="32"/>
        </w:rPr>
        <w:t>7</w:t>
      </w:r>
      <w:r w:rsidRPr="009D458F">
        <w:rPr>
          <w:rFonts w:ascii="仿宋_GB2312" w:eastAsia="仿宋_GB2312" w:hAnsi="simsun" w:cs="宋体" w:hint="eastAsia"/>
          <w:color w:val="000000"/>
          <w:kern w:val="0"/>
          <w:sz w:val="32"/>
          <w:szCs w:val="32"/>
        </w:rPr>
        <w:t>份</w:t>
      </w:r>
      <w:r w:rsidR="00961A1B">
        <w:rPr>
          <w:rFonts w:ascii="仿宋_GB2312" w:eastAsia="仿宋_GB2312" w:hAnsi="simsun" w:cs="宋体" w:hint="eastAsia"/>
          <w:color w:val="000000"/>
          <w:kern w:val="0"/>
          <w:sz w:val="32"/>
          <w:szCs w:val="32"/>
        </w:rPr>
        <w:t>；</w:t>
      </w:r>
    </w:p>
    <w:p w:rsidR="00A55D90" w:rsidRPr="00A55D90" w:rsidRDefault="00A55D90" w:rsidP="00BB0C7F">
      <w:pPr>
        <w:widowControl/>
        <w:spacing w:line="56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1</w:t>
      </w:r>
      <w:r w:rsidR="0033746C">
        <w:rPr>
          <w:rFonts w:ascii="仿宋_GB2312" w:eastAsia="仿宋_GB2312" w:hAnsi="simsun" w:cs="宋体" w:hint="eastAsia"/>
          <w:color w:val="000000"/>
          <w:kern w:val="0"/>
          <w:sz w:val="32"/>
          <w:szCs w:val="32"/>
        </w:rPr>
        <w:t>2</w:t>
      </w:r>
      <w:r>
        <w:rPr>
          <w:rFonts w:ascii="仿宋_GB2312" w:eastAsia="仿宋_GB2312" w:hAnsi="simsun" w:cs="宋体" w:hint="eastAsia"/>
          <w:color w:val="000000"/>
          <w:kern w:val="0"/>
          <w:sz w:val="32"/>
          <w:szCs w:val="32"/>
        </w:rPr>
        <w:t>、</w:t>
      </w:r>
      <w:r w:rsidR="00961A1B">
        <w:rPr>
          <w:rFonts w:ascii="仿宋_GB2312" w:eastAsia="仿宋_GB2312" w:hAnsi="simsun" w:cs="宋体" w:hint="eastAsia"/>
          <w:b/>
          <w:color w:val="000000"/>
          <w:kern w:val="0"/>
          <w:sz w:val="32"/>
          <w:szCs w:val="32"/>
        </w:rPr>
        <w:t>▲</w:t>
      </w:r>
      <w:r w:rsidR="00E102F5">
        <w:rPr>
          <w:rFonts w:ascii="仿宋_GB2312" w:eastAsia="仿宋_GB2312" w:hAnsi="simsun" w:cs="宋体" w:hint="eastAsia"/>
          <w:color w:val="000000"/>
          <w:kern w:val="0"/>
          <w:sz w:val="32"/>
          <w:szCs w:val="32"/>
        </w:rPr>
        <w:t>各报名单位届时至少应选派一名熟悉产品技术参数的人员和负责商务报价的人员参加论证。</w:t>
      </w:r>
    </w:p>
    <w:p w:rsidR="00BB0C7F" w:rsidRDefault="00BB0C7F" w:rsidP="00144078">
      <w:pPr>
        <w:widowControl/>
        <w:spacing w:line="560" w:lineRule="exact"/>
        <w:ind w:firstLineChars="200" w:firstLine="640"/>
        <w:jc w:val="left"/>
        <w:rPr>
          <w:rFonts w:ascii="仿宋_GB2312" w:eastAsia="仿宋_GB2312" w:hAnsi="simsun" w:cs="宋体" w:hint="eastAsia"/>
          <w:b/>
          <w:color w:val="000000"/>
          <w:kern w:val="0"/>
          <w:sz w:val="32"/>
          <w:szCs w:val="32"/>
        </w:rPr>
      </w:pPr>
      <w:r>
        <w:rPr>
          <w:rFonts w:ascii="仿宋_GB2312" w:eastAsia="仿宋_GB2312" w:hAnsi="simsun" w:cs="宋体" w:hint="eastAsia"/>
          <w:b/>
          <w:color w:val="000000"/>
          <w:kern w:val="0"/>
          <w:sz w:val="32"/>
          <w:szCs w:val="32"/>
        </w:rPr>
        <w:t>四、</w:t>
      </w:r>
      <w:r w:rsidRPr="009D458F">
        <w:rPr>
          <w:rFonts w:ascii="仿宋_GB2312" w:eastAsia="仿宋_GB2312" w:hAnsi="simsun" w:cs="宋体" w:hint="eastAsia"/>
          <w:b/>
          <w:color w:val="000000"/>
          <w:kern w:val="0"/>
          <w:sz w:val="32"/>
          <w:szCs w:val="32"/>
        </w:rPr>
        <w:t>报名地点</w:t>
      </w:r>
    </w:p>
    <w:p w:rsidR="00BB0C7F" w:rsidRPr="009D458F" w:rsidRDefault="00BB0C7F" w:rsidP="00BB0C7F">
      <w:pPr>
        <w:widowControl/>
        <w:spacing w:line="560" w:lineRule="exact"/>
        <w:ind w:firstLineChars="200" w:firstLine="640"/>
        <w:jc w:val="left"/>
        <w:rPr>
          <w:rFonts w:ascii="仿宋_GB2312" w:eastAsia="仿宋_GB2312" w:hAnsi="simsun" w:cs="宋体" w:hint="eastAsia"/>
          <w:color w:val="000000"/>
          <w:kern w:val="0"/>
          <w:szCs w:val="21"/>
        </w:rPr>
      </w:pPr>
      <w:r w:rsidRPr="009D458F">
        <w:rPr>
          <w:rFonts w:ascii="仿宋_GB2312" w:eastAsia="仿宋_GB2312" w:hAnsi="simsun" w:cs="宋体" w:hint="eastAsia"/>
          <w:color w:val="000000"/>
          <w:kern w:val="0"/>
          <w:sz w:val="32"/>
          <w:szCs w:val="32"/>
        </w:rPr>
        <w:t>广州市海珠区新港中路466</w:t>
      </w:r>
      <w:r>
        <w:rPr>
          <w:rFonts w:ascii="仿宋_GB2312" w:eastAsia="仿宋_GB2312" w:hAnsi="simsun" w:cs="宋体" w:hint="eastAsia"/>
          <w:color w:val="000000"/>
          <w:kern w:val="0"/>
          <w:sz w:val="32"/>
          <w:szCs w:val="32"/>
        </w:rPr>
        <w:t>号大院</w:t>
      </w:r>
      <w:r w:rsidRPr="009D458F">
        <w:rPr>
          <w:rFonts w:ascii="仿宋_GB2312" w:eastAsia="仿宋_GB2312" w:hAnsi="simsun" w:cs="宋体" w:hint="eastAsia"/>
          <w:color w:val="000000"/>
          <w:kern w:val="0"/>
          <w:sz w:val="32"/>
          <w:szCs w:val="32"/>
        </w:rPr>
        <w:t>7号楼1楼物资采购管理科1004办公室</w:t>
      </w:r>
      <w:r>
        <w:rPr>
          <w:rFonts w:ascii="仿宋_GB2312" w:eastAsia="仿宋_GB2312" w:hAnsi="simsun" w:cs="宋体" w:hint="eastAsia"/>
          <w:color w:val="000000"/>
          <w:kern w:val="0"/>
          <w:sz w:val="32"/>
          <w:szCs w:val="32"/>
        </w:rPr>
        <w:t>。</w:t>
      </w:r>
    </w:p>
    <w:p w:rsidR="00BB0C7F" w:rsidRPr="009D458F" w:rsidRDefault="00BB0C7F" w:rsidP="00BB0C7F">
      <w:pPr>
        <w:widowControl/>
        <w:spacing w:line="560" w:lineRule="exact"/>
        <w:ind w:firstLineChars="200" w:firstLine="640"/>
        <w:jc w:val="left"/>
        <w:rPr>
          <w:rFonts w:ascii="仿宋_GB2312" w:eastAsia="仿宋_GB2312" w:hAnsi="simsun" w:cs="宋体" w:hint="eastAsia"/>
          <w:color w:val="000000"/>
          <w:kern w:val="0"/>
          <w:szCs w:val="21"/>
        </w:rPr>
      </w:pPr>
      <w:r w:rsidRPr="009D458F">
        <w:rPr>
          <w:rFonts w:ascii="仿宋_GB2312" w:eastAsia="仿宋_GB2312" w:hAnsi="simsun" w:cs="宋体" w:hint="eastAsia"/>
          <w:color w:val="000000"/>
          <w:kern w:val="0"/>
          <w:sz w:val="32"/>
          <w:szCs w:val="32"/>
        </w:rPr>
        <w:t>联系人：</w:t>
      </w:r>
      <w:r w:rsidR="008522B6">
        <w:rPr>
          <w:rFonts w:ascii="仿宋_GB2312" w:eastAsia="仿宋_GB2312" w:hAnsi="simsun" w:cs="宋体" w:hint="eastAsia"/>
          <w:color w:val="000000"/>
          <w:kern w:val="0"/>
          <w:sz w:val="32"/>
          <w:szCs w:val="32"/>
        </w:rPr>
        <w:t>明艳芬</w:t>
      </w:r>
    </w:p>
    <w:p w:rsidR="00BB0C7F" w:rsidRPr="009D458F" w:rsidRDefault="00BB0C7F" w:rsidP="00BB0C7F">
      <w:pPr>
        <w:widowControl/>
        <w:spacing w:line="560" w:lineRule="exact"/>
        <w:ind w:firstLineChars="200" w:firstLine="640"/>
        <w:jc w:val="left"/>
        <w:rPr>
          <w:rFonts w:ascii="仿宋_GB2312" w:eastAsia="仿宋_GB2312" w:hAnsi="simsun" w:cs="宋体" w:hint="eastAsia"/>
          <w:color w:val="000000"/>
          <w:kern w:val="0"/>
          <w:szCs w:val="21"/>
        </w:rPr>
      </w:pPr>
      <w:r w:rsidRPr="009D458F">
        <w:rPr>
          <w:rFonts w:ascii="仿宋_GB2312" w:eastAsia="仿宋_GB2312" w:hAnsi="simsun" w:cs="宋体" w:hint="eastAsia"/>
          <w:color w:val="000000"/>
          <w:kern w:val="0"/>
          <w:sz w:val="32"/>
          <w:szCs w:val="32"/>
        </w:rPr>
        <w:t>联系电话：89169101</w:t>
      </w:r>
    </w:p>
    <w:p w:rsidR="00BB0C7F" w:rsidRPr="009D458F" w:rsidRDefault="00BB0C7F" w:rsidP="00BB0C7F">
      <w:pPr>
        <w:widowControl/>
        <w:spacing w:line="560" w:lineRule="exact"/>
        <w:ind w:firstLineChars="200" w:firstLine="640"/>
        <w:jc w:val="left"/>
        <w:rPr>
          <w:rFonts w:ascii="仿宋_GB2312" w:eastAsia="仿宋_GB2312" w:hAnsi="simsun" w:cs="宋体" w:hint="eastAsia"/>
          <w:color w:val="000000"/>
          <w:kern w:val="0"/>
          <w:szCs w:val="21"/>
        </w:rPr>
      </w:pPr>
      <w:r w:rsidRPr="009D458F">
        <w:rPr>
          <w:rFonts w:ascii="仿宋_GB2312" w:eastAsia="仿宋_GB2312" w:hAnsi="simsun" w:cs="宋体" w:hint="eastAsia"/>
          <w:color w:val="000000"/>
          <w:kern w:val="0"/>
          <w:sz w:val="32"/>
          <w:szCs w:val="32"/>
        </w:rPr>
        <w:t>传真</w:t>
      </w: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：89169102 </w:t>
      </w:r>
      <w:r w:rsidRPr="009D458F">
        <w:rPr>
          <w:rFonts w:ascii="仿宋_GB2312" w:eastAsia="仿宋_GB2312" w:hAnsi="simsun" w:cs="宋体" w:hint="eastAsia"/>
          <w:color w:val="000000"/>
          <w:kern w:val="0"/>
          <w:sz w:val="32"/>
          <w:szCs w:val="32"/>
        </w:rPr>
        <w:t>       </w:t>
      </w:r>
    </w:p>
    <w:p w:rsidR="00BB0C7F" w:rsidRDefault="00BB0C7F" w:rsidP="00BB0C7F">
      <w:pPr>
        <w:widowControl/>
        <w:spacing w:line="560" w:lineRule="exact"/>
        <w:ind w:left="90" w:firstLine="645"/>
        <w:jc w:val="left"/>
        <w:rPr>
          <w:rFonts w:ascii="仿宋_GB2312" w:eastAsia="仿宋_GB2312" w:hAnsi="simsun" w:cs="宋体" w:hint="eastAsia"/>
          <w:color w:val="000000"/>
          <w:kern w:val="0"/>
          <w:sz w:val="32"/>
          <w:szCs w:val="32"/>
        </w:rPr>
      </w:pP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               </w:t>
      </w:r>
    </w:p>
    <w:p w:rsidR="00BB0C7F" w:rsidRDefault="00BB0C7F" w:rsidP="00BB0C7F">
      <w:pPr>
        <w:widowControl/>
        <w:spacing w:line="560" w:lineRule="exact"/>
        <w:ind w:left="90" w:firstLine="645"/>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 xml:space="preserve">              </w:t>
      </w:r>
    </w:p>
    <w:p w:rsidR="00BB0C7F" w:rsidRPr="009D458F" w:rsidRDefault="00BB0C7F" w:rsidP="00BB0C7F">
      <w:pPr>
        <w:widowControl/>
        <w:spacing w:line="560" w:lineRule="exact"/>
        <w:ind w:left="90" w:firstLine="645"/>
        <w:jc w:val="left"/>
        <w:rPr>
          <w:rFonts w:ascii="仿宋_GB2312" w:eastAsia="仿宋_GB2312" w:hAnsi="simsun" w:cs="宋体" w:hint="eastAsia"/>
          <w:color w:val="000000"/>
          <w:kern w:val="0"/>
          <w:szCs w:val="21"/>
        </w:rPr>
      </w:pPr>
      <w:r>
        <w:rPr>
          <w:rFonts w:ascii="仿宋_GB2312" w:eastAsia="仿宋_GB2312" w:hAnsi="simsun" w:cs="宋体" w:hint="eastAsia"/>
          <w:color w:val="000000"/>
          <w:kern w:val="0"/>
          <w:sz w:val="32"/>
          <w:szCs w:val="32"/>
        </w:rPr>
        <w:t xml:space="preserve">                </w:t>
      </w:r>
      <w:r w:rsidRPr="009D458F">
        <w:rPr>
          <w:rFonts w:ascii="仿宋_GB2312" w:eastAsia="仿宋_GB2312" w:hAnsi="simsun" w:cs="宋体" w:hint="eastAsia"/>
          <w:color w:val="000000"/>
          <w:kern w:val="0"/>
          <w:sz w:val="32"/>
          <w:szCs w:val="32"/>
        </w:rPr>
        <w:t xml:space="preserve"> 广东省第二人民医院</w:t>
      </w:r>
      <w:r w:rsidRPr="009D458F">
        <w:rPr>
          <w:rFonts w:ascii="仿宋_GB2312" w:eastAsia="仿宋_GB2312" w:hAnsi="simsun" w:cs="宋体" w:hint="eastAsia"/>
          <w:color w:val="000000"/>
          <w:kern w:val="0"/>
          <w:sz w:val="32"/>
          <w:szCs w:val="32"/>
        </w:rPr>
        <w:t>                       </w:t>
      </w:r>
    </w:p>
    <w:p w:rsidR="00BD7A60" w:rsidRPr="00C874F3" w:rsidRDefault="00BB0C7F" w:rsidP="00C874F3">
      <w:pPr>
        <w:widowControl/>
        <w:spacing w:line="560" w:lineRule="exact"/>
        <w:ind w:left="90" w:firstLine="645"/>
        <w:jc w:val="left"/>
        <w:rPr>
          <w:rFonts w:ascii="仿宋_GB2312" w:eastAsia="仿宋_GB2312" w:hAnsi="simsun" w:cs="宋体" w:hint="eastAsia"/>
          <w:color w:val="000000"/>
          <w:kern w:val="0"/>
          <w:sz w:val="32"/>
          <w:szCs w:val="32"/>
        </w:rPr>
      </w:pP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 </w:t>
      </w: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 </w:t>
      </w: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 </w:t>
      </w: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 </w:t>
      </w: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 </w:t>
      </w: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 </w:t>
      </w: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 </w:t>
      </w: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 </w:t>
      </w: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 xml:space="preserve">    </w:t>
      </w:r>
      <w:r w:rsidR="00BB3EA4">
        <w:rPr>
          <w:rFonts w:ascii="仿宋_GB2312" w:eastAsia="仿宋_GB2312" w:hAnsi="simsun" w:cs="宋体" w:hint="eastAsia"/>
          <w:color w:val="000000"/>
          <w:kern w:val="0"/>
          <w:sz w:val="32"/>
          <w:szCs w:val="32"/>
        </w:rPr>
        <w:t xml:space="preserve">  </w:t>
      </w:r>
      <w:r w:rsidRPr="009D458F">
        <w:rPr>
          <w:rFonts w:ascii="仿宋_GB2312" w:eastAsia="仿宋_GB2312" w:hAnsi="simsun" w:cs="宋体" w:hint="eastAsia"/>
          <w:color w:val="000000"/>
          <w:kern w:val="0"/>
          <w:sz w:val="32"/>
          <w:szCs w:val="32"/>
        </w:rPr>
        <w:t xml:space="preserve"> </w:t>
      </w:r>
      <w:r w:rsidRPr="009D458F">
        <w:rPr>
          <w:rFonts w:ascii="仿宋_GB2312" w:eastAsia="仿宋_GB2312" w:hAnsi="simsun" w:cs="宋体" w:hint="eastAsia"/>
          <w:color w:val="000000"/>
          <w:kern w:val="0"/>
          <w:sz w:val="32"/>
          <w:szCs w:val="32"/>
        </w:rPr>
        <w:t> </w:t>
      </w:r>
      <w:r w:rsidRPr="009D458F">
        <w:rPr>
          <w:rFonts w:ascii="仿宋_GB2312" w:eastAsia="仿宋_GB2312" w:hAnsi="simsun" w:cs="宋体" w:hint="eastAsia"/>
          <w:color w:val="000000"/>
          <w:kern w:val="0"/>
          <w:sz w:val="32"/>
          <w:szCs w:val="32"/>
        </w:rPr>
        <w:t>20</w:t>
      </w:r>
      <w:r w:rsidR="008522B6">
        <w:rPr>
          <w:rFonts w:ascii="仿宋_GB2312" w:eastAsia="仿宋_GB2312" w:hAnsi="simsun" w:cs="宋体" w:hint="eastAsia"/>
          <w:color w:val="000000"/>
          <w:kern w:val="0"/>
          <w:sz w:val="32"/>
          <w:szCs w:val="32"/>
        </w:rPr>
        <w:t>20</w:t>
      </w:r>
      <w:r w:rsidRPr="009D458F">
        <w:rPr>
          <w:rFonts w:ascii="仿宋_GB2312" w:eastAsia="仿宋_GB2312" w:hAnsi="simsun" w:cs="宋体" w:hint="eastAsia"/>
          <w:color w:val="000000"/>
          <w:kern w:val="0"/>
          <w:sz w:val="32"/>
          <w:szCs w:val="32"/>
        </w:rPr>
        <w:t>年</w:t>
      </w:r>
      <w:r w:rsidR="00C435DE">
        <w:rPr>
          <w:rFonts w:ascii="仿宋_GB2312" w:eastAsia="仿宋_GB2312" w:hAnsi="simsun" w:cs="宋体" w:hint="eastAsia"/>
          <w:color w:val="000000"/>
          <w:kern w:val="0"/>
          <w:sz w:val="32"/>
          <w:szCs w:val="32"/>
        </w:rPr>
        <w:t>6</w:t>
      </w:r>
      <w:r w:rsidRPr="009D458F">
        <w:rPr>
          <w:rFonts w:ascii="仿宋_GB2312" w:eastAsia="仿宋_GB2312" w:hAnsi="simsun" w:cs="宋体" w:hint="eastAsia"/>
          <w:color w:val="000000"/>
          <w:kern w:val="0"/>
          <w:sz w:val="32"/>
          <w:szCs w:val="32"/>
        </w:rPr>
        <w:t xml:space="preserve">月 </w:t>
      </w:r>
      <w:r w:rsidR="00144078">
        <w:rPr>
          <w:rFonts w:ascii="仿宋_GB2312" w:eastAsia="仿宋_GB2312" w:hAnsi="simsun" w:cs="宋体" w:hint="eastAsia"/>
          <w:color w:val="000000"/>
          <w:kern w:val="0"/>
          <w:sz w:val="32"/>
          <w:szCs w:val="32"/>
        </w:rPr>
        <w:t>16</w:t>
      </w:r>
      <w:r w:rsidRPr="009D458F">
        <w:rPr>
          <w:rFonts w:ascii="仿宋_GB2312" w:eastAsia="仿宋_GB2312" w:hAnsi="simsun" w:cs="宋体" w:hint="eastAsia"/>
          <w:color w:val="000000"/>
          <w:kern w:val="0"/>
          <w:sz w:val="32"/>
          <w:szCs w:val="32"/>
        </w:rPr>
        <w:t>日</w:t>
      </w:r>
    </w:p>
    <w:p w:rsidR="00BD7A60" w:rsidRDefault="00BD7A60" w:rsidP="00BD7A60">
      <w:pPr>
        <w:rPr>
          <w:rFonts w:ascii="Adobe 仿宋 Std R" w:eastAsia="Adobe 仿宋 Std R" w:hAnsi="Adobe 仿宋 Std R"/>
          <w:b/>
          <w:sz w:val="24"/>
        </w:rPr>
      </w:pPr>
      <w:r>
        <w:rPr>
          <w:rFonts w:ascii="Adobe 仿宋 Std R" w:eastAsia="Adobe 仿宋 Std R" w:hAnsi="Adobe 仿宋 Std R" w:hint="eastAsia"/>
          <w:b/>
          <w:sz w:val="24"/>
        </w:rPr>
        <w:lastRenderedPageBreak/>
        <w:t>附件：</w:t>
      </w:r>
    </w:p>
    <w:p w:rsidR="00BD7A60" w:rsidRDefault="00BD7A60" w:rsidP="00BD7A60">
      <w:pPr>
        <w:spacing w:line="360" w:lineRule="auto"/>
        <w:rPr>
          <w:rFonts w:ascii="宋体" w:hAnsi="宋体"/>
          <w:kern w:val="0"/>
          <w:sz w:val="24"/>
        </w:rPr>
      </w:pPr>
      <w:r>
        <w:rPr>
          <w:rFonts w:hint="eastAsia"/>
          <w:b/>
          <w:sz w:val="24"/>
        </w:rPr>
        <w:t>说明：</w:t>
      </w:r>
      <w:r>
        <w:rPr>
          <w:rFonts w:ascii="宋体" w:hAnsi="宋体" w:hint="eastAsia"/>
          <w:kern w:val="0"/>
          <w:sz w:val="24"/>
        </w:rPr>
        <w:t>本技术要求仅做参考，不是唯一指标。</w:t>
      </w: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A2型生物安全柜</w:t>
      </w:r>
    </w:p>
    <w:p w:rsidR="00BD7A60" w:rsidRDefault="00BD7A60" w:rsidP="00AB307F">
      <w:pPr>
        <w:numPr>
          <w:ilvl w:val="0"/>
          <w:numId w:val="3"/>
        </w:numPr>
        <w:spacing w:line="360" w:lineRule="auto"/>
        <w:jc w:val="left"/>
        <w:rPr>
          <w:sz w:val="24"/>
        </w:rPr>
      </w:pPr>
      <w:r>
        <w:rPr>
          <w:rFonts w:hint="eastAsia"/>
          <w:b/>
        </w:rPr>
        <w:t>、用途</w:t>
      </w:r>
      <w:r>
        <w:rPr>
          <w:rFonts w:hint="eastAsia"/>
        </w:rPr>
        <w:t>：用于保障人员和环境生物安全</w:t>
      </w:r>
    </w:p>
    <w:p w:rsidR="00BD7A60" w:rsidRDefault="00BD7A60" w:rsidP="00AB307F">
      <w:pPr>
        <w:numPr>
          <w:ilvl w:val="0"/>
          <w:numId w:val="3"/>
        </w:numPr>
        <w:spacing w:line="360" w:lineRule="auto"/>
        <w:rPr>
          <w:sz w:val="24"/>
        </w:rPr>
      </w:pPr>
      <w:r>
        <w:rPr>
          <w:rFonts w:hint="eastAsia"/>
          <w:b/>
        </w:rPr>
        <w:t>、数量</w:t>
      </w:r>
      <w:r>
        <w:rPr>
          <w:rFonts w:hint="eastAsia"/>
        </w:rPr>
        <w:t>：</w:t>
      </w:r>
      <w:r>
        <w:rPr>
          <w:rFonts w:hint="eastAsia"/>
        </w:rPr>
        <w:t>4</w:t>
      </w:r>
      <w:r>
        <w:rPr>
          <w:rFonts w:hint="eastAsia"/>
        </w:rPr>
        <w:t>台</w:t>
      </w:r>
    </w:p>
    <w:p w:rsidR="00BD7A60" w:rsidRDefault="00BD7A60" w:rsidP="00AB307F">
      <w:pPr>
        <w:numPr>
          <w:ilvl w:val="0"/>
          <w:numId w:val="3"/>
        </w:numPr>
        <w:spacing w:line="360" w:lineRule="auto"/>
        <w:rPr>
          <w:sz w:val="24"/>
        </w:rPr>
      </w:pPr>
      <w:r>
        <w:rPr>
          <w:rFonts w:hint="eastAsia"/>
          <w:b/>
        </w:rPr>
        <w:t>、技术要求</w:t>
      </w:r>
    </w:p>
    <w:p w:rsidR="00BD7A60" w:rsidRDefault="00BD7A60" w:rsidP="00AB307F">
      <w:pPr>
        <w:pStyle w:val="a7"/>
        <w:numPr>
          <w:ilvl w:val="0"/>
          <w:numId w:val="4"/>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4"/>
        </w:numPr>
        <w:spacing w:line="360" w:lineRule="auto"/>
        <w:ind w:firstLineChars="0"/>
        <w:contextualSpacing/>
        <w:rPr>
          <w:szCs w:val="21"/>
        </w:rPr>
      </w:pPr>
      <w:r>
        <w:rPr>
          <w:rFonts w:hint="eastAsia"/>
          <w:szCs w:val="21"/>
        </w:rPr>
        <w:t>气流模式</w:t>
      </w:r>
      <w:r>
        <w:rPr>
          <w:rFonts w:hint="eastAsia"/>
          <w:szCs w:val="21"/>
        </w:rPr>
        <w:t>:30%</w:t>
      </w:r>
      <w:r>
        <w:rPr>
          <w:rFonts w:hint="eastAsia"/>
          <w:szCs w:val="21"/>
        </w:rPr>
        <w:t>外排，</w:t>
      </w:r>
      <w:r>
        <w:rPr>
          <w:rFonts w:hint="eastAsia"/>
          <w:szCs w:val="21"/>
        </w:rPr>
        <w:t>70%</w:t>
      </w:r>
      <w:r>
        <w:rPr>
          <w:rFonts w:hint="eastAsia"/>
          <w:szCs w:val="21"/>
        </w:rPr>
        <w:t>循环</w:t>
      </w:r>
    </w:p>
    <w:p w:rsidR="00BD7A60" w:rsidRDefault="00BD7A60" w:rsidP="00AB307F">
      <w:pPr>
        <w:pStyle w:val="a7"/>
        <w:numPr>
          <w:ilvl w:val="0"/>
          <w:numId w:val="4"/>
        </w:numPr>
        <w:spacing w:line="360" w:lineRule="auto"/>
        <w:ind w:firstLineChars="0"/>
        <w:contextualSpacing/>
        <w:rPr>
          <w:szCs w:val="21"/>
        </w:rPr>
      </w:pPr>
      <w:r>
        <w:rPr>
          <w:rFonts w:hint="eastAsia"/>
          <w:szCs w:val="21"/>
        </w:rPr>
        <w:t xml:space="preserve">HEPA </w:t>
      </w:r>
      <w:r>
        <w:rPr>
          <w:rFonts w:hint="eastAsia"/>
          <w:szCs w:val="21"/>
        </w:rPr>
        <w:t>过滤效率</w:t>
      </w:r>
      <w:r>
        <w:rPr>
          <w:rFonts w:hint="eastAsia"/>
          <w:szCs w:val="21"/>
        </w:rPr>
        <w:t>:</w:t>
      </w:r>
      <w:r>
        <w:rPr>
          <w:rFonts w:hint="eastAsia"/>
          <w:szCs w:val="21"/>
        </w:rPr>
        <w:t>最易穿透颗粒（</w:t>
      </w:r>
      <w:r>
        <w:rPr>
          <w:rFonts w:hint="eastAsia"/>
          <w:szCs w:val="21"/>
        </w:rPr>
        <w:t>MPPS</w:t>
      </w:r>
      <w:r>
        <w:rPr>
          <w:rFonts w:hint="eastAsia"/>
          <w:szCs w:val="21"/>
        </w:rPr>
        <w:t>）过滤效率高于</w:t>
      </w:r>
      <w:r>
        <w:rPr>
          <w:rFonts w:hint="eastAsia"/>
          <w:szCs w:val="21"/>
        </w:rPr>
        <w:t xml:space="preserve"> 99%</w:t>
      </w:r>
    </w:p>
    <w:p w:rsidR="00BD7A60" w:rsidRDefault="00BD7A60" w:rsidP="00AB307F">
      <w:pPr>
        <w:pStyle w:val="a7"/>
        <w:numPr>
          <w:ilvl w:val="0"/>
          <w:numId w:val="4"/>
        </w:numPr>
        <w:spacing w:line="360" w:lineRule="auto"/>
        <w:ind w:firstLineChars="0"/>
        <w:contextualSpacing/>
        <w:rPr>
          <w:szCs w:val="21"/>
        </w:rPr>
      </w:pPr>
      <w:r>
        <w:rPr>
          <w:rFonts w:hint="eastAsia"/>
          <w:szCs w:val="21"/>
        </w:rPr>
        <w:t>进风风量及层流速度可自动独立调节，风速可测</w:t>
      </w:r>
    </w:p>
    <w:p w:rsidR="00BD7A60" w:rsidRDefault="00BD7A60" w:rsidP="00AB307F">
      <w:pPr>
        <w:pStyle w:val="a7"/>
        <w:numPr>
          <w:ilvl w:val="0"/>
          <w:numId w:val="4"/>
        </w:numPr>
        <w:spacing w:line="360" w:lineRule="auto"/>
        <w:ind w:firstLineChars="0"/>
        <w:contextualSpacing/>
        <w:rPr>
          <w:szCs w:val="21"/>
        </w:rPr>
      </w:pPr>
      <w:r>
        <w:rPr>
          <w:rFonts w:hint="eastAsia"/>
          <w:szCs w:val="21"/>
          <w:shd w:val="clear" w:color="auto" w:fill="FFFFFF"/>
        </w:rPr>
        <w:t>前窗完全关闭时风机自动降至低速</w:t>
      </w:r>
    </w:p>
    <w:p w:rsidR="00BD7A60" w:rsidRDefault="00BD7A60" w:rsidP="00AB307F">
      <w:pPr>
        <w:pStyle w:val="a7"/>
        <w:numPr>
          <w:ilvl w:val="0"/>
          <w:numId w:val="4"/>
        </w:numPr>
        <w:spacing w:line="360" w:lineRule="auto"/>
        <w:ind w:firstLineChars="0"/>
        <w:contextualSpacing/>
        <w:rPr>
          <w:szCs w:val="21"/>
        </w:rPr>
      </w:pPr>
      <w:r>
        <w:rPr>
          <w:rFonts w:hint="eastAsia"/>
          <w:szCs w:val="21"/>
        </w:rPr>
        <w:t>UV</w:t>
      </w:r>
      <w:r>
        <w:rPr>
          <w:rFonts w:hint="eastAsia"/>
          <w:szCs w:val="21"/>
        </w:rPr>
        <w:t>灯管可定时操作</w:t>
      </w:r>
    </w:p>
    <w:p w:rsidR="00BD7A60" w:rsidRDefault="00BD7A60" w:rsidP="00AB307F">
      <w:pPr>
        <w:pStyle w:val="a7"/>
        <w:numPr>
          <w:ilvl w:val="0"/>
          <w:numId w:val="4"/>
        </w:numPr>
        <w:spacing w:line="360" w:lineRule="auto"/>
        <w:ind w:firstLineChars="0"/>
        <w:contextualSpacing/>
        <w:rPr>
          <w:szCs w:val="21"/>
        </w:rPr>
      </w:pPr>
      <w:r>
        <w:rPr>
          <w:rFonts w:hint="eastAsia"/>
          <w:szCs w:val="21"/>
        </w:rPr>
        <w:t>具备方便清洗，防止碰撞及污染的功能</w:t>
      </w:r>
    </w:p>
    <w:p w:rsidR="00BD7A60" w:rsidRDefault="00BD7A60" w:rsidP="00AB307F">
      <w:pPr>
        <w:pStyle w:val="a7"/>
        <w:numPr>
          <w:ilvl w:val="0"/>
          <w:numId w:val="4"/>
        </w:numPr>
        <w:spacing w:line="360" w:lineRule="auto"/>
        <w:ind w:firstLineChars="0"/>
        <w:contextualSpacing/>
        <w:rPr>
          <w:szCs w:val="21"/>
        </w:rPr>
      </w:pPr>
      <w:r>
        <w:rPr>
          <w:rFonts w:hint="eastAsia"/>
          <w:szCs w:val="21"/>
        </w:rPr>
        <w:t>具备显示运行状态的功能</w:t>
      </w:r>
    </w:p>
    <w:p w:rsidR="00BD7A60" w:rsidRDefault="00BD7A60" w:rsidP="00AB307F">
      <w:pPr>
        <w:numPr>
          <w:ilvl w:val="0"/>
          <w:numId w:val="3"/>
        </w:numPr>
        <w:spacing w:line="360" w:lineRule="auto"/>
        <w:rPr>
          <w:b/>
        </w:rPr>
      </w:pPr>
      <w:r>
        <w:rPr>
          <w:rFonts w:hint="eastAsia"/>
          <w:b/>
        </w:rPr>
        <w:t>、配置要求</w:t>
      </w:r>
    </w:p>
    <w:p w:rsidR="00BD7A60" w:rsidRDefault="00BD7A60" w:rsidP="00AB307F">
      <w:pPr>
        <w:numPr>
          <w:ilvl w:val="0"/>
          <w:numId w:val="5"/>
        </w:numPr>
        <w:spacing w:line="360" w:lineRule="auto"/>
        <w:rPr>
          <w:rFonts w:ascii="宋体" w:hAnsi="宋体"/>
          <w:szCs w:val="21"/>
        </w:rPr>
      </w:pPr>
      <w:r>
        <w:rPr>
          <w:rFonts w:ascii="宋体" w:hAnsi="宋体" w:hint="eastAsia"/>
          <w:szCs w:val="21"/>
        </w:rPr>
        <w:t>主机            4台</w:t>
      </w:r>
    </w:p>
    <w:p w:rsidR="00BD7A60" w:rsidRDefault="00BD7A60" w:rsidP="00AB307F">
      <w:pPr>
        <w:numPr>
          <w:ilvl w:val="0"/>
          <w:numId w:val="5"/>
        </w:numPr>
        <w:spacing w:line="360" w:lineRule="auto"/>
        <w:rPr>
          <w:rFonts w:ascii="宋体" w:hAnsi="宋体"/>
          <w:szCs w:val="21"/>
        </w:rPr>
      </w:pPr>
      <w:r>
        <w:rPr>
          <w:rFonts w:ascii="宋体" w:hAnsi="宋体" w:hint="eastAsia"/>
          <w:szCs w:val="21"/>
        </w:rPr>
        <w:t>紫外灯          4个</w:t>
      </w:r>
    </w:p>
    <w:p w:rsidR="00BD7A60" w:rsidRDefault="00BD7A60" w:rsidP="00AB307F">
      <w:pPr>
        <w:numPr>
          <w:ilvl w:val="0"/>
          <w:numId w:val="5"/>
        </w:numPr>
        <w:spacing w:line="360" w:lineRule="auto"/>
        <w:rPr>
          <w:rFonts w:ascii="宋体" w:hAnsi="宋体"/>
          <w:szCs w:val="21"/>
        </w:rPr>
      </w:pPr>
      <w:r>
        <w:rPr>
          <w:rFonts w:ascii="宋体" w:hAnsi="宋体" w:hint="eastAsia"/>
          <w:szCs w:val="21"/>
        </w:rPr>
        <w:t>荧光灯          4个</w:t>
      </w:r>
    </w:p>
    <w:p w:rsidR="00BD7A60" w:rsidRDefault="00BD7A60" w:rsidP="00AB307F">
      <w:pPr>
        <w:numPr>
          <w:ilvl w:val="0"/>
          <w:numId w:val="5"/>
        </w:numPr>
        <w:spacing w:line="360" w:lineRule="auto"/>
        <w:rPr>
          <w:rFonts w:ascii="宋体" w:hAnsi="宋体"/>
          <w:szCs w:val="21"/>
        </w:rPr>
      </w:pPr>
      <w:r>
        <w:rPr>
          <w:rFonts w:ascii="宋体" w:hAnsi="宋体" w:hint="eastAsia"/>
          <w:szCs w:val="21"/>
        </w:rPr>
        <w:t>搁手架          8个</w:t>
      </w:r>
    </w:p>
    <w:p w:rsidR="00BD7A60" w:rsidRDefault="00BD7A60" w:rsidP="00AB307F">
      <w:pPr>
        <w:numPr>
          <w:ilvl w:val="0"/>
          <w:numId w:val="5"/>
        </w:numPr>
        <w:spacing w:line="360" w:lineRule="auto"/>
        <w:rPr>
          <w:rFonts w:ascii="宋体" w:hAnsi="宋体"/>
          <w:szCs w:val="21"/>
        </w:rPr>
      </w:pPr>
      <w:r>
        <w:rPr>
          <w:rFonts w:ascii="宋体" w:hAnsi="宋体" w:hint="eastAsia"/>
          <w:szCs w:val="21"/>
        </w:rPr>
        <w:t>可调高度支架    4个</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PCR扩增仪</w:t>
      </w:r>
    </w:p>
    <w:p w:rsidR="00BD7A60" w:rsidRDefault="00BD7A60" w:rsidP="00AB307F">
      <w:pPr>
        <w:numPr>
          <w:ilvl w:val="0"/>
          <w:numId w:val="6"/>
        </w:numPr>
        <w:spacing w:line="360" w:lineRule="auto"/>
        <w:jc w:val="left"/>
        <w:rPr>
          <w:sz w:val="24"/>
        </w:rPr>
      </w:pPr>
      <w:r>
        <w:rPr>
          <w:rFonts w:hint="eastAsia"/>
          <w:b/>
        </w:rPr>
        <w:t>、用途</w:t>
      </w:r>
      <w:r>
        <w:rPr>
          <w:rFonts w:hint="eastAsia"/>
        </w:rPr>
        <w:t>：用于样品核酸扩增</w:t>
      </w:r>
    </w:p>
    <w:p w:rsidR="00BD7A60" w:rsidRDefault="00BD7A60" w:rsidP="00AB307F">
      <w:pPr>
        <w:numPr>
          <w:ilvl w:val="0"/>
          <w:numId w:val="6"/>
        </w:numPr>
        <w:spacing w:line="360" w:lineRule="auto"/>
        <w:rPr>
          <w:sz w:val="24"/>
        </w:rPr>
      </w:pPr>
      <w:r>
        <w:rPr>
          <w:rFonts w:hint="eastAsia"/>
          <w:b/>
        </w:rPr>
        <w:t>、数量</w:t>
      </w:r>
      <w:r>
        <w:rPr>
          <w:rFonts w:hint="eastAsia"/>
        </w:rPr>
        <w:t>：</w:t>
      </w:r>
      <w:r>
        <w:rPr>
          <w:rFonts w:hint="eastAsia"/>
        </w:rPr>
        <w:t>2</w:t>
      </w:r>
      <w:r>
        <w:rPr>
          <w:rFonts w:hint="eastAsia"/>
        </w:rPr>
        <w:t>台</w:t>
      </w:r>
    </w:p>
    <w:p w:rsidR="00BD7A60" w:rsidRDefault="00BD7A60" w:rsidP="00AB307F">
      <w:pPr>
        <w:numPr>
          <w:ilvl w:val="0"/>
          <w:numId w:val="6"/>
        </w:numPr>
        <w:spacing w:line="360" w:lineRule="auto"/>
        <w:rPr>
          <w:sz w:val="24"/>
        </w:rPr>
      </w:pPr>
      <w:r>
        <w:rPr>
          <w:rFonts w:hint="eastAsia"/>
          <w:b/>
        </w:rPr>
        <w:t>、技术要求</w:t>
      </w:r>
    </w:p>
    <w:p w:rsidR="00BD7A60" w:rsidRDefault="00BD7A60" w:rsidP="00AB307F">
      <w:pPr>
        <w:pStyle w:val="a7"/>
        <w:numPr>
          <w:ilvl w:val="0"/>
          <w:numId w:val="7"/>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7"/>
        </w:numPr>
        <w:spacing w:line="360" w:lineRule="auto"/>
        <w:ind w:firstLineChars="0"/>
        <w:contextualSpacing/>
        <w:rPr>
          <w:szCs w:val="21"/>
        </w:rPr>
      </w:pPr>
      <w:r>
        <w:rPr>
          <w:rFonts w:hint="eastAsia"/>
          <w:szCs w:val="21"/>
          <w:shd w:val="clear" w:color="auto" w:fill="FFFFFF"/>
        </w:rPr>
        <w:t>样品基座</w:t>
      </w:r>
      <w:r>
        <w:rPr>
          <w:rFonts w:hint="eastAsia"/>
          <w:szCs w:val="21"/>
        </w:rPr>
        <w:t>≥</w:t>
      </w:r>
      <w:r>
        <w:rPr>
          <w:rFonts w:hint="eastAsia"/>
          <w:szCs w:val="21"/>
          <w:shd w:val="clear" w:color="auto" w:fill="FFFFFF"/>
        </w:rPr>
        <w:t>96</w:t>
      </w:r>
      <w:r>
        <w:rPr>
          <w:rFonts w:hint="eastAsia"/>
          <w:szCs w:val="21"/>
          <w:shd w:val="clear" w:color="auto" w:fill="FFFFFF"/>
        </w:rPr>
        <w:t>孔</w:t>
      </w:r>
    </w:p>
    <w:p w:rsidR="00BD7A60" w:rsidRDefault="00BD7A60" w:rsidP="00AB307F">
      <w:pPr>
        <w:pStyle w:val="a7"/>
        <w:numPr>
          <w:ilvl w:val="0"/>
          <w:numId w:val="7"/>
        </w:numPr>
        <w:spacing w:line="360" w:lineRule="auto"/>
        <w:ind w:firstLineChars="0"/>
        <w:contextualSpacing/>
        <w:rPr>
          <w:szCs w:val="21"/>
        </w:rPr>
      </w:pPr>
      <w:r>
        <w:rPr>
          <w:rFonts w:hint="eastAsia"/>
          <w:szCs w:val="21"/>
          <w:shd w:val="clear" w:color="auto" w:fill="FFFFFF"/>
        </w:rPr>
        <w:t>温度范围：</w:t>
      </w:r>
      <w:r>
        <w:rPr>
          <w:rFonts w:hint="eastAsia"/>
          <w:szCs w:val="21"/>
          <w:shd w:val="clear" w:color="auto" w:fill="FFFFFF"/>
        </w:rPr>
        <w:t>4</w:t>
      </w:r>
      <w:r>
        <w:rPr>
          <w:rFonts w:hint="eastAsia"/>
          <w:szCs w:val="21"/>
          <w:shd w:val="clear" w:color="auto" w:fill="FFFFFF"/>
        </w:rPr>
        <w:t>～</w:t>
      </w:r>
      <w:r>
        <w:rPr>
          <w:rFonts w:hint="eastAsia"/>
          <w:szCs w:val="21"/>
          <w:shd w:val="clear" w:color="auto" w:fill="FFFFFF"/>
        </w:rPr>
        <w:t>100</w:t>
      </w:r>
      <w:r>
        <w:rPr>
          <w:rFonts w:hint="eastAsia"/>
          <w:szCs w:val="21"/>
          <w:shd w:val="clear" w:color="auto" w:fill="FFFFFF"/>
        </w:rPr>
        <w:t>℃</w:t>
      </w:r>
    </w:p>
    <w:p w:rsidR="00BD7A60" w:rsidRDefault="00BD7A60" w:rsidP="00AB307F">
      <w:pPr>
        <w:pStyle w:val="a7"/>
        <w:numPr>
          <w:ilvl w:val="0"/>
          <w:numId w:val="7"/>
        </w:numPr>
        <w:spacing w:line="360" w:lineRule="auto"/>
        <w:ind w:firstLineChars="0"/>
        <w:contextualSpacing/>
        <w:rPr>
          <w:szCs w:val="21"/>
        </w:rPr>
      </w:pPr>
      <w:r>
        <w:rPr>
          <w:rFonts w:hint="eastAsia"/>
          <w:szCs w:val="21"/>
          <w:shd w:val="clear" w:color="auto" w:fill="FFFFFF"/>
        </w:rPr>
        <w:t>升降温速度</w:t>
      </w:r>
      <w:r>
        <w:rPr>
          <w:rFonts w:hint="eastAsia"/>
          <w:szCs w:val="21"/>
        </w:rPr>
        <w:t>≥</w:t>
      </w:r>
      <w:r>
        <w:rPr>
          <w:rFonts w:hint="eastAsia"/>
          <w:szCs w:val="21"/>
          <w:shd w:val="clear" w:color="auto" w:fill="FFFFFF"/>
        </w:rPr>
        <w:t xml:space="preserve"> 3</w:t>
      </w:r>
      <w:r>
        <w:rPr>
          <w:rFonts w:hint="eastAsia"/>
          <w:szCs w:val="21"/>
          <w:shd w:val="clear" w:color="auto" w:fill="FFFFFF"/>
        </w:rPr>
        <w:t>℃</w:t>
      </w:r>
      <w:r>
        <w:rPr>
          <w:rFonts w:hint="eastAsia"/>
          <w:szCs w:val="21"/>
          <w:shd w:val="clear" w:color="auto" w:fill="FFFFFF"/>
        </w:rPr>
        <w:t>/S</w:t>
      </w:r>
    </w:p>
    <w:p w:rsidR="00BD7A60" w:rsidRDefault="00BD7A60" w:rsidP="00AB307F">
      <w:pPr>
        <w:pStyle w:val="a7"/>
        <w:numPr>
          <w:ilvl w:val="0"/>
          <w:numId w:val="7"/>
        </w:numPr>
        <w:spacing w:line="360" w:lineRule="auto"/>
        <w:ind w:firstLineChars="0"/>
        <w:contextualSpacing/>
        <w:rPr>
          <w:szCs w:val="21"/>
        </w:rPr>
      </w:pPr>
      <w:r>
        <w:rPr>
          <w:rFonts w:hint="eastAsia"/>
          <w:szCs w:val="21"/>
        </w:rPr>
        <w:lastRenderedPageBreak/>
        <w:t>温度准确性：≤±</w:t>
      </w:r>
      <w:r>
        <w:rPr>
          <w:rFonts w:hint="eastAsia"/>
          <w:szCs w:val="21"/>
        </w:rPr>
        <w:t>0.25</w:t>
      </w:r>
      <w:r>
        <w:rPr>
          <w:rFonts w:hint="eastAsia"/>
          <w:szCs w:val="21"/>
        </w:rPr>
        <w:t>℃</w:t>
      </w:r>
    </w:p>
    <w:p w:rsidR="00BD7A60" w:rsidRDefault="00BD7A60" w:rsidP="00AB307F">
      <w:pPr>
        <w:pStyle w:val="a7"/>
        <w:numPr>
          <w:ilvl w:val="0"/>
          <w:numId w:val="7"/>
        </w:numPr>
        <w:spacing w:line="360" w:lineRule="auto"/>
        <w:ind w:firstLineChars="0"/>
        <w:contextualSpacing/>
        <w:rPr>
          <w:szCs w:val="21"/>
        </w:rPr>
      </w:pPr>
      <w:r>
        <w:rPr>
          <w:rFonts w:hint="eastAsia"/>
          <w:szCs w:val="21"/>
        </w:rPr>
        <w:t>各组反应模块具备独立控温功能</w:t>
      </w:r>
    </w:p>
    <w:p w:rsidR="00BD7A60" w:rsidRDefault="00BD7A60" w:rsidP="00AB307F">
      <w:pPr>
        <w:pStyle w:val="a7"/>
        <w:numPr>
          <w:ilvl w:val="0"/>
          <w:numId w:val="7"/>
        </w:numPr>
        <w:spacing w:line="360" w:lineRule="auto"/>
        <w:ind w:firstLineChars="0"/>
        <w:contextualSpacing/>
        <w:rPr>
          <w:szCs w:val="21"/>
        </w:rPr>
      </w:pPr>
      <w:r>
        <w:rPr>
          <w:rFonts w:hint="eastAsia"/>
          <w:szCs w:val="21"/>
        </w:rPr>
        <w:t>各组反应模块具备独立进行</w:t>
      </w:r>
      <w:r>
        <w:rPr>
          <w:rFonts w:hint="eastAsia"/>
          <w:szCs w:val="21"/>
        </w:rPr>
        <w:t>PCR</w:t>
      </w:r>
      <w:r>
        <w:rPr>
          <w:rFonts w:hint="eastAsia"/>
          <w:szCs w:val="21"/>
        </w:rPr>
        <w:t>扩增的功能</w:t>
      </w:r>
    </w:p>
    <w:p w:rsidR="00BD7A60" w:rsidRDefault="00BD7A60" w:rsidP="00AB307F">
      <w:pPr>
        <w:numPr>
          <w:ilvl w:val="0"/>
          <w:numId w:val="6"/>
        </w:numPr>
        <w:spacing w:line="360" w:lineRule="auto"/>
        <w:rPr>
          <w:b/>
        </w:rPr>
      </w:pPr>
      <w:r>
        <w:rPr>
          <w:rFonts w:hint="eastAsia"/>
          <w:b/>
        </w:rPr>
        <w:t>、配置要求</w:t>
      </w:r>
    </w:p>
    <w:p w:rsidR="00BD7A60" w:rsidRDefault="00BD7A60" w:rsidP="00AB307F">
      <w:pPr>
        <w:numPr>
          <w:ilvl w:val="0"/>
          <w:numId w:val="8"/>
        </w:numPr>
        <w:spacing w:line="360" w:lineRule="auto"/>
        <w:rPr>
          <w:rFonts w:ascii="宋体" w:hAnsi="宋体"/>
          <w:szCs w:val="21"/>
        </w:rPr>
      </w:pPr>
      <w:r>
        <w:rPr>
          <w:rFonts w:ascii="宋体" w:hAnsi="宋体" w:hint="eastAsia"/>
          <w:szCs w:val="21"/>
        </w:rPr>
        <w:t>主机            2台</w:t>
      </w:r>
    </w:p>
    <w:p w:rsidR="00BD7A60" w:rsidRDefault="00BD7A60" w:rsidP="00AB307F">
      <w:pPr>
        <w:numPr>
          <w:ilvl w:val="0"/>
          <w:numId w:val="8"/>
        </w:numPr>
        <w:spacing w:line="360" w:lineRule="auto"/>
        <w:rPr>
          <w:rFonts w:ascii="宋体" w:hAnsi="宋体"/>
          <w:szCs w:val="21"/>
        </w:rPr>
      </w:pPr>
      <w:r>
        <w:rPr>
          <w:rFonts w:ascii="宋体" w:hAnsi="宋体" w:hint="eastAsia"/>
          <w:szCs w:val="21"/>
        </w:rPr>
        <w:t>如有补充请填写。</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超纯水系统</w:t>
      </w:r>
    </w:p>
    <w:p w:rsidR="00BD7A60" w:rsidRDefault="00BD7A60" w:rsidP="00AB307F">
      <w:pPr>
        <w:numPr>
          <w:ilvl w:val="0"/>
          <w:numId w:val="9"/>
        </w:numPr>
        <w:spacing w:line="360" w:lineRule="auto"/>
        <w:jc w:val="left"/>
        <w:rPr>
          <w:sz w:val="24"/>
        </w:rPr>
      </w:pPr>
      <w:r>
        <w:rPr>
          <w:rFonts w:hint="eastAsia"/>
          <w:b/>
        </w:rPr>
        <w:t>、用途</w:t>
      </w:r>
      <w:r>
        <w:rPr>
          <w:rFonts w:hint="eastAsia"/>
        </w:rPr>
        <w:t>：用于</w:t>
      </w:r>
      <w:r>
        <w:rPr>
          <w:rFonts w:hint="eastAsia"/>
          <w:szCs w:val="21"/>
        </w:rPr>
        <w:t>分子实验、细胞培养分析和要求使用超纯水的实验</w:t>
      </w:r>
    </w:p>
    <w:p w:rsidR="00BD7A60" w:rsidRDefault="00BD7A60" w:rsidP="00AB307F">
      <w:pPr>
        <w:numPr>
          <w:ilvl w:val="0"/>
          <w:numId w:val="9"/>
        </w:numPr>
        <w:spacing w:line="360" w:lineRule="auto"/>
        <w:rPr>
          <w:sz w:val="24"/>
        </w:rPr>
      </w:pPr>
      <w:r>
        <w:rPr>
          <w:rFonts w:hint="eastAsia"/>
          <w:b/>
        </w:rPr>
        <w:t>、数量</w:t>
      </w:r>
      <w:r>
        <w:rPr>
          <w:rFonts w:hint="eastAsia"/>
        </w:rPr>
        <w:t>：</w:t>
      </w:r>
      <w:r>
        <w:rPr>
          <w:rFonts w:hint="eastAsia"/>
        </w:rPr>
        <w:t>1</w:t>
      </w:r>
      <w:r>
        <w:rPr>
          <w:rFonts w:hint="eastAsia"/>
        </w:rPr>
        <w:t>套</w:t>
      </w:r>
    </w:p>
    <w:p w:rsidR="00BD7A60" w:rsidRDefault="00BD7A60" w:rsidP="00AB307F">
      <w:pPr>
        <w:numPr>
          <w:ilvl w:val="0"/>
          <w:numId w:val="9"/>
        </w:numPr>
        <w:spacing w:line="360" w:lineRule="auto"/>
        <w:rPr>
          <w:sz w:val="24"/>
        </w:rPr>
      </w:pPr>
      <w:r>
        <w:rPr>
          <w:rFonts w:hint="eastAsia"/>
          <w:b/>
        </w:rPr>
        <w:t>、技术要求</w:t>
      </w:r>
    </w:p>
    <w:p w:rsidR="00BD7A60" w:rsidRDefault="00BD7A60" w:rsidP="00AB307F">
      <w:pPr>
        <w:pStyle w:val="a7"/>
        <w:numPr>
          <w:ilvl w:val="0"/>
          <w:numId w:val="10"/>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10"/>
        </w:numPr>
        <w:spacing w:line="360" w:lineRule="auto"/>
        <w:ind w:firstLineChars="0"/>
        <w:contextualSpacing/>
        <w:rPr>
          <w:szCs w:val="21"/>
        </w:rPr>
      </w:pPr>
      <w:r>
        <w:rPr>
          <w:rFonts w:hint="eastAsia"/>
          <w:szCs w:val="21"/>
        </w:rPr>
        <w:t>以城市自来水为进水，可连续生产</w:t>
      </w:r>
      <w:r>
        <w:rPr>
          <w:rFonts w:hint="eastAsia"/>
          <w:szCs w:val="21"/>
        </w:rPr>
        <w:t>III</w:t>
      </w:r>
      <w:r>
        <w:rPr>
          <w:rFonts w:hint="eastAsia"/>
          <w:szCs w:val="21"/>
        </w:rPr>
        <w:t>级纯水和</w:t>
      </w:r>
      <w:r>
        <w:rPr>
          <w:rFonts w:hint="eastAsia"/>
          <w:szCs w:val="21"/>
        </w:rPr>
        <w:t>I</w:t>
      </w:r>
      <w:r>
        <w:rPr>
          <w:rFonts w:hint="eastAsia"/>
          <w:szCs w:val="21"/>
        </w:rPr>
        <w:t>级超纯水</w:t>
      </w:r>
    </w:p>
    <w:p w:rsidR="00BD7A60" w:rsidRDefault="00BD7A60" w:rsidP="00AB307F">
      <w:pPr>
        <w:pStyle w:val="a7"/>
        <w:numPr>
          <w:ilvl w:val="0"/>
          <w:numId w:val="10"/>
        </w:numPr>
        <w:spacing w:line="360" w:lineRule="auto"/>
        <w:ind w:firstLineChars="0"/>
        <w:contextualSpacing/>
        <w:rPr>
          <w:szCs w:val="21"/>
        </w:rPr>
      </w:pPr>
      <w:r>
        <w:rPr>
          <w:rFonts w:hint="eastAsia"/>
          <w:szCs w:val="21"/>
        </w:rPr>
        <w:t>可对水质进行全程监控，分别检测和显示进水、纯水、超纯水电导率及</w:t>
      </w:r>
      <w:r>
        <w:rPr>
          <w:rFonts w:hint="eastAsia"/>
          <w:szCs w:val="21"/>
        </w:rPr>
        <w:t>RO</w:t>
      </w:r>
      <w:r>
        <w:rPr>
          <w:rFonts w:hint="eastAsia"/>
          <w:szCs w:val="21"/>
        </w:rPr>
        <w:t>膜截留率</w:t>
      </w:r>
    </w:p>
    <w:p w:rsidR="00BD7A60" w:rsidRDefault="00BD7A60" w:rsidP="00AB307F">
      <w:pPr>
        <w:pStyle w:val="a7"/>
        <w:numPr>
          <w:ilvl w:val="0"/>
          <w:numId w:val="10"/>
        </w:numPr>
        <w:spacing w:line="360" w:lineRule="auto"/>
        <w:ind w:firstLineChars="0"/>
        <w:contextualSpacing/>
        <w:rPr>
          <w:szCs w:val="21"/>
        </w:rPr>
      </w:pPr>
      <w:r>
        <w:rPr>
          <w:rFonts w:hint="eastAsia"/>
          <w:szCs w:val="21"/>
        </w:rPr>
        <w:t>流速：</w:t>
      </w:r>
      <w:r>
        <w:rPr>
          <w:rFonts w:hint="eastAsia"/>
          <w:szCs w:val="21"/>
        </w:rPr>
        <w:t xml:space="preserve">50ml - 2000ml /min </w:t>
      </w:r>
      <w:r>
        <w:rPr>
          <w:rFonts w:hint="eastAsia"/>
          <w:szCs w:val="21"/>
        </w:rPr>
        <w:t>可调</w:t>
      </w:r>
    </w:p>
    <w:p w:rsidR="00BD7A60" w:rsidRDefault="00BD7A60" w:rsidP="00AB307F">
      <w:pPr>
        <w:pStyle w:val="a7"/>
        <w:numPr>
          <w:ilvl w:val="0"/>
          <w:numId w:val="10"/>
        </w:numPr>
        <w:spacing w:line="360" w:lineRule="auto"/>
        <w:ind w:firstLineChars="0"/>
        <w:contextualSpacing/>
        <w:rPr>
          <w:szCs w:val="21"/>
        </w:rPr>
      </w:pPr>
      <w:r>
        <w:rPr>
          <w:rFonts w:hint="eastAsia"/>
          <w:szCs w:val="21"/>
        </w:rPr>
        <w:t>具备杀菌过滤设计</w:t>
      </w:r>
    </w:p>
    <w:p w:rsidR="00BD7A60" w:rsidRDefault="00BD7A60" w:rsidP="00AB307F">
      <w:pPr>
        <w:pStyle w:val="a7"/>
        <w:numPr>
          <w:ilvl w:val="0"/>
          <w:numId w:val="10"/>
        </w:numPr>
        <w:spacing w:line="360" w:lineRule="auto"/>
        <w:ind w:firstLineChars="0"/>
        <w:contextualSpacing/>
        <w:rPr>
          <w:szCs w:val="21"/>
        </w:rPr>
      </w:pPr>
      <w:r>
        <w:rPr>
          <w:rFonts w:hint="eastAsia"/>
          <w:szCs w:val="21"/>
        </w:rPr>
        <w:t>取水装置高度可调，具备自动取水功能</w:t>
      </w:r>
    </w:p>
    <w:p w:rsidR="00BD7A60" w:rsidRDefault="00BD7A60" w:rsidP="00AB307F">
      <w:pPr>
        <w:pStyle w:val="a7"/>
        <w:numPr>
          <w:ilvl w:val="0"/>
          <w:numId w:val="10"/>
        </w:numPr>
        <w:spacing w:line="360" w:lineRule="auto"/>
        <w:ind w:firstLineChars="0"/>
        <w:contextualSpacing/>
        <w:rPr>
          <w:szCs w:val="21"/>
        </w:rPr>
      </w:pPr>
      <w:r>
        <w:rPr>
          <w:rFonts w:hint="eastAsia"/>
          <w:szCs w:val="21"/>
        </w:rPr>
        <w:t>具备维护信息提示功能</w:t>
      </w:r>
    </w:p>
    <w:p w:rsidR="00BD7A60" w:rsidRDefault="00BD7A60" w:rsidP="00AB307F">
      <w:pPr>
        <w:pStyle w:val="a7"/>
        <w:numPr>
          <w:ilvl w:val="0"/>
          <w:numId w:val="10"/>
        </w:numPr>
        <w:spacing w:line="360" w:lineRule="auto"/>
        <w:ind w:firstLineChars="0"/>
        <w:contextualSpacing/>
        <w:rPr>
          <w:szCs w:val="21"/>
        </w:rPr>
      </w:pPr>
      <w:r>
        <w:rPr>
          <w:rFonts w:hint="eastAsia"/>
          <w:szCs w:val="21"/>
        </w:rPr>
        <w:t>具备自动记录水质参数的功能</w:t>
      </w:r>
    </w:p>
    <w:p w:rsidR="00BD7A60" w:rsidRDefault="00BD7A60" w:rsidP="00AB307F">
      <w:pPr>
        <w:pStyle w:val="a7"/>
        <w:numPr>
          <w:ilvl w:val="0"/>
          <w:numId w:val="10"/>
        </w:numPr>
        <w:spacing w:line="360" w:lineRule="auto"/>
        <w:ind w:firstLineChars="0"/>
        <w:contextualSpacing/>
        <w:rPr>
          <w:szCs w:val="21"/>
        </w:rPr>
      </w:pPr>
      <w:r>
        <w:rPr>
          <w:rFonts w:hint="eastAsia"/>
          <w:szCs w:val="21"/>
        </w:rPr>
        <w:t>水箱≥</w:t>
      </w:r>
      <w:r>
        <w:rPr>
          <w:rFonts w:hint="eastAsia"/>
          <w:szCs w:val="21"/>
        </w:rPr>
        <w:t>60L</w:t>
      </w:r>
    </w:p>
    <w:p w:rsidR="00BD7A60" w:rsidRDefault="00BD7A60" w:rsidP="00AB307F">
      <w:pPr>
        <w:numPr>
          <w:ilvl w:val="0"/>
          <w:numId w:val="9"/>
        </w:numPr>
        <w:spacing w:line="360" w:lineRule="auto"/>
        <w:rPr>
          <w:b/>
        </w:rPr>
      </w:pPr>
      <w:r>
        <w:rPr>
          <w:rFonts w:hint="eastAsia"/>
          <w:b/>
        </w:rPr>
        <w:t>、配置要求</w:t>
      </w:r>
    </w:p>
    <w:p w:rsidR="00BD7A60" w:rsidRDefault="00BD7A60" w:rsidP="00AB307F">
      <w:pPr>
        <w:numPr>
          <w:ilvl w:val="0"/>
          <w:numId w:val="11"/>
        </w:numPr>
        <w:spacing w:line="360" w:lineRule="auto"/>
        <w:rPr>
          <w:rFonts w:ascii="宋体" w:hAnsi="宋体"/>
          <w:szCs w:val="21"/>
        </w:rPr>
      </w:pPr>
      <w:r>
        <w:rPr>
          <w:rFonts w:ascii="宋体" w:hAnsi="宋体" w:hint="eastAsia"/>
          <w:szCs w:val="21"/>
        </w:rPr>
        <w:t>主机            1套</w:t>
      </w:r>
    </w:p>
    <w:p w:rsidR="00BD7A60" w:rsidRDefault="00BD7A60" w:rsidP="00AB307F">
      <w:pPr>
        <w:numPr>
          <w:ilvl w:val="0"/>
          <w:numId w:val="11"/>
        </w:numPr>
        <w:spacing w:line="360" w:lineRule="auto"/>
        <w:rPr>
          <w:rFonts w:ascii="宋体" w:hAnsi="宋体"/>
          <w:szCs w:val="21"/>
        </w:rPr>
      </w:pPr>
      <w:r>
        <w:rPr>
          <w:rFonts w:hint="eastAsia"/>
          <w:szCs w:val="21"/>
        </w:rPr>
        <w:t>预处理柱</w:t>
      </w:r>
      <w:r>
        <w:rPr>
          <w:rFonts w:hint="eastAsia"/>
          <w:szCs w:val="21"/>
        </w:rPr>
        <w:t xml:space="preserve">        </w:t>
      </w:r>
      <w:r>
        <w:rPr>
          <w:rFonts w:ascii="宋体" w:hAnsi="宋体" w:hint="eastAsia"/>
          <w:szCs w:val="21"/>
        </w:rPr>
        <w:t>1个</w:t>
      </w:r>
    </w:p>
    <w:p w:rsidR="00BD7A60" w:rsidRDefault="00BD7A60" w:rsidP="00AB307F">
      <w:pPr>
        <w:numPr>
          <w:ilvl w:val="0"/>
          <w:numId w:val="11"/>
        </w:numPr>
        <w:spacing w:line="360" w:lineRule="auto"/>
        <w:rPr>
          <w:rFonts w:ascii="宋体" w:hAnsi="宋体"/>
          <w:szCs w:val="21"/>
        </w:rPr>
      </w:pPr>
      <w:r>
        <w:rPr>
          <w:rFonts w:hint="eastAsia"/>
          <w:szCs w:val="21"/>
        </w:rPr>
        <w:t>超纯化柱</w:t>
      </w:r>
      <w:r>
        <w:rPr>
          <w:rFonts w:hint="eastAsia"/>
          <w:szCs w:val="21"/>
        </w:rPr>
        <w:t xml:space="preserve">        </w:t>
      </w:r>
      <w:r>
        <w:rPr>
          <w:rFonts w:ascii="宋体" w:hAnsi="宋体" w:hint="eastAsia"/>
          <w:szCs w:val="21"/>
        </w:rPr>
        <w:t>1个</w:t>
      </w:r>
    </w:p>
    <w:p w:rsidR="00BD7A60" w:rsidRDefault="00BD7A60" w:rsidP="00AB307F">
      <w:pPr>
        <w:numPr>
          <w:ilvl w:val="0"/>
          <w:numId w:val="11"/>
        </w:numPr>
        <w:spacing w:line="360" w:lineRule="auto"/>
        <w:rPr>
          <w:rFonts w:ascii="宋体" w:hAnsi="宋体"/>
          <w:szCs w:val="21"/>
        </w:rPr>
      </w:pPr>
      <w:r>
        <w:rPr>
          <w:rFonts w:hint="eastAsia"/>
          <w:szCs w:val="21"/>
        </w:rPr>
        <w:t>水箱</w:t>
      </w:r>
      <w:r>
        <w:rPr>
          <w:rFonts w:hint="eastAsia"/>
          <w:szCs w:val="21"/>
        </w:rPr>
        <w:t xml:space="preserve">            </w:t>
      </w:r>
      <w:r>
        <w:rPr>
          <w:rFonts w:ascii="宋体" w:hAnsi="宋体" w:hint="eastAsia"/>
          <w:szCs w:val="21"/>
        </w:rPr>
        <w:t>1个</w:t>
      </w:r>
    </w:p>
    <w:p w:rsidR="00BD7A60" w:rsidRDefault="00BD7A60" w:rsidP="00AB307F">
      <w:pPr>
        <w:numPr>
          <w:ilvl w:val="0"/>
          <w:numId w:val="11"/>
        </w:numPr>
        <w:spacing w:line="360" w:lineRule="auto"/>
        <w:rPr>
          <w:rFonts w:ascii="宋体" w:hAnsi="宋体"/>
          <w:szCs w:val="21"/>
        </w:rPr>
      </w:pPr>
      <w:r>
        <w:rPr>
          <w:rFonts w:hint="eastAsia"/>
          <w:szCs w:val="21"/>
        </w:rPr>
        <w:t>自来水粗处理过滤柱</w:t>
      </w:r>
      <w:r>
        <w:rPr>
          <w:rFonts w:hint="eastAsia"/>
          <w:szCs w:val="21"/>
        </w:rPr>
        <w:t>1</w:t>
      </w:r>
      <w:r>
        <w:rPr>
          <w:rFonts w:hint="eastAsia"/>
          <w:szCs w:val="21"/>
        </w:rPr>
        <w:t>套</w:t>
      </w:r>
    </w:p>
    <w:p w:rsidR="00BD7A60" w:rsidRDefault="00BD7A60" w:rsidP="00AB307F">
      <w:pPr>
        <w:numPr>
          <w:ilvl w:val="0"/>
          <w:numId w:val="11"/>
        </w:numPr>
        <w:spacing w:line="360" w:lineRule="auto"/>
        <w:rPr>
          <w:rFonts w:ascii="宋体" w:hAnsi="宋体"/>
          <w:szCs w:val="21"/>
        </w:rPr>
      </w:pPr>
      <w:r>
        <w:rPr>
          <w:rFonts w:hint="eastAsia"/>
          <w:szCs w:val="21"/>
        </w:rPr>
        <w:t>0.22</w:t>
      </w:r>
      <w:r>
        <w:rPr>
          <w:rFonts w:hint="eastAsia"/>
          <w:szCs w:val="21"/>
        </w:rPr>
        <w:t>μ</w:t>
      </w:r>
      <w:r>
        <w:rPr>
          <w:rFonts w:hint="eastAsia"/>
          <w:szCs w:val="21"/>
        </w:rPr>
        <w:t>m</w:t>
      </w:r>
      <w:r>
        <w:rPr>
          <w:rFonts w:hint="eastAsia"/>
          <w:szCs w:val="21"/>
        </w:rPr>
        <w:t>终端过滤器</w:t>
      </w:r>
      <w:r>
        <w:rPr>
          <w:rFonts w:hint="eastAsia"/>
          <w:szCs w:val="21"/>
        </w:rPr>
        <w:t xml:space="preserve">1 </w:t>
      </w:r>
      <w:r>
        <w:rPr>
          <w:rFonts w:hint="eastAsia"/>
          <w:szCs w:val="21"/>
        </w:rPr>
        <w:t>个</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超低温冰箱</w:t>
      </w:r>
    </w:p>
    <w:p w:rsidR="00BD7A60" w:rsidRDefault="00BD7A60" w:rsidP="00AB307F">
      <w:pPr>
        <w:numPr>
          <w:ilvl w:val="0"/>
          <w:numId w:val="12"/>
        </w:numPr>
        <w:spacing w:line="360" w:lineRule="auto"/>
        <w:jc w:val="left"/>
        <w:rPr>
          <w:sz w:val="24"/>
        </w:rPr>
      </w:pPr>
      <w:r>
        <w:rPr>
          <w:rFonts w:hint="eastAsia"/>
          <w:b/>
        </w:rPr>
        <w:lastRenderedPageBreak/>
        <w:t>、用途</w:t>
      </w:r>
      <w:r>
        <w:rPr>
          <w:rFonts w:hint="eastAsia"/>
        </w:rPr>
        <w:t>：用于</w:t>
      </w:r>
      <w:r>
        <w:rPr>
          <w:rFonts w:hint="eastAsia"/>
          <w:szCs w:val="21"/>
        </w:rPr>
        <w:t>保存样品和试剂</w:t>
      </w:r>
    </w:p>
    <w:p w:rsidR="00BD7A60" w:rsidRDefault="00BD7A60" w:rsidP="00AB307F">
      <w:pPr>
        <w:numPr>
          <w:ilvl w:val="0"/>
          <w:numId w:val="12"/>
        </w:numPr>
        <w:spacing w:line="360" w:lineRule="auto"/>
        <w:rPr>
          <w:sz w:val="24"/>
        </w:rPr>
      </w:pPr>
      <w:r>
        <w:rPr>
          <w:rFonts w:hint="eastAsia"/>
          <w:b/>
        </w:rPr>
        <w:t>、数量</w:t>
      </w:r>
      <w:r>
        <w:rPr>
          <w:rFonts w:hint="eastAsia"/>
        </w:rPr>
        <w:t>：</w:t>
      </w:r>
      <w:r>
        <w:rPr>
          <w:rFonts w:hint="eastAsia"/>
        </w:rPr>
        <w:t>3</w:t>
      </w:r>
      <w:r>
        <w:rPr>
          <w:rFonts w:hint="eastAsia"/>
        </w:rPr>
        <w:t>台</w:t>
      </w:r>
    </w:p>
    <w:p w:rsidR="00BD7A60" w:rsidRDefault="00BD7A60" w:rsidP="00AB307F">
      <w:pPr>
        <w:numPr>
          <w:ilvl w:val="0"/>
          <w:numId w:val="12"/>
        </w:numPr>
        <w:spacing w:line="360" w:lineRule="auto"/>
        <w:rPr>
          <w:sz w:val="24"/>
        </w:rPr>
      </w:pPr>
      <w:r>
        <w:rPr>
          <w:rFonts w:hint="eastAsia"/>
          <w:b/>
        </w:rPr>
        <w:t>、技术要求</w:t>
      </w:r>
    </w:p>
    <w:p w:rsidR="00BD7A60" w:rsidRDefault="00BD7A60" w:rsidP="00AB307F">
      <w:pPr>
        <w:pStyle w:val="a7"/>
        <w:numPr>
          <w:ilvl w:val="0"/>
          <w:numId w:val="13"/>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13"/>
        </w:numPr>
        <w:spacing w:line="360" w:lineRule="auto"/>
        <w:ind w:firstLineChars="0"/>
        <w:contextualSpacing/>
        <w:rPr>
          <w:szCs w:val="21"/>
        </w:rPr>
      </w:pPr>
      <w:r>
        <w:rPr>
          <w:rFonts w:hint="eastAsia"/>
          <w:szCs w:val="21"/>
        </w:rPr>
        <w:t>温度范围：</w:t>
      </w:r>
      <w:r>
        <w:rPr>
          <w:rFonts w:hint="eastAsia"/>
          <w:szCs w:val="21"/>
        </w:rPr>
        <w:t>-50</w:t>
      </w:r>
      <w:r>
        <w:rPr>
          <w:rFonts w:hint="eastAsia"/>
          <w:szCs w:val="21"/>
        </w:rPr>
        <w:t>℃</w:t>
      </w:r>
      <w:r>
        <w:rPr>
          <w:rFonts w:hint="eastAsia"/>
          <w:szCs w:val="21"/>
        </w:rPr>
        <w:t>~ -86</w:t>
      </w:r>
      <w:r>
        <w:rPr>
          <w:rFonts w:hint="eastAsia"/>
          <w:szCs w:val="21"/>
        </w:rPr>
        <w:t>℃</w:t>
      </w:r>
    </w:p>
    <w:p w:rsidR="00BD7A60" w:rsidRDefault="00BD7A60" w:rsidP="00AB307F">
      <w:pPr>
        <w:pStyle w:val="a7"/>
        <w:numPr>
          <w:ilvl w:val="0"/>
          <w:numId w:val="13"/>
        </w:numPr>
        <w:spacing w:line="360" w:lineRule="auto"/>
        <w:ind w:firstLineChars="0"/>
        <w:contextualSpacing/>
        <w:rPr>
          <w:szCs w:val="21"/>
        </w:rPr>
      </w:pPr>
      <w:r>
        <w:rPr>
          <w:rFonts w:hint="eastAsia"/>
          <w:szCs w:val="21"/>
        </w:rPr>
        <w:t>内部有效容积≥</w:t>
      </w:r>
      <w:r>
        <w:rPr>
          <w:rFonts w:hint="eastAsia"/>
          <w:szCs w:val="21"/>
        </w:rPr>
        <w:t xml:space="preserve"> 792L</w:t>
      </w:r>
    </w:p>
    <w:p w:rsidR="00BD7A60" w:rsidRDefault="00BD7A60" w:rsidP="00AB307F">
      <w:pPr>
        <w:pStyle w:val="a7"/>
        <w:numPr>
          <w:ilvl w:val="0"/>
          <w:numId w:val="13"/>
        </w:numPr>
        <w:spacing w:line="360" w:lineRule="auto"/>
        <w:ind w:firstLineChars="0"/>
        <w:contextualSpacing/>
        <w:rPr>
          <w:szCs w:val="21"/>
        </w:rPr>
      </w:pPr>
      <w:r>
        <w:rPr>
          <w:rFonts w:hint="eastAsia"/>
          <w:szCs w:val="21"/>
        </w:rPr>
        <w:t>具备温度探头</w:t>
      </w:r>
    </w:p>
    <w:p w:rsidR="00BD7A60" w:rsidRDefault="00BD7A60" w:rsidP="00AB307F">
      <w:pPr>
        <w:pStyle w:val="a7"/>
        <w:numPr>
          <w:ilvl w:val="0"/>
          <w:numId w:val="13"/>
        </w:numPr>
        <w:spacing w:line="360" w:lineRule="auto"/>
        <w:ind w:firstLineChars="0"/>
        <w:contextualSpacing/>
        <w:rPr>
          <w:szCs w:val="21"/>
        </w:rPr>
      </w:pPr>
      <w:r>
        <w:rPr>
          <w:rFonts w:hint="eastAsia"/>
          <w:szCs w:val="21"/>
        </w:rPr>
        <w:t>内门具备防冷气流失设计</w:t>
      </w:r>
    </w:p>
    <w:p w:rsidR="00BD7A60" w:rsidRDefault="00BD7A60" w:rsidP="00AB307F">
      <w:pPr>
        <w:pStyle w:val="a7"/>
        <w:numPr>
          <w:ilvl w:val="0"/>
          <w:numId w:val="13"/>
        </w:numPr>
        <w:spacing w:line="360" w:lineRule="auto"/>
        <w:ind w:firstLineChars="0"/>
        <w:contextualSpacing/>
        <w:rPr>
          <w:szCs w:val="21"/>
        </w:rPr>
      </w:pPr>
      <w:r>
        <w:rPr>
          <w:rFonts w:hint="eastAsia"/>
          <w:szCs w:val="21"/>
        </w:rPr>
        <w:t>具备电子管理和报警系统</w:t>
      </w:r>
    </w:p>
    <w:p w:rsidR="00BD7A60" w:rsidRDefault="00BD7A60" w:rsidP="00AB307F">
      <w:pPr>
        <w:pStyle w:val="a7"/>
        <w:numPr>
          <w:ilvl w:val="0"/>
          <w:numId w:val="13"/>
        </w:numPr>
        <w:spacing w:line="360" w:lineRule="auto"/>
        <w:ind w:firstLineChars="0"/>
        <w:contextualSpacing/>
        <w:rPr>
          <w:szCs w:val="21"/>
        </w:rPr>
      </w:pPr>
      <w:r>
        <w:rPr>
          <w:rFonts w:hint="eastAsia"/>
          <w:szCs w:val="21"/>
        </w:rPr>
        <w:t>具备锁重脚轮</w:t>
      </w:r>
    </w:p>
    <w:p w:rsidR="00BD7A60" w:rsidRDefault="00BD7A60" w:rsidP="00AB307F">
      <w:pPr>
        <w:numPr>
          <w:ilvl w:val="0"/>
          <w:numId w:val="12"/>
        </w:numPr>
        <w:spacing w:line="360" w:lineRule="auto"/>
        <w:rPr>
          <w:b/>
        </w:rPr>
      </w:pPr>
      <w:r>
        <w:rPr>
          <w:rFonts w:hint="eastAsia"/>
          <w:b/>
        </w:rPr>
        <w:t>、配置要求</w:t>
      </w:r>
    </w:p>
    <w:p w:rsidR="00BD7A60" w:rsidRDefault="00BD7A60" w:rsidP="00AB307F">
      <w:pPr>
        <w:numPr>
          <w:ilvl w:val="0"/>
          <w:numId w:val="14"/>
        </w:numPr>
        <w:spacing w:line="360" w:lineRule="auto"/>
        <w:rPr>
          <w:rFonts w:ascii="宋体" w:hAnsi="宋体"/>
          <w:szCs w:val="21"/>
        </w:rPr>
      </w:pPr>
      <w:r>
        <w:rPr>
          <w:rFonts w:ascii="宋体" w:hAnsi="宋体" w:hint="eastAsia"/>
          <w:szCs w:val="21"/>
        </w:rPr>
        <w:t>主机            3台</w:t>
      </w:r>
    </w:p>
    <w:p w:rsidR="00BD7A60" w:rsidRDefault="00BD7A60" w:rsidP="00AB307F">
      <w:pPr>
        <w:numPr>
          <w:ilvl w:val="0"/>
          <w:numId w:val="14"/>
        </w:numPr>
        <w:spacing w:line="360" w:lineRule="auto"/>
        <w:rPr>
          <w:rFonts w:ascii="宋体" w:hAnsi="宋体"/>
          <w:szCs w:val="21"/>
        </w:rPr>
      </w:pPr>
      <w:r>
        <w:rPr>
          <w:rFonts w:ascii="宋体" w:hAnsi="宋体" w:hint="eastAsia"/>
          <w:szCs w:val="21"/>
        </w:rPr>
        <w:t>如有补充请填写。</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大容量高速冷冻离心机</w:t>
      </w:r>
    </w:p>
    <w:p w:rsidR="00BD7A60" w:rsidRDefault="00BD7A60" w:rsidP="00AB307F">
      <w:pPr>
        <w:numPr>
          <w:ilvl w:val="0"/>
          <w:numId w:val="15"/>
        </w:numPr>
        <w:spacing w:line="360" w:lineRule="auto"/>
        <w:jc w:val="left"/>
        <w:rPr>
          <w:sz w:val="24"/>
        </w:rPr>
      </w:pPr>
      <w:r>
        <w:rPr>
          <w:rFonts w:hint="eastAsia"/>
          <w:b/>
        </w:rPr>
        <w:t>、用途</w:t>
      </w:r>
      <w:r>
        <w:rPr>
          <w:rFonts w:hint="eastAsia"/>
        </w:rPr>
        <w:t>：用于</w:t>
      </w:r>
      <w:r>
        <w:rPr>
          <w:rFonts w:hint="eastAsia"/>
          <w:szCs w:val="21"/>
        </w:rPr>
        <w:t>样品离心处理</w:t>
      </w:r>
    </w:p>
    <w:p w:rsidR="00BD7A60" w:rsidRDefault="00BD7A60" w:rsidP="00AB307F">
      <w:pPr>
        <w:numPr>
          <w:ilvl w:val="0"/>
          <w:numId w:val="15"/>
        </w:numPr>
        <w:spacing w:line="360" w:lineRule="auto"/>
        <w:rPr>
          <w:sz w:val="24"/>
        </w:rPr>
      </w:pPr>
      <w:r>
        <w:rPr>
          <w:rFonts w:hint="eastAsia"/>
          <w:b/>
        </w:rPr>
        <w:t>、数量</w:t>
      </w:r>
      <w:r>
        <w:rPr>
          <w:rFonts w:hint="eastAsia"/>
        </w:rPr>
        <w:t>：</w:t>
      </w:r>
      <w:r>
        <w:rPr>
          <w:rFonts w:hint="eastAsia"/>
        </w:rPr>
        <w:t>2</w:t>
      </w:r>
      <w:r>
        <w:rPr>
          <w:rFonts w:hint="eastAsia"/>
        </w:rPr>
        <w:t>台</w:t>
      </w:r>
    </w:p>
    <w:p w:rsidR="00BD7A60" w:rsidRDefault="00BD7A60" w:rsidP="00AB307F">
      <w:pPr>
        <w:numPr>
          <w:ilvl w:val="0"/>
          <w:numId w:val="15"/>
        </w:numPr>
        <w:spacing w:line="360" w:lineRule="auto"/>
        <w:rPr>
          <w:sz w:val="24"/>
        </w:rPr>
      </w:pPr>
      <w:r>
        <w:rPr>
          <w:rFonts w:hint="eastAsia"/>
          <w:b/>
        </w:rPr>
        <w:t>、技术要求</w:t>
      </w:r>
    </w:p>
    <w:p w:rsidR="00BD7A60" w:rsidRDefault="00BD7A60" w:rsidP="00AB307F">
      <w:pPr>
        <w:pStyle w:val="a7"/>
        <w:numPr>
          <w:ilvl w:val="0"/>
          <w:numId w:val="16"/>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16"/>
        </w:numPr>
        <w:spacing w:line="360" w:lineRule="auto"/>
        <w:ind w:firstLineChars="0"/>
        <w:contextualSpacing/>
        <w:rPr>
          <w:szCs w:val="21"/>
        </w:rPr>
      </w:pPr>
      <w:r>
        <w:rPr>
          <w:rFonts w:hint="eastAsia"/>
          <w:szCs w:val="21"/>
          <w:lang w:val="it-IT"/>
        </w:rPr>
        <w:t>水平转头最高转速</w:t>
      </w:r>
      <w:r>
        <w:rPr>
          <w:rFonts w:hint="eastAsia"/>
          <w:szCs w:val="21"/>
        </w:rPr>
        <w:t>≥</w:t>
      </w:r>
      <w:r>
        <w:rPr>
          <w:rFonts w:hint="eastAsia"/>
          <w:szCs w:val="21"/>
          <w:lang w:val="it-IT"/>
        </w:rPr>
        <w:t>5300rpm</w:t>
      </w:r>
      <w:r>
        <w:rPr>
          <w:rFonts w:hint="eastAsia"/>
          <w:szCs w:val="21"/>
          <w:lang w:val="it-IT"/>
        </w:rPr>
        <w:t>，</w:t>
      </w:r>
      <w:r>
        <w:rPr>
          <w:rFonts w:hint="eastAsia"/>
          <w:szCs w:val="21"/>
          <w:lang w:val="it-IT"/>
        </w:rPr>
        <w:t xml:space="preserve"> </w:t>
      </w:r>
      <w:r>
        <w:rPr>
          <w:rFonts w:hint="eastAsia"/>
          <w:szCs w:val="21"/>
          <w:lang w:val="it-IT"/>
        </w:rPr>
        <w:t>最大离心力</w:t>
      </w:r>
      <w:r>
        <w:rPr>
          <w:rFonts w:hint="eastAsia"/>
          <w:szCs w:val="21"/>
        </w:rPr>
        <w:t>≥</w:t>
      </w:r>
      <w:r>
        <w:rPr>
          <w:rFonts w:hint="eastAsia"/>
          <w:szCs w:val="21"/>
          <w:lang w:val="it-IT"/>
        </w:rPr>
        <w:t>5590xg</w:t>
      </w:r>
      <w:r>
        <w:rPr>
          <w:rFonts w:hint="eastAsia"/>
          <w:szCs w:val="21"/>
          <w:lang w:val="it-IT"/>
        </w:rPr>
        <w:t>，最大离心容量</w:t>
      </w:r>
      <w:r>
        <w:rPr>
          <w:rFonts w:hint="eastAsia"/>
          <w:szCs w:val="21"/>
        </w:rPr>
        <w:t>≥</w:t>
      </w:r>
      <w:r>
        <w:rPr>
          <w:rFonts w:hint="eastAsia"/>
          <w:szCs w:val="21"/>
          <w:lang w:val="it-IT"/>
        </w:rPr>
        <w:t>4</w:t>
      </w:r>
      <w:r>
        <w:rPr>
          <w:rFonts w:hint="eastAsia"/>
          <w:szCs w:val="21"/>
          <w:lang w:val="it-IT"/>
        </w:rPr>
        <w:t>×</w:t>
      </w:r>
      <w:r>
        <w:rPr>
          <w:rFonts w:hint="eastAsia"/>
          <w:szCs w:val="21"/>
          <w:lang w:val="it-IT"/>
        </w:rPr>
        <w:t>1000</w:t>
      </w:r>
      <w:r>
        <w:rPr>
          <w:rFonts w:hint="eastAsia"/>
          <w:szCs w:val="21"/>
        </w:rPr>
        <w:t>ml</w:t>
      </w:r>
    </w:p>
    <w:p w:rsidR="00BD7A60" w:rsidRDefault="00BD7A60" w:rsidP="00AB307F">
      <w:pPr>
        <w:pStyle w:val="a7"/>
        <w:numPr>
          <w:ilvl w:val="0"/>
          <w:numId w:val="16"/>
        </w:numPr>
        <w:spacing w:line="360" w:lineRule="auto"/>
        <w:ind w:firstLineChars="0"/>
        <w:contextualSpacing/>
        <w:rPr>
          <w:szCs w:val="21"/>
          <w:lang w:val="it-IT"/>
        </w:rPr>
      </w:pPr>
      <w:r>
        <w:rPr>
          <w:rFonts w:hint="eastAsia"/>
          <w:szCs w:val="21"/>
          <w:lang w:val="it-IT"/>
        </w:rPr>
        <w:t>角转头最高转速</w:t>
      </w:r>
      <w:r>
        <w:rPr>
          <w:rFonts w:hint="eastAsia"/>
          <w:szCs w:val="21"/>
        </w:rPr>
        <w:t>≥</w:t>
      </w:r>
      <w:r>
        <w:rPr>
          <w:rFonts w:hint="eastAsia"/>
          <w:szCs w:val="21"/>
          <w:lang w:val="it-IT"/>
        </w:rPr>
        <w:t>15200rpm</w:t>
      </w:r>
      <w:r>
        <w:rPr>
          <w:rFonts w:hint="eastAsia"/>
          <w:szCs w:val="21"/>
          <w:lang w:val="it-IT"/>
        </w:rPr>
        <w:t>，</w:t>
      </w:r>
      <w:r>
        <w:rPr>
          <w:rFonts w:hint="eastAsia"/>
          <w:szCs w:val="21"/>
          <w:lang w:val="it-IT"/>
        </w:rPr>
        <w:t xml:space="preserve"> </w:t>
      </w:r>
      <w:r>
        <w:rPr>
          <w:rFonts w:hint="eastAsia"/>
          <w:szCs w:val="21"/>
          <w:lang w:val="it-IT"/>
        </w:rPr>
        <w:t>最大离心力</w:t>
      </w:r>
      <w:r>
        <w:rPr>
          <w:rFonts w:hint="eastAsia"/>
          <w:szCs w:val="21"/>
        </w:rPr>
        <w:t>≥</w:t>
      </w:r>
      <w:r>
        <w:rPr>
          <w:rFonts w:hint="eastAsia"/>
          <w:szCs w:val="21"/>
          <w:lang w:val="it-IT"/>
        </w:rPr>
        <w:t>25314xg</w:t>
      </w:r>
      <w:r>
        <w:rPr>
          <w:rFonts w:hint="eastAsia"/>
          <w:szCs w:val="21"/>
          <w:lang w:val="it-IT"/>
        </w:rPr>
        <w:t>，大离心容量</w:t>
      </w:r>
      <w:r>
        <w:rPr>
          <w:rFonts w:hint="eastAsia"/>
          <w:szCs w:val="21"/>
        </w:rPr>
        <w:t>≥</w:t>
      </w:r>
      <w:r>
        <w:rPr>
          <w:rFonts w:hint="eastAsia"/>
          <w:szCs w:val="21"/>
          <w:lang w:val="it-IT"/>
        </w:rPr>
        <w:t>6</w:t>
      </w:r>
      <w:r>
        <w:rPr>
          <w:rFonts w:hint="eastAsia"/>
          <w:szCs w:val="21"/>
          <w:lang w:val="it-IT"/>
        </w:rPr>
        <w:t>×</w:t>
      </w:r>
      <w:r>
        <w:rPr>
          <w:rFonts w:hint="eastAsia"/>
          <w:szCs w:val="21"/>
          <w:lang w:val="it-IT"/>
        </w:rPr>
        <w:t>100ml</w:t>
      </w:r>
    </w:p>
    <w:p w:rsidR="00BD7A60" w:rsidRDefault="00BD7A60" w:rsidP="00AB307F">
      <w:pPr>
        <w:pStyle w:val="a7"/>
        <w:numPr>
          <w:ilvl w:val="0"/>
          <w:numId w:val="16"/>
        </w:numPr>
        <w:spacing w:line="360" w:lineRule="auto"/>
        <w:ind w:firstLineChars="0"/>
        <w:contextualSpacing/>
        <w:rPr>
          <w:szCs w:val="21"/>
        </w:rPr>
      </w:pPr>
      <w:r>
        <w:rPr>
          <w:rFonts w:hint="eastAsia"/>
          <w:szCs w:val="21"/>
        </w:rPr>
        <w:t>具备预冷及制冷功能</w:t>
      </w:r>
    </w:p>
    <w:p w:rsidR="00BD7A60" w:rsidRDefault="00BD7A60" w:rsidP="00AB307F">
      <w:pPr>
        <w:pStyle w:val="a7"/>
        <w:numPr>
          <w:ilvl w:val="0"/>
          <w:numId w:val="16"/>
        </w:numPr>
        <w:spacing w:line="360" w:lineRule="auto"/>
        <w:ind w:firstLineChars="0"/>
        <w:contextualSpacing/>
        <w:rPr>
          <w:szCs w:val="21"/>
        </w:rPr>
      </w:pPr>
      <w:r>
        <w:rPr>
          <w:rFonts w:hint="eastAsia"/>
          <w:szCs w:val="21"/>
        </w:rPr>
        <w:t>具备</w:t>
      </w:r>
      <w:r>
        <w:rPr>
          <w:rFonts w:hint="eastAsia"/>
          <w:szCs w:val="21"/>
        </w:rPr>
        <w:t>3</w:t>
      </w:r>
      <w:r>
        <w:rPr>
          <w:rFonts w:hint="eastAsia"/>
          <w:szCs w:val="21"/>
        </w:rPr>
        <w:t>个以上快捷程序</w:t>
      </w:r>
    </w:p>
    <w:p w:rsidR="00BD7A60" w:rsidRDefault="00BD7A60" w:rsidP="00AB307F">
      <w:pPr>
        <w:pStyle w:val="a7"/>
        <w:numPr>
          <w:ilvl w:val="0"/>
          <w:numId w:val="16"/>
        </w:numPr>
        <w:spacing w:line="360" w:lineRule="auto"/>
        <w:ind w:firstLineChars="0"/>
        <w:contextualSpacing/>
        <w:rPr>
          <w:szCs w:val="21"/>
        </w:rPr>
      </w:pPr>
      <w:r>
        <w:rPr>
          <w:rFonts w:hint="eastAsia"/>
          <w:szCs w:val="21"/>
          <w:lang w:val="it-IT"/>
        </w:rPr>
        <w:t>具</w:t>
      </w:r>
      <w:r>
        <w:rPr>
          <w:rFonts w:hint="eastAsia"/>
          <w:szCs w:val="21"/>
        </w:rPr>
        <w:t>备</w:t>
      </w:r>
      <w:r>
        <w:rPr>
          <w:rFonts w:hint="eastAsia"/>
          <w:szCs w:val="21"/>
          <w:lang w:val="it-IT"/>
        </w:rPr>
        <w:t>瞬时离心及连续离心功能</w:t>
      </w:r>
    </w:p>
    <w:p w:rsidR="00BD7A60" w:rsidRDefault="00BD7A60" w:rsidP="00AB307F">
      <w:pPr>
        <w:pStyle w:val="a7"/>
        <w:numPr>
          <w:ilvl w:val="0"/>
          <w:numId w:val="16"/>
        </w:numPr>
        <w:spacing w:line="360" w:lineRule="auto"/>
        <w:ind w:firstLineChars="0"/>
        <w:contextualSpacing/>
        <w:rPr>
          <w:szCs w:val="21"/>
        </w:rPr>
      </w:pPr>
      <w:r>
        <w:rPr>
          <w:rFonts w:hint="eastAsia"/>
          <w:szCs w:val="21"/>
        </w:rPr>
        <w:t>具备转头自锁及不平衡检测功能</w:t>
      </w:r>
    </w:p>
    <w:p w:rsidR="00BD7A60" w:rsidRDefault="00BD7A60" w:rsidP="00AB307F">
      <w:pPr>
        <w:numPr>
          <w:ilvl w:val="0"/>
          <w:numId w:val="15"/>
        </w:numPr>
        <w:spacing w:line="360" w:lineRule="auto"/>
        <w:rPr>
          <w:b/>
        </w:rPr>
      </w:pPr>
      <w:r>
        <w:rPr>
          <w:rFonts w:hint="eastAsia"/>
          <w:b/>
        </w:rPr>
        <w:t>、配置要求</w:t>
      </w:r>
    </w:p>
    <w:p w:rsidR="00BD7A60" w:rsidRDefault="00BD7A60" w:rsidP="00AB307F">
      <w:pPr>
        <w:numPr>
          <w:ilvl w:val="0"/>
          <w:numId w:val="17"/>
        </w:numPr>
        <w:spacing w:line="360" w:lineRule="auto"/>
        <w:rPr>
          <w:rFonts w:ascii="宋体" w:hAnsi="宋体"/>
          <w:szCs w:val="21"/>
        </w:rPr>
      </w:pPr>
      <w:r>
        <w:rPr>
          <w:rFonts w:ascii="宋体" w:hAnsi="宋体" w:hint="eastAsia"/>
          <w:szCs w:val="21"/>
        </w:rPr>
        <w:t>主机             2台</w:t>
      </w:r>
    </w:p>
    <w:p w:rsidR="00BD7A60" w:rsidRDefault="00BD7A60" w:rsidP="00AB307F">
      <w:pPr>
        <w:numPr>
          <w:ilvl w:val="0"/>
          <w:numId w:val="17"/>
        </w:numPr>
        <w:spacing w:line="360" w:lineRule="auto"/>
        <w:rPr>
          <w:rFonts w:ascii="宋体" w:hAnsi="宋体"/>
          <w:szCs w:val="21"/>
          <w:lang w:val="it-IT"/>
        </w:rPr>
      </w:pPr>
      <w:r>
        <w:rPr>
          <w:rFonts w:ascii="宋体" w:hAnsi="宋体" w:hint="eastAsia"/>
          <w:szCs w:val="21"/>
          <w:lang w:val="it-IT"/>
        </w:rPr>
        <w:t>圆形吊篮8个</w:t>
      </w:r>
    </w:p>
    <w:p w:rsidR="00BD7A60" w:rsidRDefault="00BD7A60" w:rsidP="00AB307F">
      <w:pPr>
        <w:numPr>
          <w:ilvl w:val="0"/>
          <w:numId w:val="17"/>
        </w:numPr>
        <w:spacing w:line="360" w:lineRule="auto"/>
        <w:rPr>
          <w:rFonts w:ascii="宋体" w:hAnsi="宋体"/>
          <w:szCs w:val="21"/>
          <w:lang w:val="it-IT"/>
        </w:rPr>
      </w:pPr>
      <w:r>
        <w:rPr>
          <w:rFonts w:ascii="宋体" w:hAnsi="宋体" w:hint="eastAsia"/>
          <w:szCs w:val="21"/>
          <w:lang w:val="it-IT"/>
        </w:rPr>
        <w:t>圆形吊篮密封盖2套</w:t>
      </w:r>
    </w:p>
    <w:p w:rsidR="00BD7A60" w:rsidRDefault="00BD7A60" w:rsidP="00AB307F">
      <w:pPr>
        <w:numPr>
          <w:ilvl w:val="0"/>
          <w:numId w:val="17"/>
        </w:numPr>
        <w:spacing w:line="360" w:lineRule="auto"/>
        <w:rPr>
          <w:rFonts w:ascii="宋体" w:hAnsi="宋体"/>
          <w:szCs w:val="21"/>
          <w:lang w:val="it-IT"/>
        </w:rPr>
      </w:pPr>
      <w:r>
        <w:rPr>
          <w:rFonts w:ascii="宋体" w:hAnsi="宋体" w:hint="eastAsia"/>
          <w:szCs w:val="21"/>
          <w:lang w:val="it-IT"/>
        </w:rPr>
        <w:lastRenderedPageBreak/>
        <w:t>水平转头2套</w:t>
      </w:r>
    </w:p>
    <w:p w:rsidR="00BD7A60" w:rsidRDefault="00BD7A60" w:rsidP="00AB307F">
      <w:pPr>
        <w:numPr>
          <w:ilvl w:val="0"/>
          <w:numId w:val="17"/>
        </w:numPr>
        <w:spacing w:line="360" w:lineRule="auto"/>
        <w:rPr>
          <w:rFonts w:ascii="宋体" w:hAnsi="宋体"/>
          <w:szCs w:val="21"/>
          <w:lang w:val="it-IT"/>
        </w:rPr>
      </w:pPr>
      <w:r>
        <w:rPr>
          <w:rFonts w:ascii="宋体" w:hAnsi="宋体" w:hint="eastAsia"/>
          <w:szCs w:val="21"/>
          <w:lang w:val="it-IT"/>
        </w:rPr>
        <w:t>10ml采血管2套</w:t>
      </w:r>
    </w:p>
    <w:p w:rsidR="00BD7A60" w:rsidRDefault="00BD7A60" w:rsidP="00AB307F">
      <w:pPr>
        <w:numPr>
          <w:ilvl w:val="0"/>
          <w:numId w:val="17"/>
        </w:numPr>
        <w:spacing w:line="360" w:lineRule="auto"/>
        <w:rPr>
          <w:rFonts w:ascii="宋体" w:hAnsi="宋体"/>
          <w:szCs w:val="21"/>
          <w:lang w:val="it-IT"/>
        </w:rPr>
      </w:pPr>
      <w:r>
        <w:rPr>
          <w:rFonts w:ascii="宋体" w:hAnsi="宋体" w:hint="eastAsia"/>
          <w:szCs w:val="21"/>
          <w:lang w:val="it-IT"/>
        </w:rPr>
        <w:t>15ml尖底管适配器2套</w:t>
      </w:r>
    </w:p>
    <w:p w:rsidR="00BD7A60" w:rsidRDefault="00BD7A60" w:rsidP="00AB307F">
      <w:pPr>
        <w:numPr>
          <w:ilvl w:val="0"/>
          <w:numId w:val="17"/>
        </w:numPr>
        <w:spacing w:line="360" w:lineRule="auto"/>
        <w:rPr>
          <w:rFonts w:ascii="宋体" w:hAnsi="宋体"/>
          <w:szCs w:val="21"/>
          <w:lang w:val="it-IT"/>
        </w:rPr>
      </w:pPr>
      <w:r>
        <w:rPr>
          <w:rFonts w:ascii="宋体" w:hAnsi="宋体" w:hint="eastAsia"/>
          <w:szCs w:val="21"/>
          <w:lang w:val="it-IT"/>
        </w:rPr>
        <w:t>50ml尖底管适配器2套</w:t>
      </w:r>
    </w:p>
    <w:p w:rsidR="00BD7A60" w:rsidRDefault="00BD7A60" w:rsidP="00AB307F">
      <w:pPr>
        <w:numPr>
          <w:ilvl w:val="0"/>
          <w:numId w:val="17"/>
        </w:numPr>
        <w:spacing w:line="360" w:lineRule="auto"/>
        <w:rPr>
          <w:rFonts w:ascii="宋体" w:hAnsi="宋体"/>
          <w:szCs w:val="21"/>
          <w:lang w:val="it-IT"/>
        </w:rPr>
      </w:pPr>
      <w:r>
        <w:rPr>
          <w:rFonts w:ascii="宋体" w:hAnsi="宋体" w:hint="eastAsia"/>
          <w:szCs w:val="21"/>
          <w:lang w:val="it-IT"/>
        </w:rPr>
        <w:t>250ml适配器2套</w:t>
      </w:r>
    </w:p>
    <w:p w:rsidR="00BD7A60" w:rsidRDefault="00BD7A60" w:rsidP="00AB307F">
      <w:pPr>
        <w:numPr>
          <w:ilvl w:val="0"/>
          <w:numId w:val="17"/>
        </w:numPr>
        <w:spacing w:line="360" w:lineRule="auto"/>
        <w:rPr>
          <w:rFonts w:ascii="宋体" w:hAnsi="宋体"/>
          <w:szCs w:val="21"/>
        </w:rPr>
      </w:pPr>
      <w:r>
        <w:rPr>
          <w:rFonts w:ascii="宋体" w:hAnsi="宋体" w:hint="eastAsia"/>
          <w:szCs w:val="21"/>
        </w:rPr>
        <w:t>酶标板适配器      2套</w:t>
      </w:r>
    </w:p>
    <w:p w:rsidR="00BD7A60" w:rsidRDefault="00BD7A60" w:rsidP="00AB307F">
      <w:pPr>
        <w:numPr>
          <w:ilvl w:val="0"/>
          <w:numId w:val="17"/>
        </w:numPr>
        <w:spacing w:line="360" w:lineRule="auto"/>
        <w:rPr>
          <w:rFonts w:ascii="宋体" w:hAnsi="宋体"/>
          <w:szCs w:val="21"/>
        </w:rPr>
      </w:pPr>
      <w:r>
        <w:rPr>
          <w:rFonts w:ascii="宋体" w:hAnsi="宋体" w:hint="eastAsia"/>
          <w:szCs w:val="21"/>
        </w:rPr>
        <w:t>碳纤维角转头     2套</w:t>
      </w:r>
    </w:p>
    <w:p w:rsidR="00BD7A60" w:rsidRDefault="00BD7A60" w:rsidP="00AB307F">
      <w:pPr>
        <w:numPr>
          <w:ilvl w:val="0"/>
          <w:numId w:val="17"/>
        </w:numPr>
        <w:spacing w:line="360" w:lineRule="auto"/>
        <w:rPr>
          <w:rFonts w:ascii="宋体" w:hAnsi="宋体"/>
          <w:szCs w:val="21"/>
        </w:rPr>
      </w:pPr>
      <w:r>
        <w:rPr>
          <w:rFonts w:ascii="宋体" w:hAnsi="宋体" w:hint="eastAsia"/>
          <w:szCs w:val="21"/>
        </w:rPr>
        <w:t>50ml适配器      2套</w:t>
      </w:r>
    </w:p>
    <w:p w:rsidR="00BD7A60" w:rsidRDefault="00BD7A60" w:rsidP="00AB307F">
      <w:pPr>
        <w:numPr>
          <w:ilvl w:val="0"/>
          <w:numId w:val="17"/>
        </w:numPr>
        <w:spacing w:line="360" w:lineRule="auto"/>
        <w:rPr>
          <w:rFonts w:ascii="宋体" w:hAnsi="宋体"/>
          <w:szCs w:val="21"/>
        </w:rPr>
      </w:pPr>
      <w:r>
        <w:rPr>
          <w:rFonts w:ascii="宋体" w:hAnsi="宋体" w:hint="eastAsia"/>
          <w:szCs w:val="21"/>
        </w:rPr>
        <w:t>15ml适配器      2套</w:t>
      </w:r>
    </w:p>
    <w:p w:rsidR="00BD7A60" w:rsidRDefault="00BD7A60" w:rsidP="00AB307F">
      <w:pPr>
        <w:numPr>
          <w:ilvl w:val="0"/>
          <w:numId w:val="17"/>
        </w:numPr>
        <w:spacing w:line="360" w:lineRule="auto"/>
        <w:rPr>
          <w:rFonts w:ascii="宋体" w:hAnsi="宋体"/>
          <w:szCs w:val="21"/>
        </w:rPr>
      </w:pPr>
      <w:r>
        <w:rPr>
          <w:rFonts w:ascii="宋体" w:hAnsi="宋体" w:hint="eastAsia"/>
          <w:szCs w:val="21"/>
        </w:rPr>
        <w:t>1.5ml/2ml适配器 2套</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大型台式恒温冷冻摇床</w:t>
      </w:r>
    </w:p>
    <w:p w:rsidR="00BD7A60" w:rsidRDefault="00BD7A60" w:rsidP="00AB307F">
      <w:pPr>
        <w:numPr>
          <w:ilvl w:val="0"/>
          <w:numId w:val="18"/>
        </w:numPr>
        <w:spacing w:line="360" w:lineRule="auto"/>
        <w:jc w:val="left"/>
        <w:rPr>
          <w:sz w:val="24"/>
        </w:rPr>
      </w:pPr>
      <w:r>
        <w:rPr>
          <w:rFonts w:hint="eastAsia"/>
          <w:b/>
        </w:rPr>
        <w:t>、用途</w:t>
      </w:r>
      <w:r>
        <w:rPr>
          <w:rFonts w:hint="eastAsia"/>
        </w:rPr>
        <w:t>：用于</w:t>
      </w:r>
      <w:r>
        <w:rPr>
          <w:rFonts w:hint="eastAsia"/>
          <w:szCs w:val="21"/>
          <w:lang w:val="it-IT"/>
        </w:rPr>
        <w:t>微生物培养</w:t>
      </w:r>
    </w:p>
    <w:p w:rsidR="00BD7A60" w:rsidRDefault="00BD7A60" w:rsidP="00AB307F">
      <w:pPr>
        <w:numPr>
          <w:ilvl w:val="0"/>
          <w:numId w:val="18"/>
        </w:numPr>
        <w:spacing w:line="360" w:lineRule="auto"/>
        <w:rPr>
          <w:sz w:val="24"/>
        </w:rPr>
      </w:pPr>
      <w:r>
        <w:rPr>
          <w:rFonts w:hint="eastAsia"/>
          <w:b/>
        </w:rPr>
        <w:t>、数量</w:t>
      </w:r>
      <w:r>
        <w:rPr>
          <w:rFonts w:hint="eastAsia"/>
        </w:rPr>
        <w:t>：</w:t>
      </w:r>
      <w:r>
        <w:rPr>
          <w:rFonts w:hint="eastAsia"/>
        </w:rPr>
        <w:t>1</w:t>
      </w:r>
      <w:r>
        <w:rPr>
          <w:rFonts w:hint="eastAsia"/>
        </w:rPr>
        <w:t>台</w:t>
      </w:r>
    </w:p>
    <w:p w:rsidR="00BD7A60" w:rsidRDefault="00BD7A60" w:rsidP="00AB307F">
      <w:pPr>
        <w:numPr>
          <w:ilvl w:val="0"/>
          <w:numId w:val="18"/>
        </w:numPr>
        <w:spacing w:line="360" w:lineRule="auto"/>
        <w:rPr>
          <w:sz w:val="24"/>
        </w:rPr>
      </w:pPr>
      <w:r>
        <w:rPr>
          <w:rFonts w:hint="eastAsia"/>
          <w:b/>
        </w:rPr>
        <w:t>、技术要求</w:t>
      </w:r>
    </w:p>
    <w:p w:rsidR="00BD7A60" w:rsidRDefault="00BD7A60" w:rsidP="00AB307F">
      <w:pPr>
        <w:pStyle w:val="a7"/>
        <w:numPr>
          <w:ilvl w:val="0"/>
          <w:numId w:val="19"/>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19"/>
        </w:numPr>
        <w:spacing w:line="360" w:lineRule="auto"/>
        <w:ind w:firstLineChars="0"/>
        <w:contextualSpacing/>
        <w:rPr>
          <w:szCs w:val="21"/>
        </w:rPr>
      </w:pPr>
      <w:r>
        <w:rPr>
          <w:rFonts w:hint="eastAsia"/>
          <w:szCs w:val="21"/>
          <w:lang w:val="it-IT"/>
        </w:rPr>
        <w:t>装置可堆叠</w:t>
      </w:r>
    </w:p>
    <w:p w:rsidR="00BD7A60" w:rsidRDefault="00BD7A60" w:rsidP="00AB307F">
      <w:pPr>
        <w:pStyle w:val="a7"/>
        <w:numPr>
          <w:ilvl w:val="0"/>
          <w:numId w:val="19"/>
        </w:numPr>
        <w:spacing w:line="360" w:lineRule="auto"/>
        <w:ind w:firstLineChars="0"/>
        <w:contextualSpacing/>
        <w:rPr>
          <w:szCs w:val="21"/>
        </w:rPr>
      </w:pPr>
      <w:r>
        <w:rPr>
          <w:rFonts w:hint="eastAsia"/>
          <w:szCs w:val="21"/>
          <w:lang w:val="it-IT"/>
        </w:rPr>
        <w:t>可轨道式振荡</w:t>
      </w:r>
    </w:p>
    <w:p w:rsidR="00BD7A60" w:rsidRDefault="00BD7A60" w:rsidP="00AB307F">
      <w:pPr>
        <w:pStyle w:val="a7"/>
        <w:numPr>
          <w:ilvl w:val="0"/>
          <w:numId w:val="19"/>
        </w:numPr>
        <w:spacing w:line="360" w:lineRule="auto"/>
        <w:ind w:firstLineChars="0"/>
        <w:contextualSpacing/>
        <w:rPr>
          <w:szCs w:val="21"/>
        </w:rPr>
      </w:pPr>
      <w:r>
        <w:rPr>
          <w:rFonts w:hint="eastAsia"/>
          <w:szCs w:val="21"/>
          <w:lang w:val="it-IT"/>
        </w:rPr>
        <w:t>转速范围（</w:t>
      </w:r>
      <w:r>
        <w:rPr>
          <w:rFonts w:hint="eastAsia"/>
          <w:szCs w:val="21"/>
          <w:lang w:val="it-IT"/>
        </w:rPr>
        <w:t>rpm</w:t>
      </w:r>
      <w:r>
        <w:rPr>
          <w:rFonts w:hint="eastAsia"/>
          <w:szCs w:val="21"/>
          <w:lang w:val="it-IT"/>
        </w:rPr>
        <w:t>）：</w:t>
      </w:r>
      <w:r>
        <w:rPr>
          <w:rFonts w:hint="eastAsia"/>
          <w:szCs w:val="21"/>
          <w:lang w:val="it-IT"/>
        </w:rPr>
        <w:t>15-500</w:t>
      </w:r>
      <w:r>
        <w:rPr>
          <w:rFonts w:hint="eastAsia"/>
          <w:szCs w:val="21"/>
          <w:lang w:val="it-IT"/>
        </w:rPr>
        <w:t>±</w:t>
      </w:r>
      <w:r>
        <w:rPr>
          <w:rFonts w:hint="eastAsia"/>
          <w:szCs w:val="21"/>
          <w:lang w:val="it-IT"/>
        </w:rPr>
        <w:t>1</w:t>
      </w:r>
    </w:p>
    <w:p w:rsidR="00BD7A60" w:rsidRDefault="00BD7A60" w:rsidP="00AB307F">
      <w:pPr>
        <w:pStyle w:val="a7"/>
        <w:numPr>
          <w:ilvl w:val="0"/>
          <w:numId w:val="19"/>
        </w:numPr>
        <w:spacing w:line="360" w:lineRule="auto"/>
        <w:ind w:firstLineChars="0"/>
        <w:contextualSpacing/>
        <w:rPr>
          <w:szCs w:val="21"/>
        </w:rPr>
      </w:pPr>
      <w:r>
        <w:rPr>
          <w:rFonts w:hint="eastAsia"/>
          <w:szCs w:val="21"/>
          <w:lang w:val="it-IT"/>
        </w:rPr>
        <w:t>温度范围：低于环境温度</w:t>
      </w:r>
      <w:r>
        <w:rPr>
          <w:rFonts w:hint="eastAsia"/>
          <w:szCs w:val="21"/>
          <w:lang w:val="it-IT"/>
        </w:rPr>
        <w:t>15</w:t>
      </w:r>
      <w:r>
        <w:rPr>
          <w:rFonts w:hint="eastAsia"/>
          <w:szCs w:val="21"/>
          <w:lang w:val="it-IT"/>
        </w:rPr>
        <w:t>℃</w:t>
      </w:r>
      <w:r>
        <w:rPr>
          <w:rFonts w:hint="eastAsia"/>
          <w:szCs w:val="21"/>
        </w:rPr>
        <w:t>-</w:t>
      </w:r>
      <w:r>
        <w:rPr>
          <w:rFonts w:hint="eastAsia"/>
          <w:szCs w:val="21"/>
          <w:lang w:val="it-IT"/>
        </w:rPr>
        <w:t>80</w:t>
      </w:r>
      <w:r>
        <w:rPr>
          <w:rFonts w:hint="eastAsia"/>
          <w:szCs w:val="21"/>
          <w:lang w:val="it-IT"/>
        </w:rPr>
        <w:t>℃</w:t>
      </w:r>
    </w:p>
    <w:p w:rsidR="00BD7A60" w:rsidRDefault="00BD7A60" w:rsidP="00AB307F">
      <w:pPr>
        <w:numPr>
          <w:ilvl w:val="0"/>
          <w:numId w:val="18"/>
        </w:numPr>
        <w:spacing w:line="360" w:lineRule="auto"/>
        <w:rPr>
          <w:b/>
        </w:rPr>
      </w:pPr>
      <w:r>
        <w:rPr>
          <w:rFonts w:hint="eastAsia"/>
          <w:b/>
        </w:rPr>
        <w:t>、配置要求</w:t>
      </w:r>
    </w:p>
    <w:p w:rsidR="00BD7A60" w:rsidRDefault="00BD7A60" w:rsidP="00AB307F">
      <w:pPr>
        <w:numPr>
          <w:ilvl w:val="0"/>
          <w:numId w:val="20"/>
        </w:numPr>
        <w:spacing w:line="360" w:lineRule="auto"/>
        <w:rPr>
          <w:rFonts w:ascii="宋体" w:hAnsi="宋体"/>
          <w:szCs w:val="21"/>
        </w:rPr>
      </w:pPr>
      <w:r>
        <w:rPr>
          <w:rFonts w:ascii="宋体" w:hAnsi="宋体" w:hint="eastAsia"/>
          <w:szCs w:val="21"/>
        </w:rPr>
        <w:t>主机            1台</w:t>
      </w:r>
    </w:p>
    <w:p w:rsidR="00BD7A60" w:rsidRDefault="00BD7A60" w:rsidP="00AB307F">
      <w:pPr>
        <w:numPr>
          <w:ilvl w:val="0"/>
          <w:numId w:val="20"/>
        </w:numPr>
        <w:spacing w:line="360" w:lineRule="auto"/>
        <w:rPr>
          <w:rFonts w:ascii="宋体" w:hAnsi="宋体"/>
          <w:szCs w:val="21"/>
          <w:lang w:val="it-IT"/>
        </w:rPr>
      </w:pPr>
      <w:r>
        <w:rPr>
          <w:rFonts w:ascii="宋体" w:hAnsi="宋体" w:hint="eastAsia"/>
          <w:szCs w:val="21"/>
          <w:lang w:val="it-IT"/>
        </w:rPr>
        <w:t>通用平台1个</w:t>
      </w:r>
    </w:p>
    <w:p w:rsidR="00BD7A60" w:rsidRDefault="00BD7A60" w:rsidP="00AB307F">
      <w:pPr>
        <w:numPr>
          <w:ilvl w:val="0"/>
          <w:numId w:val="20"/>
        </w:numPr>
        <w:spacing w:line="360" w:lineRule="auto"/>
        <w:rPr>
          <w:rFonts w:ascii="宋体" w:hAnsi="宋体"/>
          <w:szCs w:val="21"/>
          <w:lang w:val="it-IT"/>
        </w:rPr>
      </w:pPr>
      <w:r>
        <w:rPr>
          <w:rFonts w:ascii="宋体" w:hAnsi="宋体" w:hint="eastAsia"/>
          <w:szCs w:val="21"/>
          <w:lang w:val="it-IT"/>
        </w:rPr>
        <w:t>250L烧瓶夹具1套</w:t>
      </w:r>
    </w:p>
    <w:p w:rsidR="00BD7A60" w:rsidRDefault="00BD7A60" w:rsidP="00AB307F">
      <w:pPr>
        <w:numPr>
          <w:ilvl w:val="0"/>
          <w:numId w:val="20"/>
        </w:numPr>
        <w:spacing w:line="360" w:lineRule="auto"/>
        <w:rPr>
          <w:rFonts w:ascii="宋体" w:hAnsi="宋体"/>
          <w:szCs w:val="21"/>
          <w:lang w:val="it-IT"/>
        </w:rPr>
      </w:pPr>
      <w:r>
        <w:rPr>
          <w:rFonts w:ascii="宋体" w:hAnsi="宋体" w:hint="eastAsia"/>
          <w:szCs w:val="21"/>
          <w:lang w:val="it-IT"/>
        </w:rPr>
        <w:t>15ml试管架1套</w:t>
      </w:r>
    </w:p>
    <w:p w:rsidR="00BD7A60" w:rsidRDefault="00BD7A60" w:rsidP="00AB307F">
      <w:pPr>
        <w:numPr>
          <w:ilvl w:val="0"/>
          <w:numId w:val="20"/>
        </w:numPr>
        <w:spacing w:line="360" w:lineRule="auto"/>
        <w:rPr>
          <w:rFonts w:ascii="宋体" w:hAnsi="宋体"/>
          <w:szCs w:val="21"/>
        </w:rPr>
      </w:pPr>
      <w:r>
        <w:rPr>
          <w:rFonts w:ascii="宋体" w:hAnsi="宋体" w:hint="eastAsia"/>
          <w:szCs w:val="21"/>
          <w:lang w:val="it-IT"/>
        </w:rPr>
        <w:t>50ml试管架1套</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二氧化碳培养箱</w:t>
      </w:r>
    </w:p>
    <w:p w:rsidR="00BD7A60" w:rsidRDefault="00BD7A60" w:rsidP="00AB307F">
      <w:pPr>
        <w:numPr>
          <w:ilvl w:val="0"/>
          <w:numId w:val="21"/>
        </w:numPr>
        <w:spacing w:line="360" w:lineRule="auto"/>
        <w:jc w:val="left"/>
        <w:rPr>
          <w:sz w:val="24"/>
        </w:rPr>
      </w:pPr>
      <w:r>
        <w:rPr>
          <w:rFonts w:hint="eastAsia"/>
          <w:b/>
        </w:rPr>
        <w:t>、用途</w:t>
      </w:r>
      <w:r>
        <w:rPr>
          <w:rFonts w:hint="eastAsia"/>
        </w:rPr>
        <w:t>：用于</w:t>
      </w:r>
      <w:r>
        <w:rPr>
          <w:rFonts w:hint="eastAsia"/>
          <w:szCs w:val="21"/>
        </w:rPr>
        <w:t>细胞培养</w:t>
      </w:r>
    </w:p>
    <w:p w:rsidR="00BD7A60" w:rsidRDefault="00BD7A60" w:rsidP="00AB307F">
      <w:pPr>
        <w:numPr>
          <w:ilvl w:val="0"/>
          <w:numId w:val="21"/>
        </w:numPr>
        <w:spacing w:line="360" w:lineRule="auto"/>
        <w:rPr>
          <w:sz w:val="24"/>
        </w:rPr>
      </w:pPr>
      <w:r>
        <w:rPr>
          <w:rFonts w:hint="eastAsia"/>
          <w:b/>
        </w:rPr>
        <w:lastRenderedPageBreak/>
        <w:t>、数量</w:t>
      </w:r>
      <w:r>
        <w:rPr>
          <w:rFonts w:hint="eastAsia"/>
        </w:rPr>
        <w:t>：</w:t>
      </w:r>
      <w:r>
        <w:rPr>
          <w:rFonts w:hint="eastAsia"/>
        </w:rPr>
        <w:t>4</w:t>
      </w:r>
      <w:r>
        <w:rPr>
          <w:rFonts w:hint="eastAsia"/>
        </w:rPr>
        <w:t>台</w:t>
      </w:r>
    </w:p>
    <w:p w:rsidR="00BD7A60" w:rsidRDefault="00BD7A60" w:rsidP="00AB307F">
      <w:pPr>
        <w:numPr>
          <w:ilvl w:val="0"/>
          <w:numId w:val="21"/>
        </w:numPr>
        <w:spacing w:line="360" w:lineRule="auto"/>
        <w:rPr>
          <w:sz w:val="24"/>
        </w:rPr>
      </w:pPr>
      <w:r>
        <w:rPr>
          <w:rFonts w:hint="eastAsia"/>
          <w:b/>
        </w:rPr>
        <w:t>、技术要求</w:t>
      </w:r>
    </w:p>
    <w:p w:rsidR="00BD7A60" w:rsidRDefault="00BD7A60" w:rsidP="00AB307F">
      <w:pPr>
        <w:pStyle w:val="a7"/>
        <w:numPr>
          <w:ilvl w:val="0"/>
          <w:numId w:val="22"/>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22"/>
        </w:numPr>
        <w:spacing w:line="360" w:lineRule="auto"/>
        <w:ind w:firstLineChars="0"/>
        <w:contextualSpacing/>
        <w:rPr>
          <w:szCs w:val="21"/>
        </w:rPr>
      </w:pPr>
      <w:r>
        <w:rPr>
          <w:rFonts w:hint="eastAsia"/>
          <w:szCs w:val="21"/>
        </w:rPr>
        <w:t>具备自动消毒功能</w:t>
      </w:r>
    </w:p>
    <w:p w:rsidR="00BD7A60" w:rsidRDefault="00BD7A60" w:rsidP="00AB307F">
      <w:pPr>
        <w:pStyle w:val="a7"/>
        <w:numPr>
          <w:ilvl w:val="0"/>
          <w:numId w:val="22"/>
        </w:numPr>
        <w:spacing w:line="360" w:lineRule="auto"/>
        <w:ind w:firstLineChars="0"/>
        <w:contextualSpacing/>
        <w:rPr>
          <w:szCs w:val="21"/>
        </w:rPr>
      </w:pPr>
      <w:r>
        <w:rPr>
          <w:rFonts w:hint="eastAsia"/>
          <w:szCs w:val="21"/>
        </w:rPr>
        <w:t>环境温度</w:t>
      </w:r>
      <w:r>
        <w:rPr>
          <w:rFonts w:hint="eastAsia"/>
          <w:szCs w:val="21"/>
        </w:rPr>
        <w:t>3-55</w:t>
      </w:r>
      <w:r>
        <w:rPr>
          <w:rFonts w:hint="eastAsia"/>
          <w:szCs w:val="21"/>
        </w:rPr>
        <w:t>℃可控</w:t>
      </w:r>
    </w:p>
    <w:p w:rsidR="00BD7A60" w:rsidRDefault="00BD7A60" w:rsidP="00AB307F">
      <w:pPr>
        <w:pStyle w:val="a7"/>
        <w:numPr>
          <w:ilvl w:val="0"/>
          <w:numId w:val="22"/>
        </w:numPr>
        <w:spacing w:line="360" w:lineRule="auto"/>
        <w:ind w:firstLineChars="0"/>
        <w:contextualSpacing/>
        <w:rPr>
          <w:szCs w:val="21"/>
        </w:rPr>
      </w:pPr>
      <w:r>
        <w:rPr>
          <w:rFonts w:hint="eastAsia"/>
          <w:szCs w:val="21"/>
        </w:rPr>
        <w:t>具备触摸屏显示功能</w:t>
      </w:r>
    </w:p>
    <w:p w:rsidR="00BD7A60" w:rsidRDefault="00BD7A60" w:rsidP="00AB307F">
      <w:pPr>
        <w:pStyle w:val="a7"/>
        <w:numPr>
          <w:ilvl w:val="0"/>
          <w:numId w:val="22"/>
        </w:numPr>
        <w:spacing w:line="360" w:lineRule="auto"/>
        <w:ind w:firstLineChars="0"/>
        <w:contextualSpacing/>
        <w:rPr>
          <w:szCs w:val="21"/>
        </w:rPr>
      </w:pPr>
      <w:r>
        <w:rPr>
          <w:rFonts w:hint="eastAsia"/>
          <w:szCs w:val="21"/>
        </w:rPr>
        <w:t>二氧化碳控制范围</w:t>
      </w:r>
      <w:r>
        <w:rPr>
          <w:rFonts w:hint="eastAsia"/>
          <w:szCs w:val="21"/>
        </w:rPr>
        <w:t xml:space="preserve"> :0~20%</w:t>
      </w:r>
    </w:p>
    <w:p w:rsidR="00BD7A60" w:rsidRDefault="00BD7A60" w:rsidP="00AB307F">
      <w:pPr>
        <w:pStyle w:val="a7"/>
        <w:numPr>
          <w:ilvl w:val="0"/>
          <w:numId w:val="22"/>
        </w:numPr>
        <w:spacing w:line="360" w:lineRule="auto"/>
        <w:ind w:firstLineChars="0"/>
        <w:contextualSpacing/>
        <w:rPr>
          <w:szCs w:val="21"/>
        </w:rPr>
      </w:pPr>
      <w:r>
        <w:rPr>
          <w:rFonts w:hint="eastAsia"/>
          <w:szCs w:val="21"/>
        </w:rPr>
        <w:t>具备自动校准功能</w:t>
      </w:r>
    </w:p>
    <w:p w:rsidR="00BD7A60" w:rsidRDefault="00BD7A60" w:rsidP="00AB307F">
      <w:pPr>
        <w:pStyle w:val="a7"/>
        <w:numPr>
          <w:ilvl w:val="0"/>
          <w:numId w:val="22"/>
        </w:numPr>
        <w:spacing w:line="360" w:lineRule="auto"/>
        <w:ind w:firstLineChars="0"/>
        <w:contextualSpacing/>
        <w:rPr>
          <w:szCs w:val="21"/>
        </w:rPr>
      </w:pPr>
      <w:r>
        <w:rPr>
          <w:rFonts w:hint="eastAsia"/>
          <w:szCs w:val="21"/>
        </w:rPr>
        <w:t>湿度</w:t>
      </w:r>
      <w:r>
        <w:rPr>
          <w:rFonts w:hint="eastAsia"/>
          <w:szCs w:val="21"/>
        </w:rPr>
        <w:t xml:space="preserve"> :</w:t>
      </w:r>
      <w:r>
        <w:rPr>
          <w:rFonts w:hint="eastAsia"/>
          <w:szCs w:val="21"/>
        </w:rPr>
        <w:t>≥</w:t>
      </w:r>
      <w:r>
        <w:rPr>
          <w:rFonts w:hint="eastAsia"/>
          <w:szCs w:val="21"/>
        </w:rPr>
        <w:t xml:space="preserve">95% RH ; </w:t>
      </w:r>
      <w:r>
        <w:rPr>
          <w:rFonts w:hint="eastAsia"/>
          <w:szCs w:val="21"/>
        </w:rPr>
        <w:t>无水盘无污染</w:t>
      </w:r>
    </w:p>
    <w:p w:rsidR="00BD7A60" w:rsidRDefault="00BD7A60" w:rsidP="00AB307F">
      <w:pPr>
        <w:pStyle w:val="a7"/>
        <w:numPr>
          <w:ilvl w:val="0"/>
          <w:numId w:val="22"/>
        </w:numPr>
        <w:spacing w:line="360" w:lineRule="auto"/>
        <w:ind w:firstLineChars="0"/>
        <w:contextualSpacing/>
        <w:rPr>
          <w:szCs w:val="21"/>
        </w:rPr>
      </w:pPr>
      <w:r>
        <w:rPr>
          <w:rFonts w:hint="eastAsia"/>
          <w:szCs w:val="21"/>
        </w:rPr>
        <w:t>具备自动报警功能</w:t>
      </w:r>
    </w:p>
    <w:p w:rsidR="00BD7A60" w:rsidRDefault="00BD7A60" w:rsidP="00AB307F">
      <w:pPr>
        <w:pStyle w:val="a7"/>
        <w:numPr>
          <w:ilvl w:val="0"/>
          <w:numId w:val="22"/>
        </w:numPr>
        <w:spacing w:line="360" w:lineRule="auto"/>
        <w:ind w:firstLineChars="0"/>
        <w:contextualSpacing/>
        <w:rPr>
          <w:szCs w:val="21"/>
        </w:rPr>
      </w:pPr>
      <w:r>
        <w:rPr>
          <w:rFonts w:hint="eastAsia"/>
          <w:szCs w:val="21"/>
        </w:rPr>
        <w:t>具备低水位警告功能</w:t>
      </w:r>
    </w:p>
    <w:p w:rsidR="00BD7A60" w:rsidRDefault="00BD7A60" w:rsidP="00AB307F">
      <w:pPr>
        <w:numPr>
          <w:ilvl w:val="0"/>
          <w:numId w:val="21"/>
        </w:numPr>
        <w:spacing w:line="360" w:lineRule="auto"/>
        <w:rPr>
          <w:b/>
        </w:rPr>
      </w:pPr>
      <w:r>
        <w:rPr>
          <w:rFonts w:hint="eastAsia"/>
          <w:b/>
        </w:rPr>
        <w:t>、配置要求</w:t>
      </w:r>
    </w:p>
    <w:p w:rsidR="00BD7A60" w:rsidRDefault="00BD7A60" w:rsidP="00AB307F">
      <w:pPr>
        <w:numPr>
          <w:ilvl w:val="0"/>
          <w:numId w:val="23"/>
        </w:numPr>
        <w:spacing w:line="360" w:lineRule="auto"/>
        <w:rPr>
          <w:rFonts w:ascii="宋体" w:hAnsi="宋体"/>
          <w:szCs w:val="21"/>
        </w:rPr>
      </w:pPr>
      <w:r>
        <w:rPr>
          <w:rFonts w:ascii="宋体" w:hAnsi="宋体" w:hint="eastAsia"/>
          <w:szCs w:val="21"/>
        </w:rPr>
        <w:t>主机            4台</w:t>
      </w:r>
    </w:p>
    <w:p w:rsidR="00BD7A60" w:rsidRDefault="00BD7A60" w:rsidP="00AB307F">
      <w:pPr>
        <w:numPr>
          <w:ilvl w:val="0"/>
          <w:numId w:val="23"/>
        </w:numPr>
        <w:spacing w:line="360" w:lineRule="auto"/>
        <w:rPr>
          <w:rFonts w:ascii="宋体" w:hAnsi="宋体"/>
          <w:szCs w:val="21"/>
        </w:rPr>
      </w:pPr>
      <w:r>
        <w:rPr>
          <w:rFonts w:hint="eastAsia"/>
          <w:szCs w:val="21"/>
          <w:shd w:val="clear" w:color="auto" w:fill="FFFFFF"/>
        </w:rPr>
        <w:t>不锈钢搁板</w:t>
      </w:r>
      <w:r>
        <w:rPr>
          <w:rFonts w:hint="eastAsia"/>
          <w:szCs w:val="21"/>
          <w:shd w:val="clear" w:color="auto" w:fill="FFFFFF"/>
        </w:rPr>
        <w:t xml:space="preserve">      12</w:t>
      </w:r>
      <w:r>
        <w:rPr>
          <w:rFonts w:hint="eastAsia"/>
          <w:szCs w:val="21"/>
          <w:shd w:val="clear" w:color="auto" w:fill="FFFFFF"/>
        </w:rPr>
        <w:t>块</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高压灭菌器</w:t>
      </w:r>
    </w:p>
    <w:p w:rsidR="00BD7A60" w:rsidRDefault="00BD7A60" w:rsidP="00AB307F">
      <w:pPr>
        <w:numPr>
          <w:ilvl w:val="0"/>
          <w:numId w:val="24"/>
        </w:numPr>
        <w:spacing w:line="360" w:lineRule="auto"/>
        <w:jc w:val="left"/>
        <w:rPr>
          <w:sz w:val="24"/>
        </w:rPr>
      </w:pPr>
      <w:r>
        <w:rPr>
          <w:rFonts w:hint="eastAsia"/>
          <w:b/>
        </w:rPr>
        <w:t>、用途</w:t>
      </w:r>
      <w:r>
        <w:rPr>
          <w:rFonts w:hint="eastAsia"/>
        </w:rPr>
        <w:t>：用于</w:t>
      </w:r>
      <w:r>
        <w:rPr>
          <w:rFonts w:hint="eastAsia"/>
          <w:szCs w:val="21"/>
        </w:rPr>
        <w:t>高压灭菌</w:t>
      </w:r>
    </w:p>
    <w:p w:rsidR="00BD7A60" w:rsidRDefault="00BD7A60" w:rsidP="00AB307F">
      <w:pPr>
        <w:numPr>
          <w:ilvl w:val="0"/>
          <w:numId w:val="24"/>
        </w:numPr>
        <w:spacing w:line="360" w:lineRule="auto"/>
        <w:rPr>
          <w:sz w:val="24"/>
        </w:rPr>
      </w:pPr>
      <w:r>
        <w:rPr>
          <w:rFonts w:hint="eastAsia"/>
          <w:b/>
        </w:rPr>
        <w:t>、数量</w:t>
      </w:r>
      <w:r>
        <w:rPr>
          <w:rFonts w:hint="eastAsia"/>
        </w:rPr>
        <w:t>：</w:t>
      </w:r>
      <w:r>
        <w:rPr>
          <w:rFonts w:hint="eastAsia"/>
        </w:rPr>
        <w:t>1</w:t>
      </w:r>
      <w:r>
        <w:rPr>
          <w:rFonts w:hint="eastAsia"/>
        </w:rPr>
        <w:t>台</w:t>
      </w:r>
    </w:p>
    <w:p w:rsidR="00BD7A60" w:rsidRDefault="00BD7A60" w:rsidP="00AB307F">
      <w:pPr>
        <w:numPr>
          <w:ilvl w:val="0"/>
          <w:numId w:val="24"/>
        </w:numPr>
        <w:spacing w:line="360" w:lineRule="auto"/>
        <w:rPr>
          <w:sz w:val="24"/>
        </w:rPr>
      </w:pPr>
      <w:r>
        <w:rPr>
          <w:rFonts w:hint="eastAsia"/>
          <w:b/>
        </w:rPr>
        <w:t>、技术要求</w:t>
      </w:r>
    </w:p>
    <w:p w:rsidR="00BD7A60" w:rsidRDefault="00BD7A60" w:rsidP="00AB307F">
      <w:pPr>
        <w:pStyle w:val="a7"/>
        <w:numPr>
          <w:ilvl w:val="0"/>
          <w:numId w:val="25"/>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25"/>
        </w:numPr>
        <w:spacing w:line="360" w:lineRule="auto"/>
        <w:ind w:firstLineChars="0"/>
        <w:contextualSpacing/>
        <w:rPr>
          <w:szCs w:val="21"/>
        </w:rPr>
      </w:pPr>
      <w:r>
        <w:rPr>
          <w:rFonts w:hint="eastAsia"/>
          <w:szCs w:val="21"/>
          <w:shd w:val="clear" w:color="auto" w:fill="FFFFFF"/>
        </w:rPr>
        <w:t>容量≥</w:t>
      </w:r>
      <w:r>
        <w:rPr>
          <w:rFonts w:hint="eastAsia"/>
          <w:szCs w:val="21"/>
          <w:shd w:val="clear" w:color="auto" w:fill="FFFFFF"/>
        </w:rPr>
        <w:t>85</w:t>
      </w:r>
      <w:r>
        <w:rPr>
          <w:rFonts w:hint="eastAsia"/>
          <w:szCs w:val="21"/>
          <w:shd w:val="clear" w:color="auto" w:fill="FFFFFF"/>
        </w:rPr>
        <w:t>升</w:t>
      </w:r>
    </w:p>
    <w:p w:rsidR="00BD7A60" w:rsidRDefault="00BD7A60" w:rsidP="00AB307F">
      <w:pPr>
        <w:pStyle w:val="a7"/>
        <w:numPr>
          <w:ilvl w:val="0"/>
          <w:numId w:val="25"/>
        </w:numPr>
        <w:spacing w:line="360" w:lineRule="auto"/>
        <w:ind w:firstLineChars="0"/>
        <w:contextualSpacing/>
        <w:rPr>
          <w:szCs w:val="21"/>
        </w:rPr>
      </w:pPr>
      <w:r>
        <w:rPr>
          <w:rFonts w:hint="eastAsia"/>
          <w:szCs w:val="21"/>
        </w:rPr>
        <w:t>最大压力：≥</w:t>
      </w:r>
      <w:r>
        <w:rPr>
          <w:rFonts w:hint="eastAsia"/>
          <w:szCs w:val="21"/>
        </w:rPr>
        <w:t>0.2MPa</w:t>
      </w:r>
    </w:p>
    <w:p w:rsidR="00BD7A60" w:rsidRDefault="00BD7A60" w:rsidP="00AB307F">
      <w:pPr>
        <w:pStyle w:val="a7"/>
        <w:numPr>
          <w:ilvl w:val="0"/>
          <w:numId w:val="25"/>
        </w:numPr>
        <w:spacing w:line="360" w:lineRule="auto"/>
        <w:ind w:firstLineChars="0"/>
        <w:contextualSpacing/>
        <w:rPr>
          <w:szCs w:val="21"/>
        </w:rPr>
      </w:pPr>
      <w:r>
        <w:rPr>
          <w:rFonts w:hint="eastAsia"/>
          <w:szCs w:val="21"/>
        </w:rPr>
        <w:t>灭菌温度：≥</w:t>
      </w:r>
      <w:r>
        <w:rPr>
          <w:rFonts w:hint="eastAsia"/>
          <w:szCs w:val="21"/>
        </w:rPr>
        <w:t>130</w:t>
      </w:r>
      <w:r>
        <w:rPr>
          <w:rFonts w:hint="eastAsia"/>
          <w:szCs w:val="21"/>
        </w:rPr>
        <w:t>℃</w:t>
      </w:r>
    </w:p>
    <w:p w:rsidR="00BD7A60" w:rsidRDefault="00BD7A60" w:rsidP="00AB307F">
      <w:pPr>
        <w:pStyle w:val="a7"/>
        <w:numPr>
          <w:ilvl w:val="0"/>
          <w:numId w:val="25"/>
        </w:numPr>
        <w:spacing w:line="360" w:lineRule="auto"/>
        <w:ind w:firstLineChars="0"/>
        <w:contextualSpacing/>
        <w:rPr>
          <w:szCs w:val="21"/>
        </w:rPr>
      </w:pPr>
      <w:r>
        <w:rPr>
          <w:rFonts w:hint="eastAsia"/>
          <w:szCs w:val="21"/>
          <w:shd w:val="clear" w:color="auto" w:fill="FFFFFF"/>
        </w:rPr>
        <w:t>温度范围：灭菌</w:t>
      </w:r>
      <w:r>
        <w:rPr>
          <w:rFonts w:hint="eastAsia"/>
          <w:szCs w:val="21"/>
          <w:shd w:val="clear" w:color="auto" w:fill="FFFFFF"/>
        </w:rPr>
        <w:t>40-140</w:t>
      </w:r>
      <w:r>
        <w:rPr>
          <w:rFonts w:hint="eastAsia"/>
          <w:szCs w:val="21"/>
          <w:shd w:val="clear" w:color="auto" w:fill="FFFFFF"/>
        </w:rPr>
        <w:t>℃</w:t>
      </w:r>
      <w:r>
        <w:rPr>
          <w:rFonts w:hint="eastAsia"/>
          <w:szCs w:val="21"/>
          <w:shd w:val="clear" w:color="auto" w:fill="FFFFFF"/>
        </w:rPr>
        <w:t xml:space="preserve"> </w:t>
      </w:r>
      <w:r>
        <w:rPr>
          <w:rFonts w:hint="eastAsia"/>
          <w:szCs w:val="21"/>
          <w:shd w:val="clear" w:color="auto" w:fill="FFFFFF"/>
        </w:rPr>
        <w:t>，融化</w:t>
      </w:r>
      <w:r>
        <w:rPr>
          <w:rFonts w:hint="eastAsia"/>
          <w:szCs w:val="21"/>
          <w:shd w:val="clear" w:color="auto" w:fill="FFFFFF"/>
        </w:rPr>
        <w:t>40-99</w:t>
      </w:r>
      <w:r>
        <w:rPr>
          <w:rFonts w:hint="eastAsia"/>
          <w:szCs w:val="21"/>
          <w:shd w:val="clear" w:color="auto" w:fill="FFFFFF"/>
        </w:rPr>
        <w:t>℃；保温</w:t>
      </w:r>
      <w:r>
        <w:rPr>
          <w:rFonts w:hint="eastAsia"/>
          <w:szCs w:val="21"/>
          <w:shd w:val="clear" w:color="auto" w:fill="FFFFFF"/>
        </w:rPr>
        <w:t>40-60</w:t>
      </w:r>
      <w:r>
        <w:rPr>
          <w:rFonts w:hint="eastAsia"/>
          <w:szCs w:val="21"/>
          <w:shd w:val="clear" w:color="auto" w:fill="FFFFFF"/>
        </w:rPr>
        <w:t>℃</w:t>
      </w:r>
    </w:p>
    <w:p w:rsidR="00BD7A60" w:rsidRDefault="00BD7A60" w:rsidP="00AB307F">
      <w:pPr>
        <w:pStyle w:val="a7"/>
        <w:numPr>
          <w:ilvl w:val="0"/>
          <w:numId w:val="25"/>
        </w:numPr>
        <w:spacing w:line="360" w:lineRule="auto"/>
        <w:ind w:firstLineChars="0"/>
        <w:contextualSpacing/>
        <w:rPr>
          <w:szCs w:val="21"/>
        </w:rPr>
      </w:pPr>
      <w:r>
        <w:rPr>
          <w:rFonts w:hint="eastAsia"/>
          <w:szCs w:val="21"/>
          <w:shd w:val="clear" w:color="auto" w:fill="FFFFFF"/>
        </w:rPr>
        <w:t>操作时间：灭菌、融化：</w:t>
      </w:r>
      <w:r>
        <w:rPr>
          <w:rFonts w:hint="eastAsia"/>
          <w:szCs w:val="21"/>
          <w:shd w:val="clear" w:color="auto" w:fill="FFFFFF"/>
        </w:rPr>
        <w:t>0</w:t>
      </w:r>
      <w:r>
        <w:rPr>
          <w:rFonts w:hint="eastAsia"/>
          <w:szCs w:val="21"/>
          <w:shd w:val="clear" w:color="auto" w:fill="FFFFFF"/>
        </w:rPr>
        <w:t>分钟</w:t>
      </w:r>
      <w:r>
        <w:rPr>
          <w:rFonts w:hint="eastAsia"/>
          <w:szCs w:val="21"/>
          <w:shd w:val="clear" w:color="auto" w:fill="FFFFFF"/>
        </w:rPr>
        <w:t>-10</w:t>
      </w:r>
      <w:r>
        <w:rPr>
          <w:rFonts w:hint="eastAsia"/>
          <w:szCs w:val="21"/>
          <w:shd w:val="clear" w:color="auto" w:fill="FFFFFF"/>
        </w:rPr>
        <w:t>小时或连续；保温：</w:t>
      </w:r>
      <w:r>
        <w:rPr>
          <w:rFonts w:hint="eastAsia"/>
          <w:szCs w:val="21"/>
          <w:shd w:val="clear" w:color="auto" w:fill="FFFFFF"/>
        </w:rPr>
        <w:t>0</w:t>
      </w:r>
      <w:r>
        <w:rPr>
          <w:rFonts w:hint="eastAsia"/>
          <w:szCs w:val="21"/>
          <w:shd w:val="clear" w:color="auto" w:fill="FFFFFF"/>
        </w:rPr>
        <w:t>分钟</w:t>
      </w:r>
      <w:r>
        <w:rPr>
          <w:rFonts w:hint="eastAsia"/>
          <w:szCs w:val="21"/>
          <w:shd w:val="clear" w:color="auto" w:fill="FFFFFF"/>
        </w:rPr>
        <w:t>-48</w:t>
      </w:r>
      <w:r>
        <w:rPr>
          <w:rFonts w:hint="eastAsia"/>
          <w:szCs w:val="21"/>
          <w:shd w:val="clear" w:color="auto" w:fill="FFFFFF"/>
        </w:rPr>
        <w:t>小时</w:t>
      </w:r>
    </w:p>
    <w:p w:rsidR="00BD7A60" w:rsidRDefault="00BD7A60" w:rsidP="00AB307F">
      <w:pPr>
        <w:pStyle w:val="a7"/>
        <w:numPr>
          <w:ilvl w:val="0"/>
          <w:numId w:val="25"/>
        </w:numPr>
        <w:spacing w:line="360" w:lineRule="auto"/>
        <w:ind w:firstLineChars="0"/>
        <w:contextualSpacing/>
        <w:rPr>
          <w:szCs w:val="21"/>
        </w:rPr>
      </w:pPr>
      <w:r>
        <w:rPr>
          <w:rFonts w:hint="eastAsia"/>
          <w:szCs w:val="21"/>
          <w:shd w:val="clear" w:color="auto" w:fill="FFFFFF"/>
        </w:rPr>
        <w:t>定时范围：</w:t>
      </w:r>
      <w:r>
        <w:rPr>
          <w:rFonts w:hint="eastAsia"/>
          <w:szCs w:val="21"/>
          <w:shd w:val="clear" w:color="auto" w:fill="FFFFFF"/>
        </w:rPr>
        <w:t>0</w:t>
      </w:r>
      <w:r>
        <w:rPr>
          <w:rFonts w:hint="eastAsia"/>
          <w:szCs w:val="21"/>
          <w:shd w:val="clear" w:color="auto" w:fill="FFFFFF"/>
        </w:rPr>
        <w:t>分钟</w:t>
      </w:r>
      <w:r>
        <w:rPr>
          <w:rFonts w:hint="eastAsia"/>
          <w:szCs w:val="21"/>
          <w:shd w:val="clear" w:color="auto" w:fill="FFFFFF"/>
        </w:rPr>
        <w:t>-99</w:t>
      </w:r>
      <w:r>
        <w:rPr>
          <w:rFonts w:hint="eastAsia"/>
          <w:szCs w:val="21"/>
          <w:shd w:val="clear" w:color="auto" w:fill="FFFFFF"/>
        </w:rPr>
        <w:t>小时或连续</w:t>
      </w:r>
    </w:p>
    <w:p w:rsidR="00BD7A60" w:rsidRDefault="00BD7A60" w:rsidP="00AB307F">
      <w:pPr>
        <w:pStyle w:val="a7"/>
        <w:numPr>
          <w:ilvl w:val="0"/>
          <w:numId w:val="25"/>
        </w:numPr>
        <w:spacing w:line="360" w:lineRule="auto"/>
        <w:ind w:firstLineChars="0"/>
        <w:contextualSpacing/>
        <w:rPr>
          <w:szCs w:val="21"/>
        </w:rPr>
      </w:pPr>
      <w:r>
        <w:rPr>
          <w:rFonts w:hint="eastAsia"/>
          <w:szCs w:val="21"/>
          <w:shd w:val="clear" w:color="auto" w:fill="FFFFFF"/>
        </w:rPr>
        <w:t>具备安全保护与自检功能</w:t>
      </w:r>
    </w:p>
    <w:p w:rsidR="00BD7A60" w:rsidRDefault="00BD7A60" w:rsidP="00AB307F">
      <w:pPr>
        <w:numPr>
          <w:ilvl w:val="0"/>
          <w:numId w:val="24"/>
        </w:numPr>
        <w:spacing w:line="360" w:lineRule="auto"/>
        <w:rPr>
          <w:b/>
        </w:rPr>
      </w:pPr>
      <w:r>
        <w:rPr>
          <w:rFonts w:hint="eastAsia"/>
          <w:b/>
        </w:rPr>
        <w:t>、配置要求</w:t>
      </w:r>
    </w:p>
    <w:p w:rsidR="00BD7A60" w:rsidRDefault="00BD7A60" w:rsidP="00AB307F">
      <w:pPr>
        <w:numPr>
          <w:ilvl w:val="0"/>
          <w:numId w:val="26"/>
        </w:numPr>
        <w:spacing w:line="360" w:lineRule="auto"/>
        <w:rPr>
          <w:rFonts w:ascii="宋体" w:hAnsi="宋体"/>
          <w:szCs w:val="21"/>
        </w:rPr>
      </w:pPr>
      <w:r>
        <w:rPr>
          <w:rFonts w:ascii="宋体" w:hAnsi="宋体" w:hint="eastAsia"/>
          <w:szCs w:val="21"/>
        </w:rPr>
        <w:t>主机            1台</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鼓风干燥箱</w:t>
      </w:r>
    </w:p>
    <w:p w:rsidR="00BD7A60" w:rsidRDefault="00BD7A60" w:rsidP="00AB307F">
      <w:pPr>
        <w:numPr>
          <w:ilvl w:val="0"/>
          <w:numId w:val="27"/>
        </w:numPr>
        <w:spacing w:line="360" w:lineRule="auto"/>
        <w:jc w:val="left"/>
        <w:rPr>
          <w:sz w:val="24"/>
        </w:rPr>
      </w:pPr>
      <w:r>
        <w:rPr>
          <w:rFonts w:hint="eastAsia"/>
          <w:b/>
        </w:rPr>
        <w:t>、用途</w:t>
      </w:r>
      <w:r>
        <w:rPr>
          <w:rFonts w:hint="eastAsia"/>
        </w:rPr>
        <w:t>：用于实验玻璃器皿干燥</w:t>
      </w:r>
    </w:p>
    <w:p w:rsidR="00BD7A60" w:rsidRDefault="00BD7A60" w:rsidP="00AB307F">
      <w:pPr>
        <w:numPr>
          <w:ilvl w:val="0"/>
          <w:numId w:val="27"/>
        </w:numPr>
        <w:spacing w:line="360" w:lineRule="auto"/>
        <w:rPr>
          <w:sz w:val="24"/>
        </w:rPr>
      </w:pPr>
      <w:r>
        <w:rPr>
          <w:rFonts w:hint="eastAsia"/>
          <w:b/>
        </w:rPr>
        <w:t>、数量</w:t>
      </w:r>
      <w:r>
        <w:rPr>
          <w:rFonts w:hint="eastAsia"/>
        </w:rPr>
        <w:t>：</w:t>
      </w:r>
      <w:r>
        <w:rPr>
          <w:rFonts w:hint="eastAsia"/>
        </w:rPr>
        <w:t>2</w:t>
      </w:r>
      <w:r>
        <w:rPr>
          <w:rFonts w:hint="eastAsia"/>
        </w:rPr>
        <w:t>台</w:t>
      </w:r>
    </w:p>
    <w:p w:rsidR="00BD7A60" w:rsidRDefault="00BD7A60" w:rsidP="00AB307F">
      <w:pPr>
        <w:numPr>
          <w:ilvl w:val="0"/>
          <w:numId w:val="27"/>
        </w:numPr>
        <w:spacing w:line="360" w:lineRule="auto"/>
        <w:rPr>
          <w:sz w:val="24"/>
        </w:rPr>
      </w:pPr>
      <w:r>
        <w:rPr>
          <w:rFonts w:hint="eastAsia"/>
          <w:b/>
        </w:rPr>
        <w:t>、技术要求</w:t>
      </w:r>
    </w:p>
    <w:p w:rsidR="00BD7A60" w:rsidRDefault="00BD7A60" w:rsidP="00AB307F">
      <w:pPr>
        <w:pStyle w:val="a7"/>
        <w:numPr>
          <w:ilvl w:val="0"/>
          <w:numId w:val="28"/>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28"/>
        </w:numPr>
        <w:spacing w:line="360" w:lineRule="auto"/>
        <w:ind w:firstLineChars="0"/>
        <w:contextualSpacing/>
        <w:rPr>
          <w:szCs w:val="21"/>
        </w:rPr>
      </w:pPr>
      <w:r>
        <w:rPr>
          <w:rFonts w:hint="eastAsia"/>
          <w:szCs w:val="21"/>
        </w:rPr>
        <w:t>具备加热及干燥功能</w:t>
      </w:r>
    </w:p>
    <w:p w:rsidR="00BD7A60" w:rsidRDefault="00BD7A60" w:rsidP="00AB307F">
      <w:pPr>
        <w:pStyle w:val="a7"/>
        <w:numPr>
          <w:ilvl w:val="0"/>
          <w:numId w:val="28"/>
        </w:numPr>
        <w:spacing w:line="360" w:lineRule="auto"/>
        <w:ind w:firstLineChars="0"/>
        <w:contextualSpacing/>
        <w:rPr>
          <w:szCs w:val="21"/>
        </w:rPr>
      </w:pPr>
      <w:r>
        <w:rPr>
          <w:rFonts w:hint="eastAsia"/>
          <w:szCs w:val="21"/>
        </w:rPr>
        <w:t>温度范围：</w:t>
      </w:r>
      <w:r>
        <w:rPr>
          <w:rFonts w:hint="eastAsia"/>
          <w:szCs w:val="21"/>
        </w:rPr>
        <w:t>50-250</w:t>
      </w:r>
      <w:r>
        <w:rPr>
          <w:rFonts w:hint="eastAsia"/>
          <w:szCs w:val="21"/>
        </w:rPr>
        <w:t>°</w:t>
      </w:r>
      <w:r>
        <w:rPr>
          <w:rFonts w:hint="eastAsia"/>
          <w:szCs w:val="21"/>
        </w:rPr>
        <w:t>C</w:t>
      </w:r>
    </w:p>
    <w:p w:rsidR="00BD7A60" w:rsidRDefault="00BD7A60" w:rsidP="00AB307F">
      <w:pPr>
        <w:pStyle w:val="a7"/>
        <w:numPr>
          <w:ilvl w:val="0"/>
          <w:numId w:val="28"/>
        </w:numPr>
        <w:spacing w:line="360" w:lineRule="auto"/>
        <w:ind w:firstLineChars="0"/>
        <w:contextualSpacing/>
        <w:rPr>
          <w:szCs w:val="21"/>
        </w:rPr>
      </w:pPr>
      <w:r>
        <w:rPr>
          <w:rFonts w:hint="eastAsia"/>
          <w:szCs w:val="21"/>
        </w:rPr>
        <w:t>内腔容积</w:t>
      </w:r>
      <w:r>
        <w:rPr>
          <w:rFonts w:hint="eastAsia"/>
          <w:szCs w:val="21"/>
          <w:shd w:val="clear" w:color="auto" w:fill="FFFFFF"/>
        </w:rPr>
        <w:t>≥</w:t>
      </w:r>
      <w:r>
        <w:rPr>
          <w:rFonts w:hint="eastAsia"/>
          <w:szCs w:val="21"/>
        </w:rPr>
        <w:t>396 L</w:t>
      </w:r>
    </w:p>
    <w:p w:rsidR="00BD7A60" w:rsidRDefault="00BD7A60" w:rsidP="00AB307F">
      <w:pPr>
        <w:pStyle w:val="a7"/>
        <w:numPr>
          <w:ilvl w:val="0"/>
          <w:numId w:val="28"/>
        </w:numPr>
        <w:spacing w:line="360" w:lineRule="auto"/>
        <w:ind w:firstLineChars="0"/>
        <w:contextualSpacing/>
        <w:rPr>
          <w:szCs w:val="21"/>
        </w:rPr>
      </w:pPr>
      <w:r>
        <w:rPr>
          <w:rFonts w:hint="eastAsia"/>
          <w:szCs w:val="21"/>
        </w:rPr>
        <w:t>具备定时开关功能</w:t>
      </w:r>
    </w:p>
    <w:p w:rsidR="00BD7A60" w:rsidRDefault="00BD7A60" w:rsidP="00AB307F">
      <w:pPr>
        <w:pStyle w:val="a7"/>
        <w:numPr>
          <w:ilvl w:val="0"/>
          <w:numId w:val="28"/>
        </w:numPr>
        <w:spacing w:line="360" w:lineRule="auto"/>
        <w:ind w:firstLineChars="0"/>
        <w:contextualSpacing/>
        <w:rPr>
          <w:szCs w:val="21"/>
        </w:rPr>
      </w:pPr>
      <w:r>
        <w:rPr>
          <w:rFonts w:hint="eastAsia"/>
          <w:szCs w:val="21"/>
        </w:rPr>
        <w:t>具备温度补偿和保持功能</w:t>
      </w:r>
    </w:p>
    <w:p w:rsidR="00BD7A60" w:rsidRDefault="00BD7A60" w:rsidP="00AB307F">
      <w:pPr>
        <w:pStyle w:val="a7"/>
        <w:numPr>
          <w:ilvl w:val="0"/>
          <w:numId w:val="28"/>
        </w:numPr>
        <w:spacing w:line="360" w:lineRule="auto"/>
        <w:ind w:firstLineChars="0"/>
        <w:contextualSpacing/>
        <w:rPr>
          <w:szCs w:val="21"/>
        </w:rPr>
      </w:pPr>
      <w:r>
        <w:rPr>
          <w:rFonts w:hint="eastAsia"/>
          <w:szCs w:val="21"/>
        </w:rPr>
        <w:t>可连接传感器进行数据监测</w:t>
      </w:r>
    </w:p>
    <w:p w:rsidR="00BD7A60" w:rsidRDefault="00BD7A60" w:rsidP="00AB307F">
      <w:pPr>
        <w:numPr>
          <w:ilvl w:val="0"/>
          <w:numId w:val="27"/>
        </w:numPr>
        <w:spacing w:line="360" w:lineRule="auto"/>
        <w:rPr>
          <w:b/>
        </w:rPr>
      </w:pPr>
      <w:r>
        <w:rPr>
          <w:rFonts w:hint="eastAsia"/>
          <w:b/>
        </w:rPr>
        <w:t>、配置要求</w:t>
      </w:r>
    </w:p>
    <w:p w:rsidR="00BD7A60" w:rsidRDefault="00BD7A60" w:rsidP="00AB307F">
      <w:pPr>
        <w:numPr>
          <w:ilvl w:val="0"/>
          <w:numId w:val="29"/>
        </w:numPr>
        <w:spacing w:line="360" w:lineRule="auto"/>
        <w:rPr>
          <w:rFonts w:ascii="宋体" w:hAnsi="宋体"/>
          <w:szCs w:val="21"/>
        </w:rPr>
      </w:pPr>
      <w:r>
        <w:rPr>
          <w:rFonts w:ascii="宋体" w:hAnsi="宋体" w:hint="eastAsia"/>
          <w:szCs w:val="21"/>
        </w:rPr>
        <w:t>主机            2台</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恒温摇床（小型管）</w:t>
      </w:r>
    </w:p>
    <w:p w:rsidR="00BD7A60" w:rsidRDefault="00BD7A60" w:rsidP="00AB307F">
      <w:pPr>
        <w:numPr>
          <w:ilvl w:val="0"/>
          <w:numId w:val="30"/>
        </w:numPr>
        <w:spacing w:line="360" w:lineRule="auto"/>
        <w:jc w:val="left"/>
        <w:rPr>
          <w:sz w:val="24"/>
        </w:rPr>
      </w:pPr>
      <w:r>
        <w:rPr>
          <w:rFonts w:hint="eastAsia"/>
          <w:b/>
        </w:rPr>
        <w:t>、用途</w:t>
      </w:r>
      <w:r>
        <w:rPr>
          <w:rFonts w:hint="eastAsia"/>
        </w:rPr>
        <w:t>：用于</w:t>
      </w:r>
      <w:r>
        <w:rPr>
          <w:rFonts w:hint="eastAsia"/>
          <w:szCs w:val="21"/>
          <w:lang w:val="en-GB"/>
        </w:rPr>
        <w:t>萃取、混合、染色和脱色等</w:t>
      </w:r>
    </w:p>
    <w:p w:rsidR="00BD7A60" w:rsidRDefault="00BD7A60" w:rsidP="00AB307F">
      <w:pPr>
        <w:numPr>
          <w:ilvl w:val="0"/>
          <w:numId w:val="30"/>
        </w:numPr>
        <w:spacing w:line="360" w:lineRule="auto"/>
        <w:rPr>
          <w:sz w:val="24"/>
        </w:rPr>
      </w:pPr>
      <w:r>
        <w:rPr>
          <w:rFonts w:hint="eastAsia"/>
          <w:b/>
        </w:rPr>
        <w:t>、数量</w:t>
      </w:r>
      <w:r>
        <w:rPr>
          <w:rFonts w:hint="eastAsia"/>
        </w:rPr>
        <w:t>：</w:t>
      </w:r>
      <w:r>
        <w:rPr>
          <w:rFonts w:hint="eastAsia"/>
        </w:rPr>
        <w:t>1</w:t>
      </w:r>
      <w:r>
        <w:rPr>
          <w:rFonts w:hint="eastAsia"/>
        </w:rPr>
        <w:t>台</w:t>
      </w:r>
    </w:p>
    <w:p w:rsidR="00BD7A60" w:rsidRDefault="00BD7A60" w:rsidP="00AB307F">
      <w:pPr>
        <w:numPr>
          <w:ilvl w:val="0"/>
          <w:numId w:val="30"/>
        </w:numPr>
        <w:spacing w:line="360" w:lineRule="auto"/>
        <w:rPr>
          <w:sz w:val="24"/>
        </w:rPr>
      </w:pPr>
      <w:r>
        <w:rPr>
          <w:rFonts w:hint="eastAsia"/>
          <w:b/>
        </w:rPr>
        <w:t>、技术要求</w:t>
      </w:r>
    </w:p>
    <w:p w:rsidR="00BD7A60" w:rsidRDefault="00BD7A60" w:rsidP="00AB307F">
      <w:pPr>
        <w:pStyle w:val="a7"/>
        <w:numPr>
          <w:ilvl w:val="0"/>
          <w:numId w:val="31"/>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31"/>
        </w:numPr>
        <w:spacing w:line="360" w:lineRule="auto"/>
        <w:ind w:firstLineChars="0"/>
        <w:contextualSpacing/>
        <w:rPr>
          <w:szCs w:val="21"/>
        </w:rPr>
      </w:pPr>
      <w:r>
        <w:rPr>
          <w:rFonts w:hint="eastAsia"/>
          <w:szCs w:val="21"/>
          <w:lang w:val="en-GB"/>
        </w:rPr>
        <w:t>可调节的速度范围为</w:t>
      </w:r>
      <w:r>
        <w:rPr>
          <w:rFonts w:hint="eastAsia"/>
          <w:szCs w:val="21"/>
          <w:lang w:val="en-GB"/>
        </w:rPr>
        <w:t>15</w:t>
      </w:r>
      <w:r>
        <w:rPr>
          <w:rFonts w:hint="eastAsia"/>
          <w:szCs w:val="21"/>
          <w:lang w:val="en-GB"/>
        </w:rPr>
        <w:t>～</w:t>
      </w:r>
      <w:r>
        <w:rPr>
          <w:rFonts w:hint="eastAsia"/>
          <w:szCs w:val="21"/>
          <w:lang w:val="en-GB"/>
        </w:rPr>
        <w:t>500r/m</w:t>
      </w:r>
    </w:p>
    <w:p w:rsidR="00BD7A60" w:rsidRDefault="00BD7A60" w:rsidP="00AB307F">
      <w:pPr>
        <w:pStyle w:val="a7"/>
        <w:numPr>
          <w:ilvl w:val="0"/>
          <w:numId w:val="31"/>
        </w:numPr>
        <w:spacing w:line="360" w:lineRule="auto"/>
        <w:ind w:firstLineChars="0"/>
        <w:contextualSpacing/>
        <w:rPr>
          <w:szCs w:val="21"/>
        </w:rPr>
      </w:pPr>
      <w:r>
        <w:rPr>
          <w:rFonts w:hint="eastAsia"/>
          <w:szCs w:val="21"/>
          <w:lang w:val="en-GB"/>
        </w:rPr>
        <w:t>具备定时运行功能</w:t>
      </w:r>
    </w:p>
    <w:p w:rsidR="00BD7A60" w:rsidRDefault="00BD7A60" w:rsidP="00AB307F">
      <w:pPr>
        <w:pStyle w:val="a7"/>
        <w:numPr>
          <w:ilvl w:val="0"/>
          <w:numId w:val="31"/>
        </w:numPr>
        <w:spacing w:line="360" w:lineRule="auto"/>
        <w:ind w:firstLineChars="0"/>
        <w:contextualSpacing/>
        <w:rPr>
          <w:szCs w:val="21"/>
        </w:rPr>
      </w:pPr>
      <w:r>
        <w:rPr>
          <w:rFonts w:hint="eastAsia"/>
          <w:szCs w:val="21"/>
          <w:lang w:val="en-GB"/>
        </w:rPr>
        <w:t>具备参数显示功能</w:t>
      </w:r>
    </w:p>
    <w:p w:rsidR="00BD7A60" w:rsidRDefault="00BD7A60" w:rsidP="00AB307F">
      <w:pPr>
        <w:pStyle w:val="a7"/>
        <w:numPr>
          <w:ilvl w:val="0"/>
          <w:numId w:val="31"/>
        </w:numPr>
        <w:spacing w:line="360" w:lineRule="auto"/>
        <w:ind w:firstLineChars="0"/>
        <w:contextualSpacing/>
        <w:rPr>
          <w:szCs w:val="21"/>
        </w:rPr>
      </w:pPr>
      <w:r>
        <w:rPr>
          <w:rFonts w:hint="eastAsia"/>
          <w:szCs w:val="21"/>
          <w:lang w:val="en-GB"/>
        </w:rPr>
        <w:t>具备安全保护及警报功能</w:t>
      </w:r>
    </w:p>
    <w:p w:rsidR="00BD7A60" w:rsidRDefault="00BD7A60" w:rsidP="00AB307F">
      <w:pPr>
        <w:pStyle w:val="a7"/>
        <w:numPr>
          <w:ilvl w:val="0"/>
          <w:numId w:val="31"/>
        </w:numPr>
        <w:spacing w:line="360" w:lineRule="auto"/>
        <w:ind w:firstLineChars="0"/>
        <w:contextualSpacing/>
        <w:rPr>
          <w:szCs w:val="21"/>
        </w:rPr>
      </w:pPr>
      <w:r>
        <w:rPr>
          <w:rFonts w:hint="eastAsia"/>
          <w:szCs w:val="21"/>
          <w:lang w:val="en-GB"/>
        </w:rPr>
        <w:t>具备数据储存与监控功能</w:t>
      </w:r>
    </w:p>
    <w:p w:rsidR="00BD7A60" w:rsidRDefault="00BD7A60" w:rsidP="00AB307F">
      <w:pPr>
        <w:pStyle w:val="a7"/>
        <w:numPr>
          <w:ilvl w:val="0"/>
          <w:numId w:val="31"/>
        </w:numPr>
        <w:spacing w:line="360" w:lineRule="auto"/>
        <w:ind w:firstLineChars="0"/>
        <w:contextualSpacing/>
        <w:rPr>
          <w:szCs w:val="21"/>
        </w:rPr>
      </w:pPr>
      <w:r>
        <w:rPr>
          <w:rFonts w:hint="eastAsia"/>
          <w:szCs w:val="21"/>
          <w:lang w:val="en-GB"/>
        </w:rPr>
        <w:t>温度范围：高于环境温度</w:t>
      </w:r>
      <w:r>
        <w:rPr>
          <w:rFonts w:hint="eastAsia"/>
          <w:szCs w:val="21"/>
          <w:lang w:val="en-GB"/>
        </w:rPr>
        <w:t xml:space="preserve"> 5</w:t>
      </w:r>
      <w:r>
        <w:rPr>
          <w:rFonts w:hint="eastAsia"/>
          <w:szCs w:val="21"/>
          <w:lang w:val="en-GB"/>
        </w:rPr>
        <w:t>°</w:t>
      </w:r>
      <w:r>
        <w:rPr>
          <w:rFonts w:hint="eastAsia"/>
          <w:szCs w:val="21"/>
          <w:lang w:val="en-GB"/>
        </w:rPr>
        <w:t>C</w:t>
      </w:r>
      <w:r>
        <w:rPr>
          <w:rFonts w:hint="eastAsia"/>
          <w:szCs w:val="21"/>
          <w:lang w:val="en-GB"/>
        </w:rPr>
        <w:t>至</w:t>
      </w:r>
      <w:r>
        <w:rPr>
          <w:rFonts w:hint="eastAsia"/>
          <w:szCs w:val="21"/>
          <w:lang w:val="en-GB"/>
        </w:rPr>
        <w:t xml:space="preserve"> 80</w:t>
      </w:r>
      <w:r>
        <w:rPr>
          <w:rFonts w:hint="eastAsia"/>
          <w:szCs w:val="21"/>
          <w:lang w:val="en-GB"/>
        </w:rPr>
        <w:t>°</w:t>
      </w:r>
      <w:r>
        <w:rPr>
          <w:rFonts w:hint="eastAsia"/>
          <w:szCs w:val="21"/>
          <w:lang w:val="en-GB"/>
        </w:rPr>
        <w:t>C</w:t>
      </w:r>
    </w:p>
    <w:p w:rsidR="00BD7A60" w:rsidRDefault="00BD7A60" w:rsidP="00AB307F">
      <w:pPr>
        <w:numPr>
          <w:ilvl w:val="0"/>
          <w:numId w:val="30"/>
        </w:numPr>
        <w:spacing w:line="360" w:lineRule="auto"/>
        <w:rPr>
          <w:b/>
        </w:rPr>
      </w:pPr>
      <w:r>
        <w:rPr>
          <w:rFonts w:hint="eastAsia"/>
          <w:b/>
        </w:rPr>
        <w:t>、配置要求</w:t>
      </w:r>
    </w:p>
    <w:p w:rsidR="00BD7A60" w:rsidRDefault="00BD7A60" w:rsidP="00AB307F">
      <w:pPr>
        <w:numPr>
          <w:ilvl w:val="0"/>
          <w:numId w:val="32"/>
        </w:numPr>
        <w:spacing w:line="360" w:lineRule="auto"/>
        <w:rPr>
          <w:rFonts w:ascii="宋体" w:hAnsi="宋体"/>
          <w:szCs w:val="21"/>
        </w:rPr>
      </w:pPr>
      <w:r>
        <w:rPr>
          <w:rFonts w:ascii="宋体" w:hAnsi="宋体" w:hint="eastAsia"/>
          <w:szCs w:val="21"/>
        </w:rPr>
        <w:t>主机                  1台</w:t>
      </w:r>
    </w:p>
    <w:p w:rsidR="00BD7A60" w:rsidRDefault="00BD7A60" w:rsidP="00AB307F">
      <w:pPr>
        <w:numPr>
          <w:ilvl w:val="0"/>
          <w:numId w:val="32"/>
        </w:numPr>
        <w:spacing w:line="360" w:lineRule="auto"/>
        <w:rPr>
          <w:rFonts w:ascii="宋体" w:hAnsi="宋体"/>
          <w:szCs w:val="21"/>
          <w:lang w:val="it-IT"/>
        </w:rPr>
      </w:pPr>
      <w:r>
        <w:rPr>
          <w:rFonts w:ascii="宋体" w:hAnsi="宋体" w:hint="eastAsia"/>
          <w:szCs w:val="21"/>
          <w:lang w:val="it-IT"/>
        </w:rPr>
        <w:t>通用平台1个</w:t>
      </w:r>
    </w:p>
    <w:p w:rsidR="00BD7A60" w:rsidRDefault="00BD7A60" w:rsidP="00AB307F">
      <w:pPr>
        <w:numPr>
          <w:ilvl w:val="0"/>
          <w:numId w:val="32"/>
        </w:numPr>
        <w:spacing w:line="360" w:lineRule="auto"/>
        <w:rPr>
          <w:rFonts w:ascii="宋体" w:hAnsi="宋体"/>
          <w:szCs w:val="21"/>
          <w:lang w:val="it-IT"/>
        </w:rPr>
      </w:pPr>
      <w:r>
        <w:rPr>
          <w:rFonts w:hint="eastAsia"/>
          <w:szCs w:val="21"/>
        </w:rPr>
        <w:lastRenderedPageBreak/>
        <w:t>1L</w:t>
      </w:r>
      <w:r>
        <w:rPr>
          <w:rFonts w:hint="eastAsia"/>
          <w:szCs w:val="21"/>
        </w:rPr>
        <w:t>锥形瓶夹具</w:t>
      </w:r>
      <w:r>
        <w:rPr>
          <w:rFonts w:ascii="宋体" w:hAnsi="宋体" w:hint="eastAsia"/>
          <w:szCs w:val="21"/>
          <w:lang w:val="it-IT"/>
        </w:rPr>
        <w:t>1套</w:t>
      </w:r>
    </w:p>
    <w:p w:rsidR="00BD7A60" w:rsidRDefault="00BD7A60" w:rsidP="00AB307F">
      <w:pPr>
        <w:numPr>
          <w:ilvl w:val="0"/>
          <w:numId w:val="32"/>
        </w:numPr>
        <w:spacing w:line="360" w:lineRule="auto"/>
        <w:rPr>
          <w:rFonts w:ascii="宋体" w:hAnsi="宋体"/>
          <w:szCs w:val="21"/>
          <w:lang w:val="it-IT"/>
        </w:rPr>
      </w:pPr>
      <w:r>
        <w:rPr>
          <w:rFonts w:hint="eastAsia"/>
          <w:szCs w:val="21"/>
        </w:rPr>
        <w:t>1.5ml</w:t>
      </w:r>
      <w:r>
        <w:rPr>
          <w:rFonts w:hint="eastAsia"/>
          <w:szCs w:val="21"/>
        </w:rPr>
        <w:t>离心管试管架</w:t>
      </w:r>
      <w:r>
        <w:rPr>
          <w:rFonts w:ascii="宋体" w:hAnsi="宋体" w:hint="eastAsia"/>
          <w:szCs w:val="21"/>
          <w:lang w:val="it-IT"/>
        </w:rPr>
        <w:t>1套</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恒温摇床（锥型管）</w:t>
      </w:r>
    </w:p>
    <w:p w:rsidR="00BD7A60" w:rsidRDefault="00BD7A60" w:rsidP="00AB307F">
      <w:pPr>
        <w:numPr>
          <w:ilvl w:val="0"/>
          <w:numId w:val="33"/>
        </w:numPr>
        <w:spacing w:line="360" w:lineRule="auto"/>
        <w:jc w:val="left"/>
        <w:rPr>
          <w:sz w:val="24"/>
        </w:rPr>
      </w:pPr>
      <w:r>
        <w:rPr>
          <w:rFonts w:hint="eastAsia"/>
          <w:b/>
        </w:rPr>
        <w:t>、用途</w:t>
      </w:r>
      <w:r>
        <w:rPr>
          <w:rFonts w:hint="eastAsia"/>
        </w:rPr>
        <w:t>：用于</w:t>
      </w:r>
      <w:r>
        <w:rPr>
          <w:rFonts w:hint="eastAsia"/>
          <w:szCs w:val="21"/>
          <w:lang w:val="en-GB"/>
        </w:rPr>
        <w:t>萃取、混合、染色和脱色等</w:t>
      </w:r>
    </w:p>
    <w:p w:rsidR="00BD7A60" w:rsidRDefault="00BD7A60" w:rsidP="00AB307F">
      <w:pPr>
        <w:numPr>
          <w:ilvl w:val="0"/>
          <w:numId w:val="33"/>
        </w:numPr>
        <w:spacing w:line="360" w:lineRule="auto"/>
        <w:rPr>
          <w:sz w:val="24"/>
        </w:rPr>
      </w:pPr>
      <w:r>
        <w:rPr>
          <w:rFonts w:hint="eastAsia"/>
          <w:b/>
        </w:rPr>
        <w:t>、数量</w:t>
      </w:r>
      <w:r>
        <w:rPr>
          <w:rFonts w:hint="eastAsia"/>
        </w:rPr>
        <w:t>：</w:t>
      </w:r>
      <w:r>
        <w:rPr>
          <w:rFonts w:hint="eastAsia"/>
        </w:rPr>
        <w:t>1</w:t>
      </w:r>
      <w:r>
        <w:rPr>
          <w:rFonts w:hint="eastAsia"/>
        </w:rPr>
        <w:t>台</w:t>
      </w:r>
    </w:p>
    <w:p w:rsidR="00BD7A60" w:rsidRDefault="00BD7A60" w:rsidP="00AB307F">
      <w:pPr>
        <w:numPr>
          <w:ilvl w:val="0"/>
          <w:numId w:val="33"/>
        </w:numPr>
        <w:spacing w:line="360" w:lineRule="auto"/>
        <w:rPr>
          <w:sz w:val="24"/>
        </w:rPr>
      </w:pPr>
      <w:r>
        <w:rPr>
          <w:rFonts w:hint="eastAsia"/>
          <w:b/>
        </w:rPr>
        <w:t>、技术要求</w:t>
      </w:r>
    </w:p>
    <w:p w:rsidR="00BD7A60" w:rsidRDefault="00BD7A60" w:rsidP="00AB307F">
      <w:pPr>
        <w:pStyle w:val="a7"/>
        <w:numPr>
          <w:ilvl w:val="0"/>
          <w:numId w:val="34"/>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34"/>
        </w:numPr>
        <w:spacing w:line="360" w:lineRule="auto"/>
        <w:ind w:firstLineChars="0"/>
        <w:contextualSpacing/>
        <w:rPr>
          <w:szCs w:val="21"/>
        </w:rPr>
      </w:pPr>
      <w:r>
        <w:rPr>
          <w:rFonts w:hint="eastAsia"/>
          <w:szCs w:val="21"/>
          <w:lang w:val="en-GB"/>
        </w:rPr>
        <w:t>可调节的速度范围为</w:t>
      </w:r>
      <w:r>
        <w:rPr>
          <w:rFonts w:hint="eastAsia"/>
          <w:szCs w:val="21"/>
          <w:lang w:val="en-GB"/>
        </w:rPr>
        <w:t>15</w:t>
      </w:r>
      <w:r>
        <w:rPr>
          <w:rFonts w:hint="eastAsia"/>
          <w:szCs w:val="21"/>
          <w:lang w:val="en-GB"/>
        </w:rPr>
        <w:t>～</w:t>
      </w:r>
      <w:r>
        <w:rPr>
          <w:rFonts w:hint="eastAsia"/>
          <w:szCs w:val="21"/>
          <w:lang w:val="en-GB"/>
        </w:rPr>
        <w:t>500r/m</w:t>
      </w:r>
    </w:p>
    <w:p w:rsidR="00BD7A60" w:rsidRDefault="00BD7A60" w:rsidP="00AB307F">
      <w:pPr>
        <w:pStyle w:val="a7"/>
        <w:numPr>
          <w:ilvl w:val="0"/>
          <w:numId w:val="34"/>
        </w:numPr>
        <w:spacing w:line="360" w:lineRule="auto"/>
        <w:ind w:firstLineChars="0"/>
        <w:contextualSpacing/>
        <w:rPr>
          <w:szCs w:val="21"/>
        </w:rPr>
      </w:pPr>
      <w:r>
        <w:rPr>
          <w:rFonts w:hint="eastAsia"/>
          <w:szCs w:val="21"/>
          <w:lang w:val="en-GB"/>
        </w:rPr>
        <w:t>具备定时运行功能</w:t>
      </w:r>
    </w:p>
    <w:p w:rsidR="00BD7A60" w:rsidRDefault="00BD7A60" w:rsidP="00AB307F">
      <w:pPr>
        <w:pStyle w:val="a7"/>
        <w:numPr>
          <w:ilvl w:val="0"/>
          <w:numId w:val="34"/>
        </w:numPr>
        <w:spacing w:line="360" w:lineRule="auto"/>
        <w:ind w:firstLineChars="0"/>
        <w:contextualSpacing/>
        <w:rPr>
          <w:szCs w:val="21"/>
        </w:rPr>
      </w:pPr>
      <w:r>
        <w:rPr>
          <w:rFonts w:hint="eastAsia"/>
          <w:szCs w:val="21"/>
          <w:lang w:val="en-GB"/>
        </w:rPr>
        <w:t>具备参数显示功能</w:t>
      </w:r>
    </w:p>
    <w:p w:rsidR="00BD7A60" w:rsidRDefault="00BD7A60" w:rsidP="00AB307F">
      <w:pPr>
        <w:pStyle w:val="a7"/>
        <w:numPr>
          <w:ilvl w:val="0"/>
          <w:numId w:val="34"/>
        </w:numPr>
        <w:spacing w:line="360" w:lineRule="auto"/>
        <w:ind w:firstLineChars="0"/>
        <w:contextualSpacing/>
        <w:rPr>
          <w:szCs w:val="21"/>
        </w:rPr>
      </w:pPr>
      <w:r>
        <w:rPr>
          <w:rFonts w:hint="eastAsia"/>
          <w:szCs w:val="21"/>
          <w:lang w:val="en-GB"/>
        </w:rPr>
        <w:t>具备安全保护及警报功能</w:t>
      </w:r>
    </w:p>
    <w:p w:rsidR="00BD7A60" w:rsidRDefault="00BD7A60" w:rsidP="00AB307F">
      <w:pPr>
        <w:pStyle w:val="a7"/>
        <w:numPr>
          <w:ilvl w:val="0"/>
          <w:numId w:val="34"/>
        </w:numPr>
        <w:spacing w:line="360" w:lineRule="auto"/>
        <w:ind w:firstLineChars="0"/>
        <w:contextualSpacing/>
        <w:rPr>
          <w:szCs w:val="21"/>
        </w:rPr>
      </w:pPr>
      <w:r>
        <w:rPr>
          <w:rFonts w:hint="eastAsia"/>
          <w:szCs w:val="21"/>
          <w:lang w:val="en-GB"/>
        </w:rPr>
        <w:t>具备数据储存与监控功能</w:t>
      </w:r>
    </w:p>
    <w:p w:rsidR="00BD7A60" w:rsidRDefault="00BD7A60" w:rsidP="00AB307F">
      <w:pPr>
        <w:pStyle w:val="a7"/>
        <w:numPr>
          <w:ilvl w:val="0"/>
          <w:numId w:val="34"/>
        </w:numPr>
        <w:spacing w:line="360" w:lineRule="auto"/>
        <w:ind w:firstLineChars="0"/>
        <w:contextualSpacing/>
        <w:rPr>
          <w:szCs w:val="21"/>
        </w:rPr>
      </w:pPr>
      <w:r>
        <w:rPr>
          <w:rFonts w:hint="eastAsia"/>
          <w:szCs w:val="21"/>
          <w:lang w:val="en-GB"/>
        </w:rPr>
        <w:t>温度范围：高于环境温度</w:t>
      </w:r>
      <w:r>
        <w:rPr>
          <w:rFonts w:hint="eastAsia"/>
          <w:szCs w:val="21"/>
          <w:lang w:val="en-GB"/>
        </w:rPr>
        <w:t xml:space="preserve"> 5</w:t>
      </w:r>
      <w:r>
        <w:rPr>
          <w:rFonts w:hint="eastAsia"/>
          <w:szCs w:val="21"/>
          <w:lang w:val="en-GB"/>
        </w:rPr>
        <w:t>°</w:t>
      </w:r>
      <w:r>
        <w:rPr>
          <w:rFonts w:hint="eastAsia"/>
          <w:szCs w:val="21"/>
          <w:lang w:val="en-GB"/>
        </w:rPr>
        <w:t>C</w:t>
      </w:r>
      <w:r>
        <w:rPr>
          <w:rFonts w:hint="eastAsia"/>
          <w:szCs w:val="21"/>
          <w:lang w:val="en-GB"/>
        </w:rPr>
        <w:t>至</w:t>
      </w:r>
      <w:r>
        <w:rPr>
          <w:rFonts w:hint="eastAsia"/>
          <w:szCs w:val="21"/>
          <w:lang w:val="en-GB"/>
        </w:rPr>
        <w:t xml:space="preserve"> 80</w:t>
      </w:r>
      <w:r>
        <w:rPr>
          <w:rFonts w:hint="eastAsia"/>
          <w:szCs w:val="21"/>
          <w:lang w:val="en-GB"/>
        </w:rPr>
        <w:t>°</w:t>
      </w:r>
      <w:r>
        <w:rPr>
          <w:rFonts w:hint="eastAsia"/>
          <w:szCs w:val="21"/>
          <w:lang w:val="en-GB"/>
        </w:rPr>
        <w:t>C</w:t>
      </w:r>
    </w:p>
    <w:p w:rsidR="00BD7A60" w:rsidRDefault="00BD7A60" w:rsidP="00AB307F">
      <w:pPr>
        <w:numPr>
          <w:ilvl w:val="0"/>
          <w:numId w:val="33"/>
        </w:numPr>
        <w:spacing w:line="360" w:lineRule="auto"/>
        <w:rPr>
          <w:b/>
        </w:rPr>
      </w:pPr>
      <w:r>
        <w:rPr>
          <w:rFonts w:hint="eastAsia"/>
          <w:b/>
        </w:rPr>
        <w:t>、配置要求</w:t>
      </w:r>
    </w:p>
    <w:p w:rsidR="00BD7A60" w:rsidRDefault="00BD7A60" w:rsidP="00AB307F">
      <w:pPr>
        <w:numPr>
          <w:ilvl w:val="0"/>
          <w:numId w:val="35"/>
        </w:numPr>
        <w:spacing w:line="360" w:lineRule="auto"/>
        <w:rPr>
          <w:rFonts w:ascii="宋体" w:hAnsi="宋体"/>
          <w:szCs w:val="21"/>
        </w:rPr>
      </w:pPr>
      <w:r>
        <w:rPr>
          <w:rFonts w:ascii="宋体" w:hAnsi="宋体" w:hint="eastAsia"/>
          <w:szCs w:val="21"/>
        </w:rPr>
        <w:t>主机               1台</w:t>
      </w:r>
    </w:p>
    <w:p w:rsidR="00BD7A60" w:rsidRDefault="00BD7A60" w:rsidP="00AB307F">
      <w:pPr>
        <w:numPr>
          <w:ilvl w:val="0"/>
          <w:numId w:val="35"/>
        </w:numPr>
        <w:spacing w:line="360" w:lineRule="auto"/>
        <w:rPr>
          <w:rFonts w:ascii="宋体" w:hAnsi="宋体"/>
          <w:szCs w:val="21"/>
          <w:lang w:val="it-IT"/>
        </w:rPr>
      </w:pPr>
      <w:r>
        <w:rPr>
          <w:rFonts w:ascii="宋体" w:hAnsi="宋体" w:hint="eastAsia"/>
          <w:szCs w:val="21"/>
          <w:lang w:val="it-IT"/>
        </w:rPr>
        <w:t>通用平台1个</w:t>
      </w:r>
    </w:p>
    <w:p w:rsidR="00BD7A60" w:rsidRDefault="00BD7A60" w:rsidP="00AB307F">
      <w:pPr>
        <w:numPr>
          <w:ilvl w:val="0"/>
          <w:numId w:val="35"/>
        </w:numPr>
        <w:spacing w:line="360" w:lineRule="auto"/>
        <w:rPr>
          <w:rFonts w:ascii="宋体" w:hAnsi="宋体"/>
          <w:szCs w:val="21"/>
          <w:lang w:val="it-IT"/>
        </w:rPr>
      </w:pPr>
      <w:r>
        <w:rPr>
          <w:rFonts w:ascii="宋体" w:hAnsi="宋体" w:hint="eastAsia"/>
          <w:szCs w:val="21"/>
        </w:rPr>
        <w:t xml:space="preserve">1L锥形瓶夹具      </w:t>
      </w:r>
      <w:r>
        <w:rPr>
          <w:rFonts w:ascii="宋体" w:hAnsi="宋体" w:hint="eastAsia"/>
          <w:szCs w:val="21"/>
          <w:lang w:val="it-IT"/>
        </w:rPr>
        <w:t>1套</w:t>
      </w:r>
    </w:p>
    <w:p w:rsidR="00BD7A60" w:rsidRDefault="00BD7A60" w:rsidP="00AB307F">
      <w:pPr>
        <w:numPr>
          <w:ilvl w:val="0"/>
          <w:numId w:val="35"/>
        </w:numPr>
        <w:spacing w:line="360" w:lineRule="auto"/>
        <w:rPr>
          <w:rFonts w:ascii="宋体" w:hAnsi="宋体"/>
          <w:szCs w:val="21"/>
        </w:rPr>
      </w:pPr>
      <w:r>
        <w:rPr>
          <w:rFonts w:hint="eastAsia"/>
          <w:szCs w:val="21"/>
        </w:rPr>
        <w:t>15ml</w:t>
      </w:r>
      <w:r>
        <w:rPr>
          <w:rFonts w:ascii="宋体" w:hAnsi="宋体" w:hint="eastAsia"/>
          <w:szCs w:val="21"/>
        </w:rPr>
        <w:t xml:space="preserve">试管架        </w:t>
      </w:r>
      <w:r>
        <w:rPr>
          <w:rFonts w:ascii="宋体" w:hAnsi="宋体" w:hint="eastAsia"/>
          <w:szCs w:val="21"/>
          <w:lang w:val="it-IT"/>
        </w:rPr>
        <w:t>1套</w:t>
      </w:r>
    </w:p>
    <w:p w:rsidR="00BD7A60" w:rsidRDefault="00BD7A60" w:rsidP="00AB307F">
      <w:pPr>
        <w:numPr>
          <w:ilvl w:val="0"/>
          <w:numId w:val="35"/>
        </w:numPr>
        <w:spacing w:line="360" w:lineRule="auto"/>
        <w:rPr>
          <w:rFonts w:ascii="宋体" w:hAnsi="宋体"/>
          <w:szCs w:val="21"/>
        </w:rPr>
      </w:pPr>
      <w:r>
        <w:rPr>
          <w:rFonts w:hint="eastAsia"/>
          <w:szCs w:val="21"/>
        </w:rPr>
        <w:t>50ml</w:t>
      </w:r>
      <w:r>
        <w:rPr>
          <w:rFonts w:ascii="宋体" w:hAnsi="宋体" w:hint="eastAsia"/>
          <w:szCs w:val="21"/>
        </w:rPr>
        <w:t xml:space="preserve">试管架        </w:t>
      </w:r>
      <w:r>
        <w:rPr>
          <w:rFonts w:ascii="宋体" w:hAnsi="宋体" w:hint="eastAsia"/>
          <w:szCs w:val="21"/>
          <w:lang w:val="it-IT"/>
        </w:rPr>
        <w:t>1套</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全自动化学发光图像分析系统</w:t>
      </w:r>
    </w:p>
    <w:p w:rsidR="00BD7A60" w:rsidRDefault="00BD7A60" w:rsidP="00AB307F">
      <w:pPr>
        <w:numPr>
          <w:ilvl w:val="0"/>
          <w:numId w:val="36"/>
        </w:numPr>
        <w:spacing w:line="360" w:lineRule="auto"/>
        <w:jc w:val="left"/>
        <w:rPr>
          <w:sz w:val="24"/>
        </w:rPr>
      </w:pPr>
      <w:r>
        <w:rPr>
          <w:rFonts w:hint="eastAsia"/>
          <w:b/>
        </w:rPr>
        <w:t>、用途</w:t>
      </w:r>
      <w:r>
        <w:rPr>
          <w:rFonts w:hint="eastAsia"/>
        </w:rPr>
        <w:t>：用于</w:t>
      </w:r>
      <w:r>
        <w:rPr>
          <w:rFonts w:hint="eastAsia"/>
          <w:szCs w:val="21"/>
        </w:rPr>
        <w:t>多孔板发光定量及图像分析</w:t>
      </w:r>
    </w:p>
    <w:p w:rsidR="00BD7A60" w:rsidRDefault="00BD7A60" w:rsidP="00AB307F">
      <w:pPr>
        <w:numPr>
          <w:ilvl w:val="0"/>
          <w:numId w:val="36"/>
        </w:numPr>
        <w:spacing w:line="360" w:lineRule="auto"/>
        <w:rPr>
          <w:sz w:val="24"/>
        </w:rPr>
      </w:pPr>
      <w:r>
        <w:rPr>
          <w:rFonts w:hint="eastAsia"/>
          <w:b/>
        </w:rPr>
        <w:t>、数量</w:t>
      </w:r>
      <w:r>
        <w:rPr>
          <w:rFonts w:hint="eastAsia"/>
        </w:rPr>
        <w:t>：</w:t>
      </w:r>
      <w:r>
        <w:rPr>
          <w:rFonts w:hint="eastAsia"/>
        </w:rPr>
        <w:t>1</w:t>
      </w:r>
      <w:r>
        <w:rPr>
          <w:rFonts w:hint="eastAsia"/>
        </w:rPr>
        <w:t>台</w:t>
      </w:r>
    </w:p>
    <w:p w:rsidR="00BD7A60" w:rsidRDefault="00BD7A60" w:rsidP="00AB307F">
      <w:pPr>
        <w:numPr>
          <w:ilvl w:val="0"/>
          <w:numId w:val="36"/>
        </w:numPr>
        <w:spacing w:line="360" w:lineRule="auto"/>
        <w:rPr>
          <w:sz w:val="24"/>
        </w:rPr>
      </w:pPr>
      <w:r>
        <w:rPr>
          <w:rFonts w:hint="eastAsia"/>
          <w:b/>
        </w:rPr>
        <w:t>、技术要求</w:t>
      </w:r>
    </w:p>
    <w:p w:rsidR="00BD7A60" w:rsidRDefault="00BD7A60" w:rsidP="00AB307F">
      <w:pPr>
        <w:pStyle w:val="a7"/>
        <w:numPr>
          <w:ilvl w:val="0"/>
          <w:numId w:val="37"/>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37"/>
        </w:numPr>
        <w:spacing w:line="360" w:lineRule="auto"/>
        <w:ind w:firstLineChars="0"/>
        <w:contextualSpacing/>
        <w:rPr>
          <w:szCs w:val="21"/>
        </w:rPr>
      </w:pPr>
      <w:r>
        <w:rPr>
          <w:rFonts w:hint="eastAsia"/>
          <w:szCs w:val="21"/>
        </w:rPr>
        <w:t>具备小动物活体发光成像检测分析功能</w:t>
      </w:r>
    </w:p>
    <w:p w:rsidR="00BD7A60" w:rsidRDefault="00BD7A60" w:rsidP="00AB307F">
      <w:pPr>
        <w:pStyle w:val="a7"/>
        <w:numPr>
          <w:ilvl w:val="0"/>
          <w:numId w:val="37"/>
        </w:numPr>
        <w:spacing w:line="360" w:lineRule="auto"/>
        <w:ind w:firstLineChars="0"/>
        <w:contextualSpacing/>
        <w:rPr>
          <w:szCs w:val="21"/>
        </w:rPr>
      </w:pPr>
      <w:r>
        <w:rPr>
          <w:rFonts w:hint="eastAsia"/>
          <w:szCs w:val="21"/>
        </w:rPr>
        <w:t>具备定量及图像分析功能</w:t>
      </w:r>
    </w:p>
    <w:p w:rsidR="00BD7A60" w:rsidRDefault="00BD7A60" w:rsidP="00AB307F">
      <w:pPr>
        <w:pStyle w:val="a7"/>
        <w:numPr>
          <w:ilvl w:val="0"/>
          <w:numId w:val="37"/>
        </w:numPr>
        <w:spacing w:line="360" w:lineRule="auto"/>
        <w:ind w:firstLineChars="0"/>
        <w:contextualSpacing/>
        <w:rPr>
          <w:szCs w:val="21"/>
        </w:rPr>
      </w:pPr>
      <w:r>
        <w:rPr>
          <w:rFonts w:hint="eastAsia"/>
          <w:szCs w:val="21"/>
        </w:rPr>
        <w:t>具备超高灵敏度</w:t>
      </w:r>
      <w:r>
        <w:rPr>
          <w:rFonts w:hint="eastAsia"/>
          <w:szCs w:val="21"/>
        </w:rPr>
        <w:t>CCD</w:t>
      </w:r>
      <w:r>
        <w:rPr>
          <w:rFonts w:hint="eastAsia"/>
          <w:szCs w:val="21"/>
        </w:rPr>
        <w:t>相机</w:t>
      </w:r>
    </w:p>
    <w:p w:rsidR="00BD7A60" w:rsidRDefault="00BD7A60" w:rsidP="00AB307F">
      <w:pPr>
        <w:pStyle w:val="a7"/>
        <w:numPr>
          <w:ilvl w:val="0"/>
          <w:numId w:val="37"/>
        </w:numPr>
        <w:spacing w:line="360" w:lineRule="auto"/>
        <w:ind w:firstLineChars="0"/>
        <w:contextualSpacing/>
        <w:rPr>
          <w:szCs w:val="21"/>
        </w:rPr>
      </w:pPr>
      <w:r>
        <w:rPr>
          <w:rFonts w:hint="eastAsia"/>
          <w:szCs w:val="21"/>
        </w:rPr>
        <w:lastRenderedPageBreak/>
        <w:t>图像分辨率</w:t>
      </w:r>
      <w:r>
        <w:rPr>
          <w:rFonts w:hint="eastAsia"/>
          <w:szCs w:val="21"/>
        </w:rPr>
        <w:t>1800</w:t>
      </w:r>
      <w:r>
        <w:rPr>
          <w:rFonts w:hint="eastAsia"/>
          <w:szCs w:val="21"/>
        </w:rPr>
        <w:t>万像素以上</w:t>
      </w:r>
    </w:p>
    <w:p w:rsidR="00BD7A60" w:rsidRDefault="00BD7A60" w:rsidP="00AB307F">
      <w:pPr>
        <w:pStyle w:val="a7"/>
        <w:numPr>
          <w:ilvl w:val="0"/>
          <w:numId w:val="37"/>
        </w:numPr>
        <w:spacing w:line="360" w:lineRule="auto"/>
        <w:ind w:firstLineChars="0"/>
        <w:contextualSpacing/>
        <w:rPr>
          <w:szCs w:val="21"/>
        </w:rPr>
      </w:pPr>
      <w:r>
        <w:rPr>
          <w:rFonts w:hint="eastAsia"/>
          <w:szCs w:val="21"/>
        </w:rPr>
        <w:t>具备制冷与低噪技术</w:t>
      </w:r>
    </w:p>
    <w:p w:rsidR="00BD7A60" w:rsidRDefault="00BD7A60" w:rsidP="00AB307F">
      <w:pPr>
        <w:pStyle w:val="a7"/>
        <w:numPr>
          <w:ilvl w:val="0"/>
          <w:numId w:val="37"/>
        </w:numPr>
        <w:spacing w:line="360" w:lineRule="auto"/>
        <w:ind w:firstLineChars="0"/>
        <w:contextualSpacing/>
        <w:rPr>
          <w:szCs w:val="21"/>
        </w:rPr>
      </w:pPr>
      <w:r>
        <w:rPr>
          <w:rFonts w:hint="eastAsia"/>
          <w:szCs w:val="21"/>
        </w:rPr>
        <w:t>具备超大光圈镜头</w:t>
      </w:r>
    </w:p>
    <w:p w:rsidR="00BD7A60" w:rsidRDefault="00BD7A60" w:rsidP="00AB307F">
      <w:pPr>
        <w:pStyle w:val="a7"/>
        <w:numPr>
          <w:ilvl w:val="0"/>
          <w:numId w:val="37"/>
        </w:numPr>
        <w:spacing w:line="360" w:lineRule="auto"/>
        <w:ind w:firstLineChars="0"/>
        <w:contextualSpacing/>
        <w:rPr>
          <w:szCs w:val="21"/>
        </w:rPr>
      </w:pPr>
      <w:r>
        <w:rPr>
          <w:rFonts w:hint="eastAsia"/>
          <w:szCs w:val="21"/>
        </w:rPr>
        <w:t>具备三种以上曝光功能</w:t>
      </w:r>
    </w:p>
    <w:p w:rsidR="00BD7A60" w:rsidRDefault="00BD7A60" w:rsidP="00AB307F">
      <w:pPr>
        <w:pStyle w:val="a7"/>
        <w:numPr>
          <w:ilvl w:val="0"/>
          <w:numId w:val="37"/>
        </w:numPr>
        <w:spacing w:line="360" w:lineRule="auto"/>
        <w:ind w:firstLineChars="0"/>
        <w:contextualSpacing/>
        <w:rPr>
          <w:szCs w:val="21"/>
        </w:rPr>
      </w:pPr>
      <w:r>
        <w:rPr>
          <w:rFonts w:hint="eastAsia"/>
          <w:szCs w:val="21"/>
        </w:rPr>
        <w:t>具备图像注释，增强和说明功能</w:t>
      </w:r>
    </w:p>
    <w:p w:rsidR="00BD7A60" w:rsidRDefault="00BD7A60" w:rsidP="00AB307F">
      <w:pPr>
        <w:pStyle w:val="a7"/>
        <w:numPr>
          <w:ilvl w:val="0"/>
          <w:numId w:val="37"/>
        </w:numPr>
        <w:spacing w:line="360" w:lineRule="auto"/>
        <w:ind w:firstLineChars="0"/>
        <w:contextualSpacing/>
        <w:rPr>
          <w:szCs w:val="21"/>
        </w:rPr>
      </w:pPr>
      <w:r>
        <w:rPr>
          <w:rFonts w:hint="eastAsia"/>
          <w:szCs w:val="21"/>
        </w:rPr>
        <w:t>具备图像调整功能</w:t>
      </w:r>
    </w:p>
    <w:p w:rsidR="00BD7A60" w:rsidRDefault="00BD7A60" w:rsidP="00AB307F">
      <w:pPr>
        <w:pStyle w:val="a7"/>
        <w:numPr>
          <w:ilvl w:val="0"/>
          <w:numId w:val="37"/>
        </w:numPr>
        <w:spacing w:line="360" w:lineRule="auto"/>
        <w:ind w:firstLineChars="0"/>
        <w:contextualSpacing/>
        <w:rPr>
          <w:szCs w:val="21"/>
        </w:rPr>
      </w:pPr>
      <w:r>
        <w:rPr>
          <w:rFonts w:hint="eastAsia"/>
          <w:szCs w:val="21"/>
        </w:rPr>
        <w:t>可兼容贮存</w:t>
      </w:r>
      <w:r>
        <w:rPr>
          <w:rFonts w:hint="eastAsia"/>
          <w:szCs w:val="21"/>
        </w:rPr>
        <w:t>TIFF</w:t>
      </w:r>
      <w:r>
        <w:rPr>
          <w:rFonts w:hint="eastAsia"/>
          <w:szCs w:val="21"/>
        </w:rPr>
        <w:t>、</w:t>
      </w:r>
      <w:r>
        <w:rPr>
          <w:rFonts w:hint="eastAsia"/>
          <w:szCs w:val="21"/>
        </w:rPr>
        <w:t>JPEG</w:t>
      </w:r>
      <w:r>
        <w:rPr>
          <w:rFonts w:hint="eastAsia"/>
          <w:szCs w:val="21"/>
        </w:rPr>
        <w:t>等多种文件格式</w:t>
      </w:r>
    </w:p>
    <w:p w:rsidR="00BD7A60" w:rsidRDefault="00BD7A60" w:rsidP="00AB307F">
      <w:pPr>
        <w:pStyle w:val="a7"/>
        <w:numPr>
          <w:ilvl w:val="0"/>
          <w:numId w:val="37"/>
        </w:numPr>
        <w:spacing w:line="360" w:lineRule="auto"/>
        <w:ind w:firstLineChars="0"/>
        <w:contextualSpacing/>
        <w:rPr>
          <w:szCs w:val="21"/>
        </w:rPr>
      </w:pPr>
      <w:r>
        <w:rPr>
          <w:rFonts w:hint="eastAsia"/>
          <w:szCs w:val="21"/>
        </w:rPr>
        <w:t>具备</w:t>
      </w:r>
      <w:r>
        <w:rPr>
          <w:rFonts w:hint="eastAsia"/>
          <w:szCs w:val="21"/>
        </w:rPr>
        <w:t>3D</w:t>
      </w:r>
      <w:r>
        <w:rPr>
          <w:rFonts w:hint="eastAsia"/>
          <w:szCs w:val="21"/>
        </w:rPr>
        <w:t>成像功能</w:t>
      </w:r>
    </w:p>
    <w:p w:rsidR="00BD7A60" w:rsidRDefault="00BD7A60" w:rsidP="00AB307F">
      <w:pPr>
        <w:pStyle w:val="a7"/>
        <w:numPr>
          <w:ilvl w:val="0"/>
          <w:numId w:val="37"/>
        </w:numPr>
        <w:spacing w:line="360" w:lineRule="auto"/>
        <w:ind w:firstLineChars="0"/>
        <w:contextualSpacing/>
        <w:rPr>
          <w:szCs w:val="21"/>
        </w:rPr>
      </w:pPr>
      <w:r>
        <w:rPr>
          <w:rFonts w:hint="eastAsia"/>
          <w:szCs w:val="21"/>
        </w:rPr>
        <w:t>具备抗腐蚀暗箱及</w:t>
      </w:r>
      <w:r>
        <w:rPr>
          <w:rFonts w:hint="eastAsia"/>
          <w:szCs w:val="21"/>
        </w:rPr>
        <w:t>LED</w:t>
      </w:r>
      <w:r>
        <w:rPr>
          <w:rFonts w:hint="eastAsia"/>
          <w:szCs w:val="21"/>
        </w:rPr>
        <w:t>光源</w:t>
      </w:r>
    </w:p>
    <w:p w:rsidR="00BD7A60" w:rsidRDefault="00BD7A60" w:rsidP="00AB307F">
      <w:pPr>
        <w:numPr>
          <w:ilvl w:val="0"/>
          <w:numId w:val="36"/>
        </w:numPr>
        <w:spacing w:line="360" w:lineRule="auto"/>
        <w:rPr>
          <w:b/>
        </w:rPr>
      </w:pPr>
      <w:r>
        <w:rPr>
          <w:rFonts w:hint="eastAsia"/>
          <w:b/>
        </w:rPr>
        <w:t>、配置要求</w:t>
      </w:r>
    </w:p>
    <w:p w:rsidR="00BD7A60" w:rsidRDefault="00BD7A60" w:rsidP="00AB307F">
      <w:pPr>
        <w:numPr>
          <w:ilvl w:val="0"/>
          <w:numId w:val="38"/>
        </w:numPr>
        <w:spacing w:line="360" w:lineRule="auto"/>
        <w:rPr>
          <w:rFonts w:ascii="宋体" w:hAnsi="宋体"/>
          <w:szCs w:val="21"/>
        </w:rPr>
      </w:pPr>
      <w:r>
        <w:rPr>
          <w:rFonts w:ascii="宋体" w:hAnsi="宋体" w:hint="eastAsia"/>
          <w:szCs w:val="21"/>
        </w:rPr>
        <w:t>主机               1台</w:t>
      </w:r>
    </w:p>
    <w:p w:rsidR="00BD7A60" w:rsidRDefault="00BD7A60" w:rsidP="00AB307F">
      <w:pPr>
        <w:numPr>
          <w:ilvl w:val="0"/>
          <w:numId w:val="38"/>
        </w:numPr>
        <w:spacing w:line="360" w:lineRule="auto"/>
        <w:rPr>
          <w:rFonts w:ascii="宋体" w:hAnsi="宋体"/>
          <w:szCs w:val="21"/>
        </w:rPr>
      </w:pPr>
      <w:r>
        <w:rPr>
          <w:rFonts w:hint="eastAsia"/>
          <w:szCs w:val="21"/>
        </w:rPr>
        <w:t>图像获取及分析软件</w:t>
      </w:r>
      <w:r>
        <w:rPr>
          <w:rFonts w:hint="eastAsia"/>
          <w:szCs w:val="21"/>
        </w:rPr>
        <w:t xml:space="preserve"> 1</w:t>
      </w:r>
      <w:r>
        <w:rPr>
          <w:rFonts w:hint="eastAsia"/>
          <w:szCs w:val="21"/>
        </w:rPr>
        <w:t>套</w:t>
      </w:r>
    </w:p>
    <w:p w:rsidR="00BD7A60" w:rsidRDefault="00BD7A60" w:rsidP="00AB307F">
      <w:pPr>
        <w:numPr>
          <w:ilvl w:val="0"/>
          <w:numId w:val="38"/>
        </w:numPr>
        <w:spacing w:line="360" w:lineRule="auto"/>
        <w:rPr>
          <w:rFonts w:ascii="宋体" w:hAnsi="宋体"/>
          <w:szCs w:val="21"/>
        </w:rPr>
      </w:pPr>
      <w:r>
        <w:rPr>
          <w:rFonts w:hint="eastAsia"/>
          <w:szCs w:val="21"/>
        </w:rPr>
        <w:t>电脑</w:t>
      </w:r>
      <w:r>
        <w:rPr>
          <w:rFonts w:hint="eastAsia"/>
          <w:szCs w:val="21"/>
        </w:rPr>
        <w:t xml:space="preserve">               1</w:t>
      </w:r>
      <w:r>
        <w:rPr>
          <w:rFonts w:hint="eastAsia"/>
          <w:szCs w:val="21"/>
        </w:rPr>
        <w:t>台</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组织包埋机</w:t>
      </w:r>
    </w:p>
    <w:p w:rsidR="00BD7A60" w:rsidRDefault="00BD7A60" w:rsidP="00AB307F">
      <w:pPr>
        <w:numPr>
          <w:ilvl w:val="0"/>
          <w:numId w:val="39"/>
        </w:numPr>
        <w:spacing w:line="360" w:lineRule="auto"/>
        <w:jc w:val="left"/>
        <w:rPr>
          <w:sz w:val="24"/>
        </w:rPr>
      </w:pPr>
      <w:r>
        <w:rPr>
          <w:rFonts w:hint="eastAsia"/>
          <w:b/>
        </w:rPr>
        <w:t>、用途</w:t>
      </w:r>
      <w:r>
        <w:rPr>
          <w:rFonts w:hint="eastAsia"/>
        </w:rPr>
        <w:t>：用于</w:t>
      </w:r>
      <w:r>
        <w:rPr>
          <w:rFonts w:hint="eastAsia"/>
          <w:szCs w:val="21"/>
        </w:rPr>
        <w:t>组织包埋</w:t>
      </w:r>
    </w:p>
    <w:p w:rsidR="00BD7A60" w:rsidRDefault="00BD7A60" w:rsidP="00AB307F">
      <w:pPr>
        <w:numPr>
          <w:ilvl w:val="0"/>
          <w:numId w:val="39"/>
        </w:numPr>
        <w:spacing w:line="360" w:lineRule="auto"/>
        <w:rPr>
          <w:sz w:val="24"/>
        </w:rPr>
      </w:pPr>
      <w:r>
        <w:rPr>
          <w:rFonts w:hint="eastAsia"/>
          <w:b/>
        </w:rPr>
        <w:t>、数量</w:t>
      </w:r>
      <w:r>
        <w:rPr>
          <w:rFonts w:hint="eastAsia"/>
        </w:rPr>
        <w:t>：</w:t>
      </w:r>
      <w:r>
        <w:rPr>
          <w:rFonts w:hint="eastAsia"/>
        </w:rPr>
        <w:t>1</w:t>
      </w:r>
      <w:r>
        <w:rPr>
          <w:rFonts w:hint="eastAsia"/>
        </w:rPr>
        <w:t>套</w:t>
      </w:r>
    </w:p>
    <w:p w:rsidR="00BD7A60" w:rsidRDefault="00BD7A60" w:rsidP="00AB307F">
      <w:pPr>
        <w:numPr>
          <w:ilvl w:val="0"/>
          <w:numId w:val="39"/>
        </w:numPr>
        <w:spacing w:line="360" w:lineRule="auto"/>
        <w:rPr>
          <w:sz w:val="24"/>
        </w:rPr>
      </w:pPr>
      <w:r>
        <w:rPr>
          <w:rFonts w:hint="eastAsia"/>
          <w:b/>
        </w:rPr>
        <w:t>、技术要求</w:t>
      </w:r>
    </w:p>
    <w:p w:rsidR="00BD7A60" w:rsidRDefault="00BD7A60" w:rsidP="00AB307F">
      <w:pPr>
        <w:pStyle w:val="a7"/>
        <w:numPr>
          <w:ilvl w:val="0"/>
          <w:numId w:val="40"/>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40"/>
        </w:numPr>
        <w:spacing w:line="360" w:lineRule="auto"/>
        <w:ind w:firstLineChars="0"/>
        <w:contextualSpacing/>
        <w:rPr>
          <w:szCs w:val="21"/>
        </w:rPr>
      </w:pPr>
      <w:r>
        <w:rPr>
          <w:rFonts w:hint="eastAsia"/>
          <w:szCs w:val="21"/>
        </w:rPr>
        <w:t>具备分体式设计</w:t>
      </w:r>
    </w:p>
    <w:p w:rsidR="00BD7A60" w:rsidRDefault="00BD7A60" w:rsidP="00AB307F">
      <w:pPr>
        <w:pStyle w:val="a7"/>
        <w:numPr>
          <w:ilvl w:val="0"/>
          <w:numId w:val="40"/>
        </w:numPr>
        <w:spacing w:line="360" w:lineRule="auto"/>
        <w:ind w:firstLineChars="0"/>
        <w:contextualSpacing/>
        <w:rPr>
          <w:szCs w:val="21"/>
        </w:rPr>
      </w:pPr>
      <w:r>
        <w:rPr>
          <w:rFonts w:hint="eastAsia"/>
          <w:szCs w:val="21"/>
        </w:rPr>
        <w:t>具备高度可调的触发开关及脚踏开关</w:t>
      </w:r>
    </w:p>
    <w:p w:rsidR="00BD7A60" w:rsidRDefault="00BD7A60" w:rsidP="00AB307F">
      <w:pPr>
        <w:pStyle w:val="a7"/>
        <w:numPr>
          <w:ilvl w:val="0"/>
          <w:numId w:val="40"/>
        </w:numPr>
        <w:spacing w:line="360" w:lineRule="auto"/>
        <w:ind w:firstLineChars="0"/>
        <w:contextualSpacing/>
        <w:rPr>
          <w:szCs w:val="21"/>
        </w:rPr>
      </w:pPr>
      <w:r>
        <w:rPr>
          <w:rFonts w:hint="eastAsia"/>
          <w:szCs w:val="21"/>
        </w:rPr>
        <w:t>具备废蜡导流系统</w:t>
      </w:r>
    </w:p>
    <w:p w:rsidR="00BD7A60" w:rsidRDefault="00BD7A60" w:rsidP="00AB307F">
      <w:pPr>
        <w:pStyle w:val="a7"/>
        <w:numPr>
          <w:ilvl w:val="0"/>
          <w:numId w:val="40"/>
        </w:numPr>
        <w:spacing w:line="360" w:lineRule="auto"/>
        <w:ind w:firstLineChars="0"/>
        <w:contextualSpacing/>
        <w:rPr>
          <w:szCs w:val="21"/>
        </w:rPr>
      </w:pPr>
      <w:r>
        <w:rPr>
          <w:rFonts w:hint="eastAsia"/>
          <w:szCs w:val="21"/>
        </w:rPr>
        <w:t>石蜡槽容量</w:t>
      </w:r>
      <w:r>
        <w:rPr>
          <w:rFonts w:hint="eastAsia"/>
          <w:szCs w:val="21"/>
          <w:shd w:val="clear" w:color="auto" w:fill="FFFFFF"/>
        </w:rPr>
        <w:t>≥</w:t>
      </w:r>
      <w:r>
        <w:rPr>
          <w:rFonts w:hint="eastAsia"/>
          <w:szCs w:val="21"/>
          <w:shd w:val="clear" w:color="auto" w:fill="FFFFFF"/>
        </w:rPr>
        <w:t>3</w:t>
      </w:r>
      <w:r>
        <w:rPr>
          <w:rFonts w:hint="eastAsia"/>
          <w:szCs w:val="21"/>
        </w:rPr>
        <w:t>升</w:t>
      </w:r>
    </w:p>
    <w:p w:rsidR="00BD7A60" w:rsidRDefault="00BD7A60" w:rsidP="00AB307F">
      <w:pPr>
        <w:pStyle w:val="a7"/>
        <w:numPr>
          <w:ilvl w:val="0"/>
          <w:numId w:val="40"/>
        </w:numPr>
        <w:spacing w:line="360" w:lineRule="auto"/>
        <w:ind w:firstLineChars="0"/>
        <w:contextualSpacing/>
        <w:rPr>
          <w:szCs w:val="21"/>
        </w:rPr>
      </w:pPr>
      <w:r>
        <w:rPr>
          <w:rFonts w:hint="eastAsia"/>
          <w:szCs w:val="21"/>
        </w:rPr>
        <w:t>包埋盒加热槽</w:t>
      </w:r>
      <w:r>
        <w:rPr>
          <w:rFonts w:hint="eastAsia"/>
          <w:szCs w:val="21"/>
        </w:rPr>
        <w:t>/</w:t>
      </w:r>
      <w:r>
        <w:rPr>
          <w:rFonts w:hint="eastAsia"/>
          <w:szCs w:val="21"/>
        </w:rPr>
        <w:t>模具加热槽容量</w:t>
      </w:r>
      <w:r>
        <w:rPr>
          <w:rFonts w:hint="eastAsia"/>
          <w:szCs w:val="21"/>
          <w:shd w:val="clear" w:color="auto" w:fill="FFFFFF"/>
        </w:rPr>
        <w:t>≥</w:t>
      </w:r>
      <w:r>
        <w:rPr>
          <w:rFonts w:hint="eastAsia"/>
          <w:szCs w:val="21"/>
        </w:rPr>
        <w:t>100</w:t>
      </w:r>
      <w:r>
        <w:rPr>
          <w:rFonts w:hint="eastAsia"/>
          <w:szCs w:val="21"/>
        </w:rPr>
        <w:t>个包埋盒或</w:t>
      </w:r>
      <w:r>
        <w:rPr>
          <w:rFonts w:hint="eastAsia"/>
          <w:szCs w:val="21"/>
        </w:rPr>
        <w:t>60</w:t>
      </w:r>
      <w:r>
        <w:rPr>
          <w:rFonts w:hint="eastAsia"/>
          <w:szCs w:val="21"/>
        </w:rPr>
        <w:t>个模具</w:t>
      </w:r>
    </w:p>
    <w:p w:rsidR="00BD7A60" w:rsidRDefault="00BD7A60" w:rsidP="00AB307F">
      <w:pPr>
        <w:pStyle w:val="a7"/>
        <w:numPr>
          <w:ilvl w:val="0"/>
          <w:numId w:val="40"/>
        </w:numPr>
        <w:spacing w:line="360" w:lineRule="auto"/>
        <w:ind w:firstLineChars="0"/>
        <w:contextualSpacing/>
        <w:rPr>
          <w:szCs w:val="21"/>
        </w:rPr>
      </w:pPr>
      <w:r>
        <w:rPr>
          <w:rFonts w:hint="eastAsia"/>
          <w:szCs w:val="21"/>
        </w:rPr>
        <w:t>具备独立温控系统，温控范围</w:t>
      </w:r>
      <w:r>
        <w:rPr>
          <w:rFonts w:hint="eastAsia"/>
          <w:szCs w:val="21"/>
        </w:rPr>
        <w:t>:50</w:t>
      </w:r>
      <w:r>
        <w:rPr>
          <w:rFonts w:hint="eastAsia"/>
          <w:szCs w:val="21"/>
        </w:rPr>
        <w:t>℃至</w:t>
      </w:r>
      <w:r>
        <w:rPr>
          <w:rFonts w:hint="eastAsia"/>
          <w:szCs w:val="21"/>
        </w:rPr>
        <w:t>70</w:t>
      </w:r>
      <w:r>
        <w:rPr>
          <w:rFonts w:hint="eastAsia"/>
          <w:szCs w:val="21"/>
        </w:rPr>
        <w:t>℃</w:t>
      </w:r>
    </w:p>
    <w:p w:rsidR="00BD7A60" w:rsidRDefault="00BD7A60" w:rsidP="00AB307F">
      <w:pPr>
        <w:pStyle w:val="a7"/>
        <w:numPr>
          <w:ilvl w:val="0"/>
          <w:numId w:val="40"/>
        </w:numPr>
        <w:spacing w:line="360" w:lineRule="auto"/>
        <w:ind w:firstLineChars="0"/>
        <w:contextualSpacing/>
        <w:rPr>
          <w:szCs w:val="21"/>
        </w:rPr>
      </w:pPr>
      <w:r>
        <w:rPr>
          <w:rFonts w:hint="eastAsia"/>
          <w:szCs w:val="21"/>
        </w:rPr>
        <w:t>可预设自动开关机时间</w:t>
      </w:r>
    </w:p>
    <w:p w:rsidR="00BD7A60" w:rsidRDefault="00BD7A60" w:rsidP="00AB307F">
      <w:pPr>
        <w:pStyle w:val="a7"/>
        <w:numPr>
          <w:ilvl w:val="0"/>
          <w:numId w:val="40"/>
        </w:numPr>
        <w:spacing w:line="360" w:lineRule="auto"/>
        <w:ind w:firstLineChars="0"/>
        <w:contextualSpacing/>
        <w:rPr>
          <w:szCs w:val="21"/>
        </w:rPr>
      </w:pPr>
      <w:r>
        <w:rPr>
          <w:rFonts w:hint="eastAsia"/>
          <w:szCs w:val="21"/>
        </w:rPr>
        <w:t>具备精确制冷功能</w:t>
      </w:r>
    </w:p>
    <w:p w:rsidR="00BD7A60" w:rsidRDefault="00BD7A60" w:rsidP="00AB307F">
      <w:pPr>
        <w:pStyle w:val="a7"/>
        <w:numPr>
          <w:ilvl w:val="0"/>
          <w:numId w:val="40"/>
        </w:numPr>
        <w:spacing w:line="360" w:lineRule="auto"/>
        <w:ind w:firstLineChars="0"/>
        <w:contextualSpacing/>
        <w:rPr>
          <w:szCs w:val="21"/>
        </w:rPr>
      </w:pPr>
      <w:r>
        <w:rPr>
          <w:rFonts w:hint="eastAsia"/>
          <w:szCs w:val="21"/>
        </w:rPr>
        <w:t>具备可触显示屏</w:t>
      </w:r>
    </w:p>
    <w:p w:rsidR="00BD7A60" w:rsidRDefault="00BD7A60" w:rsidP="00AB307F">
      <w:pPr>
        <w:numPr>
          <w:ilvl w:val="0"/>
          <w:numId w:val="39"/>
        </w:numPr>
        <w:spacing w:line="360" w:lineRule="auto"/>
        <w:rPr>
          <w:b/>
        </w:rPr>
      </w:pPr>
      <w:r>
        <w:rPr>
          <w:rFonts w:hint="eastAsia"/>
          <w:b/>
        </w:rPr>
        <w:t>、配置要求</w:t>
      </w:r>
    </w:p>
    <w:p w:rsidR="00BD7A60" w:rsidRDefault="00BD7A60" w:rsidP="00AB307F">
      <w:pPr>
        <w:numPr>
          <w:ilvl w:val="0"/>
          <w:numId w:val="41"/>
        </w:numPr>
        <w:spacing w:line="360" w:lineRule="auto"/>
        <w:rPr>
          <w:rFonts w:ascii="宋体" w:hAnsi="宋体"/>
          <w:szCs w:val="21"/>
        </w:rPr>
      </w:pPr>
      <w:r>
        <w:rPr>
          <w:rFonts w:ascii="宋体" w:hAnsi="宋体" w:hint="eastAsia"/>
          <w:szCs w:val="21"/>
        </w:rPr>
        <w:lastRenderedPageBreak/>
        <w:t>主机            1套</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石蜡切片机</w:t>
      </w:r>
    </w:p>
    <w:p w:rsidR="00BD7A60" w:rsidRDefault="00BD7A60" w:rsidP="00AB307F">
      <w:pPr>
        <w:numPr>
          <w:ilvl w:val="0"/>
          <w:numId w:val="42"/>
        </w:numPr>
        <w:spacing w:line="360" w:lineRule="auto"/>
        <w:jc w:val="left"/>
        <w:rPr>
          <w:sz w:val="24"/>
        </w:rPr>
      </w:pPr>
      <w:r>
        <w:rPr>
          <w:rFonts w:hint="eastAsia"/>
          <w:b/>
        </w:rPr>
        <w:t>、用途</w:t>
      </w:r>
      <w:r>
        <w:rPr>
          <w:rFonts w:hint="eastAsia"/>
        </w:rPr>
        <w:t>：用于</w:t>
      </w:r>
      <w:r>
        <w:rPr>
          <w:rFonts w:hint="eastAsia"/>
          <w:szCs w:val="21"/>
        </w:rPr>
        <w:t>石蜡组织切片</w:t>
      </w:r>
    </w:p>
    <w:p w:rsidR="00BD7A60" w:rsidRDefault="00BD7A60" w:rsidP="00AB307F">
      <w:pPr>
        <w:numPr>
          <w:ilvl w:val="0"/>
          <w:numId w:val="42"/>
        </w:numPr>
        <w:spacing w:line="360" w:lineRule="auto"/>
        <w:rPr>
          <w:sz w:val="24"/>
        </w:rPr>
      </w:pPr>
      <w:r>
        <w:rPr>
          <w:rFonts w:hint="eastAsia"/>
          <w:b/>
        </w:rPr>
        <w:t>、数量</w:t>
      </w:r>
      <w:r>
        <w:rPr>
          <w:rFonts w:hint="eastAsia"/>
        </w:rPr>
        <w:t>：</w:t>
      </w:r>
      <w:r>
        <w:rPr>
          <w:rFonts w:hint="eastAsia"/>
        </w:rPr>
        <w:t>1</w:t>
      </w:r>
      <w:r>
        <w:rPr>
          <w:rFonts w:hint="eastAsia"/>
        </w:rPr>
        <w:t>套</w:t>
      </w:r>
    </w:p>
    <w:p w:rsidR="00BD7A60" w:rsidRDefault="00BD7A60" w:rsidP="00AB307F">
      <w:pPr>
        <w:numPr>
          <w:ilvl w:val="0"/>
          <w:numId w:val="42"/>
        </w:numPr>
        <w:spacing w:line="360" w:lineRule="auto"/>
        <w:rPr>
          <w:sz w:val="24"/>
        </w:rPr>
      </w:pPr>
      <w:r>
        <w:rPr>
          <w:rFonts w:hint="eastAsia"/>
          <w:b/>
        </w:rPr>
        <w:t>、技术要求</w:t>
      </w:r>
    </w:p>
    <w:p w:rsidR="00BD7A60" w:rsidRDefault="00BD7A60" w:rsidP="00AB307F">
      <w:pPr>
        <w:pStyle w:val="a7"/>
        <w:numPr>
          <w:ilvl w:val="0"/>
          <w:numId w:val="43"/>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43"/>
        </w:numPr>
        <w:spacing w:line="360" w:lineRule="auto"/>
        <w:ind w:firstLineChars="0"/>
        <w:contextualSpacing/>
        <w:rPr>
          <w:szCs w:val="21"/>
        </w:rPr>
      </w:pPr>
      <w:r>
        <w:rPr>
          <w:rFonts w:hint="eastAsia"/>
          <w:szCs w:val="21"/>
        </w:rPr>
        <w:t>切片厚度：</w:t>
      </w:r>
      <w:r>
        <w:rPr>
          <w:rFonts w:hint="eastAsia"/>
          <w:szCs w:val="21"/>
        </w:rPr>
        <w:t>0.5-100µm</w:t>
      </w:r>
    </w:p>
    <w:p w:rsidR="00BD7A60" w:rsidRDefault="00BD7A60" w:rsidP="00AB307F">
      <w:pPr>
        <w:pStyle w:val="a7"/>
        <w:numPr>
          <w:ilvl w:val="0"/>
          <w:numId w:val="43"/>
        </w:numPr>
        <w:spacing w:line="360" w:lineRule="auto"/>
        <w:ind w:firstLineChars="0"/>
        <w:contextualSpacing/>
        <w:rPr>
          <w:szCs w:val="21"/>
        </w:rPr>
      </w:pPr>
      <w:r>
        <w:rPr>
          <w:rFonts w:hint="eastAsia"/>
          <w:szCs w:val="21"/>
        </w:rPr>
        <w:t>水平进样：≤</w:t>
      </w:r>
      <w:r>
        <w:rPr>
          <w:rFonts w:hint="eastAsia"/>
          <w:szCs w:val="21"/>
        </w:rPr>
        <w:t>30mm</w:t>
      </w:r>
      <w:r>
        <w:rPr>
          <w:rFonts w:hint="eastAsia"/>
          <w:szCs w:val="21"/>
        </w:rPr>
        <w:t>，垂直距离：≤</w:t>
      </w:r>
      <w:r>
        <w:rPr>
          <w:rFonts w:hint="eastAsia"/>
          <w:szCs w:val="21"/>
        </w:rPr>
        <w:t>70mm</w:t>
      </w:r>
    </w:p>
    <w:p w:rsidR="00BD7A60" w:rsidRDefault="00BD7A60" w:rsidP="00AB307F">
      <w:pPr>
        <w:pStyle w:val="a7"/>
        <w:numPr>
          <w:ilvl w:val="0"/>
          <w:numId w:val="43"/>
        </w:numPr>
        <w:spacing w:line="360" w:lineRule="auto"/>
        <w:ind w:firstLineChars="0"/>
        <w:contextualSpacing/>
        <w:rPr>
          <w:szCs w:val="21"/>
        </w:rPr>
      </w:pPr>
      <w:r>
        <w:rPr>
          <w:rFonts w:hint="eastAsia"/>
          <w:bCs/>
          <w:szCs w:val="21"/>
        </w:rPr>
        <w:t>切片方式：半自动轮转</w:t>
      </w:r>
    </w:p>
    <w:p w:rsidR="00BD7A60" w:rsidRDefault="00BD7A60" w:rsidP="00AB307F">
      <w:pPr>
        <w:numPr>
          <w:ilvl w:val="0"/>
          <w:numId w:val="42"/>
        </w:numPr>
        <w:spacing w:line="360" w:lineRule="auto"/>
        <w:rPr>
          <w:b/>
        </w:rPr>
      </w:pPr>
      <w:r>
        <w:rPr>
          <w:rFonts w:hint="eastAsia"/>
          <w:b/>
        </w:rPr>
        <w:t>、配置要求</w:t>
      </w:r>
    </w:p>
    <w:p w:rsidR="00BD7A60" w:rsidRDefault="00BD7A60" w:rsidP="00AB307F">
      <w:pPr>
        <w:numPr>
          <w:ilvl w:val="0"/>
          <w:numId w:val="44"/>
        </w:numPr>
        <w:spacing w:line="360" w:lineRule="auto"/>
        <w:rPr>
          <w:rFonts w:ascii="宋体" w:hAnsi="宋体"/>
          <w:szCs w:val="21"/>
        </w:rPr>
      </w:pPr>
      <w:r>
        <w:rPr>
          <w:rFonts w:ascii="宋体" w:hAnsi="宋体" w:hint="eastAsia"/>
          <w:szCs w:val="21"/>
        </w:rPr>
        <w:t>主机            1套</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冰冻切片机</w:t>
      </w:r>
    </w:p>
    <w:p w:rsidR="00BD7A60" w:rsidRDefault="00BD7A60" w:rsidP="00AB307F">
      <w:pPr>
        <w:numPr>
          <w:ilvl w:val="0"/>
          <w:numId w:val="45"/>
        </w:numPr>
        <w:spacing w:line="360" w:lineRule="auto"/>
        <w:jc w:val="left"/>
        <w:rPr>
          <w:sz w:val="24"/>
        </w:rPr>
      </w:pPr>
      <w:r>
        <w:rPr>
          <w:rFonts w:hint="eastAsia"/>
          <w:b/>
        </w:rPr>
        <w:t>、用途</w:t>
      </w:r>
      <w:r>
        <w:rPr>
          <w:rFonts w:hint="eastAsia"/>
        </w:rPr>
        <w:t>：用于</w:t>
      </w:r>
      <w:r>
        <w:rPr>
          <w:rFonts w:hint="eastAsia"/>
          <w:szCs w:val="21"/>
        </w:rPr>
        <w:t>组织冰冻切片</w:t>
      </w:r>
    </w:p>
    <w:p w:rsidR="00BD7A60" w:rsidRDefault="00BD7A60" w:rsidP="00AB307F">
      <w:pPr>
        <w:numPr>
          <w:ilvl w:val="0"/>
          <w:numId w:val="45"/>
        </w:numPr>
        <w:spacing w:line="360" w:lineRule="auto"/>
        <w:rPr>
          <w:sz w:val="24"/>
        </w:rPr>
      </w:pPr>
      <w:r>
        <w:rPr>
          <w:rFonts w:hint="eastAsia"/>
          <w:b/>
        </w:rPr>
        <w:t>、数量</w:t>
      </w:r>
      <w:r>
        <w:rPr>
          <w:rFonts w:hint="eastAsia"/>
        </w:rPr>
        <w:t>：</w:t>
      </w:r>
      <w:r>
        <w:rPr>
          <w:rFonts w:hint="eastAsia"/>
        </w:rPr>
        <w:t>1</w:t>
      </w:r>
      <w:r>
        <w:rPr>
          <w:rFonts w:hint="eastAsia"/>
        </w:rPr>
        <w:t>套</w:t>
      </w:r>
    </w:p>
    <w:p w:rsidR="00BD7A60" w:rsidRDefault="00BD7A60" w:rsidP="00AB307F">
      <w:pPr>
        <w:numPr>
          <w:ilvl w:val="0"/>
          <w:numId w:val="45"/>
        </w:numPr>
        <w:spacing w:line="360" w:lineRule="auto"/>
        <w:rPr>
          <w:sz w:val="24"/>
        </w:rPr>
      </w:pPr>
      <w:r>
        <w:rPr>
          <w:rFonts w:hint="eastAsia"/>
          <w:b/>
        </w:rPr>
        <w:t>、技术要求</w:t>
      </w:r>
    </w:p>
    <w:p w:rsidR="00BD7A60" w:rsidRDefault="00BD7A60" w:rsidP="00AB307F">
      <w:pPr>
        <w:pStyle w:val="a7"/>
        <w:numPr>
          <w:ilvl w:val="0"/>
          <w:numId w:val="46"/>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46"/>
        </w:numPr>
        <w:spacing w:line="360" w:lineRule="auto"/>
        <w:ind w:firstLineChars="0"/>
        <w:contextualSpacing/>
        <w:rPr>
          <w:szCs w:val="21"/>
        </w:rPr>
      </w:pPr>
      <w:r>
        <w:rPr>
          <w:rFonts w:hint="eastAsia"/>
          <w:szCs w:val="21"/>
        </w:rPr>
        <w:t>具备全封闭设计</w:t>
      </w:r>
    </w:p>
    <w:p w:rsidR="00BD7A60" w:rsidRDefault="00BD7A60" w:rsidP="00AB307F">
      <w:pPr>
        <w:pStyle w:val="a7"/>
        <w:numPr>
          <w:ilvl w:val="0"/>
          <w:numId w:val="46"/>
        </w:numPr>
        <w:spacing w:line="360" w:lineRule="auto"/>
        <w:ind w:firstLineChars="0"/>
        <w:contextualSpacing/>
        <w:rPr>
          <w:szCs w:val="21"/>
        </w:rPr>
      </w:pPr>
      <w:r>
        <w:rPr>
          <w:rFonts w:hint="eastAsia"/>
          <w:szCs w:val="21"/>
        </w:rPr>
        <w:t>制冷温度：</w:t>
      </w:r>
      <w:r>
        <w:rPr>
          <w:rFonts w:hint="eastAsia"/>
          <w:szCs w:val="21"/>
        </w:rPr>
        <w:t>0</w:t>
      </w:r>
      <w:r>
        <w:rPr>
          <w:rFonts w:hint="eastAsia"/>
          <w:szCs w:val="21"/>
        </w:rPr>
        <w:t>℃～</w:t>
      </w:r>
      <w:r>
        <w:rPr>
          <w:rFonts w:hint="eastAsia"/>
          <w:szCs w:val="21"/>
        </w:rPr>
        <w:t>-40</w:t>
      </w:r>
      <w:r>
        <w:rPr>
          <w:rFonts w:hint="eastAsia"/>
          <w:szCs w:val="21"/>
        </w:rPr>
        <w:t>℃</w:t>
      </w:r>
    </w:p>
    <w:p w:rsidR="00BD7A60" w:rsidRDefault="00BD7A60" w:rsidP="00AB307F">
      <w:pPr>
        <w:pStyle w:val="a7"/>
        <w:numPr>
          <w:ilvl w:val="0"/>
          <w:numId w:val="46"/>
        </w:numPr>
        <w:spacing w:line="360" w:lineRule="auto"/>
        <w:ind w:firstLineChars="0"/>
        <w:contextualSpacing/>
        <w:rPr>
          <w:szCs w:val="21"/>
        </w:rPr>
      </w:pPr>
      <w:r>
        <w:rPr>
          <w:rFonts w:hint="eastAsia"/>
          <w:szCs w:val="21"/>
        </w:rPr>
        <w:t>具备除霜功能</w:t>
      </w:r>
    </w:p>
    <w:p w:rsidR="00BD7A60" w:rsidRDefault="00BD7A60" w:rsidP="00AB307F">
      <w:pPr>
        <w:pStyle w:val="a7"/>
        <w:numPr>
          <w:ilvl w:val="0"/>
          <w:numId w:val="46"/>
        </w:numPr>
        <w:spacing w:line="360" w:lineRule="auto"/>
        <w:ind w:firstLineChars="0"/>
        <w:contextualSpacing/>
        <w:rPr>
          <w:szCs w:val="21"/>
        </w:rPr>
      </w:pPr>
      <w:r>
        <w:rPr>
          <w:rFonts w:hint="eastAsia"/>
          <w:szCs w:val="21"/>
        </w:rPr>
        <w:t>具备防溅、易清洗功能</w:t>
      </w:r>
    </w:p>
    <w:p w:rsidR="00BD7A60" w:rsidRDefault="00BD7A60" w:rsidP="00AB307F">
      <w:pPr>
        <w:pStyle w:val="a7"/>
        <w:numPr>
          <w:ilvl w:val="0"/>
          <w:numId w:val="46"/>
        </w:numPr>
        <w:spacing w:line="360" w:lineRule="auto"/>
        <w:ind w:firstLineChars="0"/>
        <w:contextualSpacing/>
        <w:rPr>
          <w:szCs w:val="21"/>
        </w:rPr>
      </w:pPr>
      <w:r>
        <w:rPr>
          <w:rFonts w:hint="eastAsia"/>
          <w:szCs w:val="21"/>
        </w:rPr>
        <w:t>切片厚度范围：</w:t>
      </w:r>
      <w:r>
        <w:rPr>
          <w:rFonts w:hint="eastAsia"/>
          <w:szCs w:val="21"/>
        </w:rPr>
        <w:t>1-100 um</w:t>
      </w:r>
    </w:p>
    <w:p w:rsidR="00BD7A60" w:rsidRDefault="00BD7A60" w:rsidP="00AB307F">
      <w:pPr>
        <w:pStyle w:val="a7"/>
        <w:numPr>
          <w:ilvl w:val="0"/>
          <w:numId w:val="46"/>
        </w:numPr>
        <w:spacing w:line="360" w:lineRule="auto"/>
        <w:ind w:firstLineChars="0"/>
        <w:contextualSpacing/>
        <w:rPr>
          <w:szCs w:val="21"/>
        </w:rPr>
      </w:pPr>
      <w:r>
        <w:rPr>
          <w:rFonts w:hint="eastAsia"/>
          <w:szCs w:val="21"/>
        </w:rPr>
        <w:t>具备样品回缩功能</w:t>
      </w:r>
    </w:p>
    <w:p w:rsidR="00BD7A60" w:rsidRDefault="00BD7A60" w:rsidP="00AB307F">
      <w:pPr>
        <w:pStyle w:val="a7"/>
        <w:numPr>
          <w:ilvl w:val="0"/>
          <w:numId w:val="46"/>
        </w:numPr>
        <w:spacing w:line="360" w:lineRule="auto"/>
        <w:ind w:firstLineChars="0"/>
        <w:contextualSpacing/>
        <w:rPr>
          <w:szCs w:val="21"/>
        </w:rPr>
      </w:pPr>
      <w:r>
        <w:rPr>
          <w:rFonts w:hint="eastAsia"/>
          <w:szCs w:val="21"/>
        </w:rPr>
        <w:t>具备样品定位功能</w:t>
      </w:r>
    </w:p>
    <w:p w:rsidR="00BD7A60" w:rsidRDefault="00BD7A60" w:rsidP="00AB307F">
      <w:pPr>
        <w:numPr>
          <w:ilvl w:val="0"/>
          <w:numId w:val="45"/>
        </w:numPr>
        <w:spacing w:line="360" w:lineRule="auto"/>
        <w:rPr>
          <w:b/>
        </w:rPr>
      </w:pPr>
      <w:r>
        <w:rPr>
          <w:rFonts w:hint="eastAsia"/>
          <w:b/>
        </w:rPr>
        <w:t>、配置要求</w:t>
      </w:r>
    </w:p>
    <w:p w:rsidR="00BD7A60" w:rsidRDefault="00BD7A60" w:rsidP="00AB307F">
      <w:pPr>
        <w:numPr>
          <w:ilvl w:val="0"/>
          <w:numId w:val="47"/>
        </w:numPr>
        <w:spacing w:line="360" w:lineRule="auto"/>
        <w:rPr>
          <w:rFonts w:ascii="宋体" w:hAnsi="宋体"/>
          <w:szCs w:val="21"/>
        </w:rPr>
      </w:pPr>
      <w:r>
        <w:rPr>
          <w:rFonts w:ascii="宋体" w:hAnsi="宋体" w:hint="eastAsia"/>
          <w:szCs w:val="21"/>
        </w:rPr>
        <w:t>主机            1套</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全封闭组织脱水机</w:t>
      </w:r>
    </w:p>
    <w:p w:rsidR="00BD7A60" w:rsidRDefault="00BD7A60" w:rsidP="00AB307F">
      <w:pPr>
        <w:numPr>
          <w:ilvl w:val="0"/>
          <w:numId w:val="48"/>
        </w:numPr>
        <w:spacing w:line="360" w:lineRule="auto"/>
        <w:jc w:val="left"/>
        <w:rPr>
          <w:sz w:val="24"/>
        </w:rPr>
      </w:pPr>
      <w:r>
        <w:rPr>
          <w:rFonts w:hint="eastAsia"/>
          <w:b/>
        </w:rPr>
        <w:lastRenderedPageBreak/>
        <w:t>、用途</w:t>
      </w:r>
      <w:r>
        <w:rPr>
          <w:rFonts w:hint="eastAsia"/>
        </w:rPr>
        <w:t>：用于</w:t>
      </w:r>
      <w:r>
        <w:rPr>
          <w:rFonts w:hint="eastAsia"/>
          <w:szCs w:val="21"/>
        </w:rPr>
        <w:t>组织脱水</w:t>
      </w:r>
    </w:p>
    <w:p w:rsidR="00BD7A60" w:rsidRDefault="00BD7A60" w:rsidP="00AB307F">
      <w:pPr>
        <w:numPr>
          <w:ilvl w:val="0"/>
          <w:numId w:val="48"/>
        </w:numPr>
        <w:spacing w:line="360" w:lineRule="auto"/>
        <w:rPr>
          <w:sz w:val="24"/>
        </w:rPr>
      </w:pPr>
      <w:r>
        <w:rPr>
          <w:rFonts w:hint="eastAsia"/>
          <w:b/>
        </w:rPr>
        <w:t>、数量</w:t>
      </w:r>
      <w:r>
        <w:rPr>
          <w:rFonts w:hint="eastAsia"/>
        </w:rPr>
        <w:t>：</w:t>
      </w:r>
      <w:r>
        <w:rPr>
          <w:rFonts w:hint="eastAsia"/>
        </w:rPr>
        <w:t>1</w:t>
      </w:r>
      <w:r>
        <w:rPr>
          <w:rFonts w:hint="eastAsia"/>
        </w:rPr>
        <w:t>台</w:t>
      </w:r>
    </w:p>
    <w:p w:rsidR="00BD7A60" w:rsidRDefault="00BD7A60" w:rsidP="00AB307F">
      <w:pPr>
        <w:numPr>
          <w:ilvl w:val="0"/>
          <w:numId w:val="48"/>
        </w:numPr>
        <w:spacing w:line="360" w:lineRule="auto"/>
        <w:rPr>
          <w:sz w:val="24"/>
        </w:rPr>
      </w:pPr>
      <w:r>
        <w:rPr>
          <w:rFonts w:hint="eastAsia"/>
          <w:b/>
        </w:rPr>
        <w:t>、技术要求</w:t>
      </w:r>
    </w:p>
    <w:p w:rsidR="00BD7A60" w:rsidRDefault="00BD7A60" w:rsidP="00AB307F">
      <w:pPr>
        <w:pStyle w:val="a7"/>
        <w:numPr>
          <w:ilvl w:val="0"/>
          <w:numId w:val="49"/>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49"/>
        </w:numPr>
        <w:spacing w:line="360" w:lineRule="auto"/>
        <w:ind w:firstLineChars="0"/>
        <w:contextualSpacing/>
        <w:rPr>
          <w:szCs w:val="21"/>
        </w:rPr>
      </w:pPr>
      <w:r>
        <w:rPr>
          <w:rFonts w:hint="eastAsia"/>
          <w:szCs w:val="21"/>
        </w:rPr>
        <w:t>试剂缸</w:t>
      </w:r>
      <w:r>
        <w:rPr>
          <w:rFonts w:hint="eastAsia"/>
          <w:szCs w:val="21"/>
        </w:rPr>
        <w:t>10</w:t>
      </w:r>
      <w:r>
        <w:rPr>
          <w:rFonts w:hint="eastAsia"/>
          <w:szCs w:val="21"/>
        </w:rPr>
        <w:t>个以上，石蜡缸</w:t>
      </w:r>
      <w:r>
        <w:rPr>
          <w:rFonts w:hint="eastAsia"/>
          <w:szCs w:val="21"/>
        </w:rPr>
        <w:t>2</w:t>
      </w:r>
      <w:r>
        <w:rPr>
          <w:rFonts w:hint="eastAsia"/>
          <w:szCs w:val="21"/>
        </w:rPr>
        <w:t>个以上</w:t>
      </w:r>
    </w:p>
    <w:p w:rsidR="00BD7A60" w:rsidRDefault="00BD7A60" w:rsidP="00AB307F">
      <w:pPr>
        <w:pStyle w:val="a7"/>
        <w:numPr>
          <w:ilvl w:val="0"/>
          <w:numId w:val="49"/>
        </w:numPr>
        <w:spacing w:line="360" w:lineRule="auto"/>
        <w:ind w:firstLineChars="0"/>
        <w:contextualSpacing/>
        <w:rPr>
          <w:szCs w:val="21"/>
        </w:rPr>
      </w:pPr>
      <w:r>
        <w:rPr>
          <w:rFonts w:hint="eastAsia"/>
          <w:szCs w:val="21"/>
        </w:rPr>
        <w:t>材质耐腐蚀</w:t>
      </w:r>
    </w:p>
    <w:p w:rsidR="00BD7A60" w:rsidRDefault="00BD7A60" w:rsidP="00AB307F">
      <w:pPr>
        <w:pStyle w:val="a7"/>
        <w:numPr>
          <w:ilvl w:val="0"/>
          <w:numId w:val="49"/>
        </w:numPr>
        <w:spacing w:line="360" w:lineRule="auto"/>
        <w:ind w:firstLineChars="0"/>
        <w:contextualSpacing/>
        <w:rPr>
          <w:szCs w:val="21"/>
        </w:rPr>
      </w:pPr>
      <w:r>
        <w:rPr>
          <w:rFonts w:hint="eastAsia"/>
          <w:szCs w:val="21"/>
        </w:rPr>
        <w:t>具备防试剂蒸发及烟雾逸出设计</w:t>
      </w:r>
    </w:p>
    <w:p w:rsidR="00BD7A60" w:rsidRDefault="00BD7A60" w:rsidP="00AB307F">
      <w:pPr>
        <w:pStyle w:val="a7"/>
        <w:numPr>
          <w:ilvl w:val="0"/>
          <w:numId w:val="49"/>
        </w:numPr>
        <w:spacing w:line="360" w:lineRule="auto"/>
        <w:ind w:firstLineChars="0"/>
        <w:contextualSpacing/>
        <w:rPr>
          <w:szCs w:val="21"/>
        </w:rPr>
      </w:pPr>
      <w:r>
        <w:rPr>
          <w:rFonts w:hint="eastAsia"/>
          <w:szCs w:val="21"/>
        </w:rPr>
        <w:t>具备程序记忆功能，电力恢复后可复原处理过程</w:t>
      </w:r>
    </w:p>
    <w:p w:rsidR="00BD7A60" w:rsidRDefault="00BD7A60" w:rsidP="00AB307F">
      <w:pPr>
        <w:numPr>
          <w:ilvl w:val="0"/>
          <w:numId w:val="48"/>
        </w:numPr>
        <w:spacing w:line="360" w:lineRule="auto"/>
        <w:rPr>
          <w:b/>
        </w:rPr>
      </w:pPr>
      <w:r>
        <w:rPr>
          <w:rFonts w:hint="eastAsia"/>
          <w:b/>
        </w:rPr>
        <w:t>、配置要求</w:t>
      </w:r>
    </w:p>
    <w:p w:rsidR="00BD7A60" w:rsidRDefault="00BD7A60" w:rsidP="00AB307F">
      <w:pPr>
        <w:numPr>
          <w:ilvl w:val="0"/>
          <w:numId w:val="50"/>
        </w:numPr>
        <w:spacing w:line="360" w:lineRule="auto"/>
        <w:rPr>
          <w:rFonts w:ascii="宋体" w:hAnsi="宋体"/>
          <w:szCs w:val="21"/>
        </w:rPr>
      </w:pPr>
      <w:r>
        <w:rPr>
          <w:rFonts w:ascii="宋体" w:hAnsi="宋体" w:hint="eastAsia"/>
          <w:szCs w:val="21"/>
        </w:rPr>
        <w:t>主机            1套</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实验室水处理系统</w:t>
      </w:r>
    </w:p>
    <w:p w:rsidR="00BD7A60" w:rsidRDefault="00BD7A60" w:rsidP="00AB307F">
      <w:pPr>
        <w:numPr>
          <w:ilvl w:val="0"/>
          <w:numId w:val="51"/>
        </w:numPr>
        <w:spacing w:line="360" w:lineRule="auto"/>
        <w:jc w:val="left"/>
        <w:rPr>
          <w:sz w:val="24"/>
        </w:rPr>
      </w:pPr>
      <w:r>
        <w:rPr>
          <w:rFonts w:hint="eastAsia"/>
          <w:b/>
        </w:rPr>
        <w:t>、用途</w:t>
      </w:r>
      <w:r>
        <w:rPr>
          <w:rFonts w:hint="eastAsia"/>
        </w:rPr>
        <w:t>：用于</w:t>
      </w:r>
      <w:r>
        <w:rPr>
          <w:rFonts w:hint="eastAsia"/>
          <w:szCs w:val="21"/>
        </w:rPr>
        <w:t>玻璃器皿清洗、化学</w:t>
      </w:r>
      <w:r>
        <w:rPr>
          <w:rFonts w:hint="eastAsia"/>
          <w:szCs w:val="21"/>
        </w:rPr>
        <w:t>/</w:t>
      </w:r>
      <w:r>
        <w:rPr>
          <w:rFonts w:hint="eastAsia"/>
          <w:szCs w:val="21"/>
        </w:rPr>
        <w:t>生化试剂配制</w:t>
      </w:r>
    </w:p>
    <w:p w:rsidR="00BD7A60" w:rsidRDefault="00BD7A60" w:rsidP="00AB307F">
      <w:pPr>
        <w:numPr>
          <w:ilvl w:val="0"/>
          <w:numId w:val="51"/>
        </w:numPr>
        <w:spacing w:line="360" w:lineRule="auto"/>
        <w:rPr>
          <w:sz w:val="24"/>
        </w:rPr>
      </w:pPr>
      <w:r>
        <w:rPr>
          <w:rFonts w:hint="eastAsia"/>
          <w:b/>
        </w:rPr>
        <w:t>、数量</w:t>
      </w:r>
      <w:r>
        <w:rPr>
          <w:rFonts w:hint="eastAsia"/>
        </w:rPr>
        <w:t>：</w:t>
      </w:r>
      <w:r>
        <w:rPr>
          <w:rFonts w:hint="eastAsia"/>
        </w:rPr>
        <w:t>1</w:t>
      </w:r>
      <w:r>
        <w:rPr>
          <w:rFonts w:hint="eastAsia"/>
        </w:rPr>
        <w:t>套</w:t>
      </w:r>
    </w:p>
    <w:p w:rsidR="00BD7A60" w:rsidRDefault="00BD7A60" w:rsidP="00AB307F">
      <w:pPr>
        <w:numPr>
          <w:ilvl w:val="0"/>
          <w:numId w:val="51"/>
        </w:numPr>
        <w:spacing w:line="360" w:lineRule="auto"/>
        <w:rPr>
          <w:sz w:val="24"/>
        </w:rPr>
      </w:pPr>
      <w:r>
        <w:rPr>
          <w:rFonts w:hint="eastAsia"/>
          <w:b/>
        </w:rPr>
        <w:t>、技术要求</w:t>
      </w:r>
    </w:p>
    <w:p w:rsidR="00BD7A60" w:rsidRDefault="00BD7A60" w:rsidP="00AB307F">
      <w:pPr>
        <w:pStyle w:val="a7"/>
        <w:numPr>
          <w:ilvl w:val="0"/>
          <w:numId w:val="52"/>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52"/>
        </w:numPr>
        <w:spacing w:line="360" w:lineRule="auto"/>
        <w:ind w:firstLineChars="0"/>
        <w:contextualSpacing/>
        <w:rPr>
          <w:szCs w:val="21"/>
        </w:rPr>
      </w:pPr>
      <w:r>
        <w:rPr>
          <w:rFonts w:hint="eastAsia"/>
          <w:szCs w:val="21"/>
        </w:rPr>
        <w:t>由自来水作进水，可连续生产分析级纯水</w:t>
      </w:r>
    </w:p>
    <w:p w:rsidR="00BD7A60" w:rsidRDefault="00BD7A60" w:rsidP="00AB307F">
      <w:pPr>
        <w:pStyle w:val="a7"/>
        <w:numPr>
          <w:ilvl w:val="0"/>
          <w:numId w:val="52"/>
        </w:numPr>
        <w:spacing w:line="360" w:lineRule="auto"/>
        <w:ind w:firstLineChars="0"/>
        <w:contextualSpacing/>
        <w:rPr>
          <w:szCs w:val="21"/>
        </w:rPr>
      </w:pPr>
      <w:r>
        <w:rPr>
          <w:rFonts w:hint="eastAsia"/>
          <w:szCs w:val="21"/>
        </w:rPr>
        <w:t>产水流速</w:t>
      </w:r>
      <w:r>
        <w:rPr>
          <w:rFonts w:hint="eastAsia"/>
          <w:szCs w:val="21"/>
          <w:shd w:val="clear" w:color="auto" w:fill="FFFFFF"/>
        </w:rPr>
        <w:t>≥</w:t>
      </w:r>
      <w:r>
        <w:rPr>
          <w:rFonts w:hint="eastAsia"/>
          <w:szCs w:val="21"/>
        </w:rPr>
        <w:t xml:space="preserve"> 15 L/</w:t>
      </w:r>
      <w:r>
        <w:rPr>
          <w:rFonts w:hint="eastAsia"/>
          <w:szCs w:val="21"/>
        </w:rPr>
        <w:t>小时</w:t>
      </w:r>
    </w:p>
    <w:p w:rsidR="00BD7A60" w:rsidRDefault="00BD7A60" w:rsidP="00AB307F">
      <w:pPr>
        <w:pStyle w:val="a7"/>
        <w:numPr>
          <w:ilvl w:val="0"/>
          <w:numId w:val="52"/>
        </w:numPr>
        <w:spacing w:line="360" w:lineRule="auto"/>
        <w:ind w:firstLineChars="0"/>
        <w:contextualSpacing/>
        <w:rPr>
          <w:szCs w:val="21"/>
        </w:rPr>
      </w:pPr>
      <w:r>
        <w:rPr>
          <w:rFonts w:hint="eastAsia"/>
          <w:szCs w:val="21"/>
        </w:rPr>
        <w:t>可监测预处理柱处理水量，显示更换时间</w:t>
      </w:r>
    </w:p>
    <w:p w:rsidR="00BD7A60" w:rsidRDefault="00BD7A60" w:rsidP="00AB307F">
      <w:pPr>
        <w:pStyle w:val="a7"/>
        <w:numPr>
          <w:ilvl w:val="0"/>
          <w:numId w:val="52"/>
        </w:numPr>
        <w:spacing w:line="360" w:lineRule="auto"/>
        <w:ind w:firstLineChars="0"/>
        <w:contextualSpacing/>
        <w:rPr>
          <w:szCs w:val="21"/>
        </w:rPr>
      </w:pPr>
      <w:r>
        <w:rPr>
          <w:rFonts w:hint="eastAsia"/>
          <w:szCs w:val="21"/>
        </w:rPr>
        <w:t>可大屏显示</w:t>
      </w:r>
      <w:r>
        <w:rPr>
          <w:rFonts w:hint="eastAsia"/>
          <w:szCs w:val="21"/>
          <w:lang w:val="zh-CN"/>
        </w:rPr>
        <w:t>最终水质信息</w:t>
      </w:r>
    </w:p>
    <w:p w:rsidR="00BD7A60" w:rsidRDefault="00BD7A60" w:rsidP="00AB307F">
      <w:pPr>
        <w:pStyle w:val="a7"/>
        <w:numPr>
          <w:ilvl w:val="0"/>
          <w:numId w:val="52"/>
        </w:numPr>
        <w:spacing w:line="360" w:lineRule="auto"/>
        <w:ind w:firstLineChars="0"/>
        <w:contextualSpacing/>
        <w:rPr>
          <w:szCs w:val="21"/>
        </w:rPr>
      </w:pPr>
      <w:r>
        <w:rPr>
          <w:rFonts w:hint="eastAsia"/>
          <w:szCs w:val="21"/>
        </w:rPr>
        <w:t>可自动识别并保存预处理柱信息</w:t>
      </w:r>
    </w:p>
    <w:p w:rsidR="00BD7A60" w:rsidRDefault="00BD7A60" w:rsidP="00AB307F">
      <w:pPr>
        <w:pStyle w:val="a7"/>
        <w:numPr>
          <w:ilvl w:val="0"/>
          <w:numId w:val="52"/>
        </w:numPr>
        <w:spacing w:line="360" w:lineRule="auto"/>
        <w:ind w:firstLineChars="0"/>
        <w:contextualSpacing/>
        <w:rPr>
          <w:szCs w:val="21"/>
        </w:rPr>
      </w:pPr>
      <w:r>
        <w:rPr>
          <w:rFonts w:hint="eastAsia"/>
          <w:szCs w:val="21"/>
        </w:rPr>
        <w:t>水箱≥</w:t>
      </w:r>
      <w:r>
        <w:rPr>
          <w:rFonts w:hint="eastAsia"/>
          <w:szCs w:val="21"/>
        </w:rPr>
        <w:t>60L</w:t>
      </w:r>
    </w:p>
    <w:p w:rsidR="00BD7A60" w:rsidRDefault="00BD7A60" w:rsidP="00AB307F">
      <w:pPr>
        <w:numPr>
          <w:ilvl w:val="0"/>
          <w:numId w:val="51"/>
        </w:numPr>
        <w:spacing w:line="360" w:lineRule="auto"/>
        <w:rPr>
          <w:b/>
        </w:rPr>
      </w:pPr>
      <w:r>
        <w:rPr>
          <w:rFonts w:hint="eastAsia"/>
          <w:b/>
        </w:rPr>
        <w:t>、配置要求</w:t>
      </w:r>
    </w:p>
    <w:p w:rsidR="00BD7A60" w:rsidRDefault="00BD7A60" w:rsidP="00AB307F">
      <w:pPr>
        <w:numPr>
          <w:ilvl w:val="0"/>
          <w:numId w:val="53"/>
        </w:numPr>
        <w:spacing w:line="360" w:lineRule="auto"/>
        <w:rPr>
          <w:rFonts w:ascii="宋体" w:hAnsi="宋体"/>
          <w:szCs w:val="21"/>
        </w:rPr>
      </w:pPr>
      <w:r>
        <w:rPr>
          <w:rFonts w:ascii="宋体" w:hAnsi="宋体" w:hint="eastAsia"/>
          <w:szCs w:val="21"/>
        </w:rPr>
        <w:t>主机            1套</w:t>
      </w:r>
    </w:p>
    <w:p w:rsidR="00BD7A60" w:rsidRDefault="00BD7A60" w:rsidP="00AB307F">
      <w:pPr>
        <w:numPr>
          <w:ilvl w:val="0"/>
          <w:numId w:val="53"/>
        </w:numPr>
        <w:spacing w:line="360" w:lineRule="auto"/>
        <w:rPr>
          <w:rFonts w:ascii="宋体" w:hAnsi="宋体"/>
          <w:szCs w:val="21"/>
        </w:rPr>
      </w:pPr>
      <w:r>
        <w:rPr>
          <w:rFonts w:hint="eastAsia"/>
          <w:szCs w:val="21"/>
          <w:lang w:val="zh-CN"/>
        </w:rPr>
        <w:t>自动液位控制水箱</w:t>
      </w:r>
      <w:r>
        <w:rPr>
          <w:rFonts w:hint="eastAsia"/>
          <w:szCs w:val="21"/>
          <w:lang w:val="zh-CN"/>
        </w:rPr>
        <w:t>1</w:t>
      </w:r>
      <w:r>
        <w:rPr>
          <w:rFonts w:hint="eastAsia"/>
          <w:szCs w:val="21"/>
          <w:lang w:val="zh-CN"/>
        </w:rPr>
        <w:t>个</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荧光倒置显微镜</w:t>
      </w:r>
    </w:p>
    <w:p w:rsidR="00BD7A60" w:rsidRDefault="00BD7A60" w:rsidP="00AB307F">
      <w:pPr>
        <w:numPr>
          <w:ilvl w:val="0"/>
          <w:numId w:val="54"/>
        </w:numPr>
        <w:spacing w:line="360" w:lineRule="auto"/>
        <w:jc w:val="left"/>
        <w:rPr>
          <w:sz w:val="24"/>
        </w:rPr>
      </w:pPr>
      <w:r>
        <w:rPr>
          <w:rFonts w:hint="eastAsia"/>
          <w:b/>
        </w:rPr>
        <w:t>、用途</w:t>
      </w:r>
      <w:r>
        <w:rPr>
          <w:rFonts w:hint="eastAsia"/>
        </w:rPr>
        <w:t>：用于</w:t>
      </w:r>
      <w:r>
        <w:rPr>
          <w:rFonts w:hint="eastAsia"/>
          <w:szCs w:val="21"/>
        </w:rPr>
        <w:t>样品观察分析</w:t>
      </w:r>
    </w:p>
    <w:p w:rsidR="00BD7A60" w:rsidRDefault="00BD7A60" w:rsidP="00AB307F">
      <w:pPr>
        <w:numPr>
          <w:ilvl w:val="0"/>
          <w:numId w:val="54"/>
        </w:numPr>
        <w:spacing w:line="360" w:lineRule="auto"/>
        <w:rPr>
          <w:sz w:val="24"/>
        </w:rPr>
      </w:pPr>
      <w:r>
        <w:rPr>
          <w:rFonts w:hint="eastAsia"/>
          <w:b/>
        </w:rPr>
        <w:t>、数量</w:t>
      </w:r>
      <w:r>
        <w:rPr>
          <w:rFonts w:hint="eastAsia"/>
        </w:rPr>
        <w:t>：</w:t>
      </w:r>
      <w:r>
        <w:rPr>
          <w:rFonts w:hint="eastAsia"/>
        </w:rPr>
        <w:t>1</w:t>
      </w:r>
      <w:r>
        <w:rPr>
          <w:rFonts w:hint="eastAsia"/>
        </w:rPr>
        <w:t>套</w:t>
      </w:r>
    </w:p>
    <w:p w:rsidR="00BD7A60" w:rsidRDefault="00BD7A60" w:rsidP="00AB307F">
      <w:pPr>
        <w:numPr>
          <w:ilvl w:val="0"/>
          <w:numId w:val="54"/>
        </w:numPr>
        <w:spacing w:line="360" w:lineRule="auto"/>
        <w:rPr>
          <w:sz w:val="24"/>
        </w:rPr>
      </w:pPr>
      <w:r>
        <w:rPr>
          <w:rFonts w:hint="eastAsia"/>
          <w:b/>
        </w:rPr>
        <w:lastRenderedPageBreak/>
        <w:t>、技术要求</w:t>
      </w:r>
    </w:p>
    <w:p w:rsidR="00BD7A60" w:rsidRDefault="00BD7A60" w:rsidP="00AB307F">
      <w:pPr>
        <w:pStyle w:val="a7"/>
        <w:numPr>
          <w:ilvl w:val="0"/>
          <w:numId w:val="55"/>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55"/>
        </w:numPr>
        <w:spacing w:line="360" w:lineRule="auto"/>
        <w:ind w:firstLineChars="0"/>
        <w:contextualSpacing/>
        <w:rPr>
          <w:szCs w:val="21"/>
        </w:rPr>
      </w:pPr>
      <w:r>
        <w:rPr>
          <w:rFonts w:hint="eastAsia"/>
          <w:szCs w:val="21"/>
        </w:rPr>
        <w:t>具备无限远校正光学系统，</w:t>
      </w:r>
      <w:r>
        <w:rPr>
          <w:rFonts w:hint="eastAsia"/>
          <w:szCs w:val="21"/>
          <w:lang w:val="zh-CN"/>
        </w:rPr>
        <w:t>聚焦距离</w:t>
      </w:r>
      <w:r>
        <w:rPr>
          <w:rFonts w:hint="eastAsia"/>
          <w:szCs w:val="21"/>
        </w:rPr>
        <w:t>≥</w:t>
      </w:r>
      <w:r>
        <w:rPr>
          <w:rFonts w:hint="eastAsia"/>
          <w:szCs w:val="21"/>
          <w:lang w:val="zh-CN"/>
        </w:rPr>
        <w:t>45mm</w:t>
      </w:r>
    </w:p>
    <w:p w:rsidR="00BD7A60" w:rsidRDefault="00BD7A60" w:rsidP="00AB307F">
      <w:pPr>
        <w:pStyle w:val="a7"/>
        <w:numPr>
          <w:ilvl w:val="0"/>
          <w:numId w:val="55"/>
        </w:numPr>
        <w:spacing w:line="360" w:lineRule="auto"/>
        <w:ind w:firstLineChars="0"/>
        <w:contextualSpacing/>
        <w:rPr>
          <w:szCs w:val="21"/>
        </w:rPr>
      </w:pPr>
      <w:r>
        <w:rPr>
          <w:rFonts w:hint="eastAsia"/>
          <w:szCs w:val="21"/>
        </w:rPr>
        <w:t>具有明场、相差及荧光功能</w:t>
      </w:r>
    </w:p>
    <w:p w:rsidR="00BD7A60" w:rsidRDefault="00BD7A60" w:rsidP="00AB307F">
      <w:pPr>
        <w:pStyle w:val="a7"/>
        <w:numPr>
          <w:ilvl w:val="0"/>
          <w:numId w:val="55"/>
        </w:numPr>
        <w:spacing w:line="360" w:lineRule="auto"/>
        <w:ind w:firstLineChars="0"/>
        <w:contextualSpacing/>
        <w:rPr>
          <w:szCs w:val="21"/>
        </w:rPr>
      </w:pPr>
      <w:r>
        <w:rPr>
          <w:rFonts w:hint="eastAsia"/>
          <w:szCs w:val="21"/>
        </w:rPr>
        <w:t>具备</w:t>
      </w:r>
      <w:r>
        <w:rPr>
          <w:rFonts w:hint="eastAsia"/>
          <w:szCs w:val="21"/>
        </w:rPr>
        <w:t>LED</w:t>
      </w:r>
      <w:r>
        <w:rPr>
          <w:rFonts w:hint="eastAsia"/>
          <w:szCs w:val="21"/>
        </w:rPr>
        <w:t>冷光源</w:t>
      </w:r>
    </w:p>
    <w:p w:rsidR="00BD7A60" w:rsidRDefault="00BD7A60" w:rsidP="00AB307F">
      <w:pPr>
        <w:pStyle w:val="a7"/>
        <w:numPr>
          <w:ilvl w:val="0"/>
          <w:numId w:val="55"/>
        </w:numPr>
        <w:spacing w:line="360" w:lineRule="auto"/>
        <w:ind w:firstLineChars="0"/>
        <w:contextualSpacing/>
        <w:rPr>
          <w:szCs w:val="21"/>
        </w:rPr>
      </w:pPr>
      <w:r>
        <w:rPr>
          <w:rFonts w:hint="eastAsia"/>
          <w:szCs w:val="21"/>
          <w:lang w:val="zh-CN"/>
        </w:rPr>
        <w:t>具备蓝绿红常用激发块</w:t>
      </w:r>
    </w:p>
    <w:p w:rsidR="00BD7A60" w:rsidRDefault="00BD7A60" w:rsidP="00AB307F">
      <w:pPr>
        <w:pStyle w:val="a7"/>
        <w:numPr>
          <w:ilvl w:val="0"/>
          <w:numId w:val="55"/>
        </w:numPr>
        <w:spacing w:line="360" w:lineRule="auto"/>
        <w:ind w:firstLineChars="0"/>
        <w:contextualSpacing/>
        <w:rPr>
          <w:szCs w:val="21"/>
        </w:rPr>
      </w:pPr>
      <w:r>
        <w:rPr>
          <w:rFonts w:hint="eastAsia"/>
          <w:szCs w:val="21"/>
        </w:rPr>
        <w:t>支持</w:t>
      </w:r>
      <w:r>
        <w:rPr>
          <w:rFonts w:hint="eastAsia"/>
          <w:szCs w:val="21"/>
        </w:rPr>
        <w:t>5X</w:t>
      </w:r>
      <w:r>
        <w:rPr>
          <w:rFonts w:hint="eastAsia"/>
          <w:szCs w:val="21"/>
        </w:rPr>
        <w:t>、</w:t>
      </w:r>
      <w:r>
        <w:rPr>
          <w:rFonts w:hint="eastAsia"/>
          <w:szCs w:val="21"/>
        </w:rPr>
        <w:t>10X</w:t>
      </w:r>
      <w:r>
        <w:rPr>
          <w:rFonts w:hint="eastAsia"/>
          <w:szCs w:val="21"/>
        </w:rPr>
        <w:t>、</w:t>
      </w:r>
      <w:r>
        <w:rPr>
          <w:rFonts w:hint="eastAsia"/>
          <w:szCs w:val="21"/>
        </w:rPr>
        <w:t>20X</w:t>
      </w:r>
      <w:r>
        <w:rPr>
          <w:rFonts w:hint="eastAsia"/>
          <w:szCs w:val="21"/>
        </w:rPr>
        <w:t>、</w:t>
      </w:r>
      <w:r>
        <w:rPr>
          <w:rFonts w:hint="eastAsia"/>
          <w:szCs w:val="21"/>
        </w:rPr>
        <w:t>40X</w:t>
      </w:r>
      <w:r>
        <w:rPr>
          <w:rFonts w:hint="eastAsia"/>
          <w:szCs w:val="21"/>
        </w:rPr>
        <w:t>、</w:t>
      </w:r>
      <w:r>
        <w:rPr>
          <w:rFonts w:hint="eastAsia"/>
          <w:szCs w:val="21"/>
        </w:rPr>
        <w:t>100X</w:t>
      </w:r>
      <w:r>
        <w:rPr>
          <w:rFonts w:hint="eastAsia"/>
          <w:szCs w:val="21"/>
        </w:rPr>
        <w:t>相差物镜，</w:t>
      </w:r>
      <w:r>
        <w:rPr>
          <w:rFonts w:hint="eastAsia"/>
          <w:szCs w:val="21"/>
          <w:lang w:val="zh-CN"/>
        </w:rPr>
        <w:t>10</w:t>
      </w:r>
      <w:r>
        <w:rPr>
          <w:rFonts w:hint="eastAsia"/>
          <w:szCs w:val="21"/>
        </w:rPr>
        <w:t>X</w:t>
      </w:r>
      <w:r>
        <w:rPr>
          <w:rFonts w:hint="eastAsia"/>
          <w:szCs w:val="21"/>
          <w:lang w:val="zh-CN"/>
        </w:rPr>
        <w:t>平场目镜</w:t>
      </w:r>
    </w:p>
    <w:p w:rsidR="00BD7A60" w:rsidRDefault="00BD7A60" w:rsidP="00AB307F">
      <w:pPr>
        <w:pStyle w:val="a7"/>
        <w:numPr>
          <w:ilvl w:val="0"/>
          <w:numId w:val="55"/>
        </w:numPr>
        <w:spacing w:line="360" w:lineRule="auto"/>
        <w:ind w:firstLineChars="0"/>
        <w:contextualSpacing/>
        <w:rPr>
          <w:szCs w:val="21"/>
        </w:rPr>
      </w:pPr>
      <w:r>
        <w:rPr>
          <w:rFonts w:hint="eastAsia"/>
          <w:szCs w:val="21"/>
          <w:lang w:val="zh-CN"/>
        </w:rPr>
        <w:t>聚光镜数值孔径≥</w:t>
      </w:r>
      <w:r>
        <w:rPr>
          <w:rFonts w:hint="eastAsia"/>
          <w:szCs w:val="21"/>
          <w:lang w:val="zh-CN"/>
        </w:rPr>
        <w:t>0.4</w:t>
      </w:r>
      <w:r>
        <w:rPr>
          <w:rFonts w:hint="eastAsia"/>
          <w:szCs w:val="21"/>
          <w:lang w:val="zh-CN"/>
        </w:rPr>
        <w:t>，工作距离≥</w:t>
      </w:r>
      <w:r>
        <w:rPr>
          <w:rFonts w:hint="eastAsia"/>
          <w:szCs w:val="21"/>
          <w:lang w:val="zh-CN"/>
        </w:rPr>
        <w:t>40mm</w:t>
      </w:r>
      <w:r>
        <w:rPr>
          <w:rFonts w:hint="eastAsia"/>
          <w:szCs w:val="21"/>
          <w:lang w:val="zh-CN"/>
        </w:rPr>
        <w:t>，视场数≥</w:t>
      </w:r>
      <w:r>
        <w:rPr>
          <w:rFonts w:hint="eastAsia"/>
          <w:szCs w:val="21"/>
          <w:lang w:val="zh-CN"/>
        </w:rPr>
        <w:t>20mm</w:t>
      </w:r>
    </w:p>
    <w:p w:rsidR="00BD7A60" w:rsidRDefault="00BD7A60" w:rsidP="00AB307F">
      <w:pPr>
        <w:pStyle w:val="a7"/>
        <w:numPr>
          <w:ilvl w:val="0"/>
          <w:numId w:val="55"/>
        </w:numPr>
        <w:spacing w:line="360" w:lineRule="auto"/>
        <w:ind w:firstLineChars="0"/>
        <w:contextualSpacing/>
        <w:rPr>
          <w:szCs w:val="21"/>
        </w:rPr>
      </w:pPr>
      <w:r>
        <w:rPr>
          <w:rFonts w:hint="eastAsia"/>
          <w:szCs w:val="21"/>
        </w:rPr>
        <w:t>具备专业荧光摄像系统，像素≥</w:t>
      </w:r>
      <w:r>
        <w:rPr>
          <w:rFonts w:hint="eastAsia"/>
          <w:szCs w:val="21"/>
        </w:rPr>
        <w:t>1296x 966</w:t>
      </w:r>
    </w:p>
    <w:p w:rsidR="00BD7A60" w:rsidRDefault="00BD7A60" w:rsidP="00AB307F">
      <w:pPr>
        <w:pStyle w:val="a7"/>
        <w:numPr>
          <w:ilvl w:val="0"/>
          <w:numId w:val="55"/>
        </w:numPr>
        <w:spacing w:line="360" w:lineRule="auto"/>
        <w:ind w:firstLineChars="0"/>
        <w:contextualSpacing/>
        <w:rPr>
          <w:szCs w:val="21"/>
        </w:rPr>
      </w:pPr>
      <w:r>
        <w:rPr>
          <w:rFonts w:hint="eastAsia"/>
          <w:szCs w:val="21"/>
        </w:rPr>
        <w:t>具备自动实验条件保存和恢复功能</w:t>
      </w:r>
    </w:p>
    <w:p w:rsidR="00BD7A60" w:rsidRDefault="00BD7A60" w:rsidP="00AB307F">
      <w:pPr>
        <w:pStyle w:val="a7"/>
        <w:numPr>
          <w:ilvl w:val="0"/>
          <w:numId w:val="55"/>
        </w:numPr>
        <w:spacing w:line="360" w:lineRule="auto"/>
        <w:ind w:firstLineChars="0"/>
        <w:contextualSpacing/>
        <w:rPr>
          <w:szCs w:val="21"/>
        </w:rPr>
      </w:pPr>
      <w:r>
        <w:rPr>
          <w:rFonts w:hint="eastAsia"/>
          <w:szCs w:val="21"/>
        </w:rPr>
        <w:t>具备图像采集、编辑、播放、叠加、运算等功能</w:t>
      </w:r>
    </w:p>
    <w:p w:rsidR="00BD7A60" w:rsidRDefault="00BD7A60" w:rsidP="00AB307F">
      <w:pPr>
        <w:pStyle w:val="a7"/>
        <w:numPr>
          <w:ilvl w:val="0"/>
          <w:numId w:val="55"/>
        </w:numPr>
        <w:spacing w:line="360" w:lineRule="auto"/>
        <w:ind w:firstLineChars="0"/>
        <w:contextualSpacing/>
        <w:rPr>
          <w:szCs w:val="21"/>
        </w:rPr>
      </w:pPr>
      <w:r>
        <w:rPr>
          <w:rFonts w:hint="eastAsia"/>
          <w:szCs w:val="21"/>
        </w:rPr>
        <w:t>具备图像分析测量功能</w:t>
      </w:r>
    </w:p>
    <w:p w:rsidR="00BD7A60" w:rsidRDefault="00BD7A60" w:rsidP="00AB307F">
      <w:pPr>
        <w:pStyle w:val="a7"/>
        <w:numPr>
          <w:ilvl w:val="0"/>
          <w:numId w:val="55"/>
        </w:numPr>
        <w:spacing w:line="360" w:lineRule="auto"/>
        <w:ind w:firstLineChars="0"/>
        <w:contextualSpacing/>
        <w:rPr>
          <w:szCs w:val="21"/>
        </w:rPr>
      </w:pPr>
      <w:r>
        <w:rPr>
          <w:rFonts w:hint="eastAsia"/>
          <w:szCs w:val="21"/>
        </w:rPr>
        <w:t>显示器</w:t>
      </w:r>
      <w:r>
        <w:rPr>
          <w:rFonts w:hint="eastAsia"/>
          <w:szCs w:val="21"/>
          <w:lang w:val="zh-CN"/>
        </w:rPr>
        <w:t>≥</w:t>
      </w:r>
      <w:r>
        <w:rPr>
          <w:rFonts w:hint="eastAsia"/>
          <w:szCs w:val="21"/>
        </w:rPr>
        <w:t xml:space="preserve">22 </w:t>
      </w:r>
      <w:r>
        <w:rPr>
          <w:rFonts w:hint="eastAsia"/>
          <w:szCs w:val="21"/>
        </w:rPr>
        <w:t>”；</w:t>
      </w:r>
      <w:r>
        <w:rPr>
          <w:rFonts w:hint="eastAsia"/>
          <w:szCs w:val="21"/>
        </w:rPr>
        <w:t xml:space="preserve">64 </w:t>
      </w:r>
      <w:r>
        <w:rPr>
          <w:rFonts w:hint="eastAsia"/>
          <w:szCs w:val="21"/>
        </w:rPr>
        <w:t>位操作系统</w:t>
      </w:r>
      <w:r>
        <w:rPr>
          <w:rFonts w:hint="eastAsia"/>
          <w:szCs w:val="21"/>
        </w:rPr>
        <w:t xml:space="preserve">: 8G </w:t>
      </w:r>
      <w:r>
        <w:rPr>
          <w:rFonts w:hint="eastAsia"/>
          <w:szCs w:val="21"/>
        </w:rPr>
        <w:t>或以上内存；硬盘</w:t>
      </w:r>
      <w:r>
        <w:rPr>
          <w:rFonts w:hint="eastAsia"/>
          <w:szCs w:val="21"/>
        </w:rPr>
        <w:t xml:space="preserve">:500G </w:t>
      </w:r>
      <w:r>
        <w:rPr>
          <w:rFonts w:hint="eastAsia"/>
          <w:szCs w:val="21"/>
        </w:rPr>
        <w:t>以上；显卡</w:t>
      </w:r>
      <w:r>
        <w:rPr>
          <w:rFonts w:hint="eastAsia"/>
          <w:szCs w:val="21"/>
        </w:rPr>
        <w:t>:</w:t>
      </w:r>
      <w:r>
        <w:rPr>
          <w:rFonts w:hint="eastAsia"/>
          <w:szCs w:val="21"/>
        </w:rPr>
        <w:t>支持</w:t>
      </w:r>
      <w:r>
        <w:rPr>
          <w:rFonts w:hint="eastAsia"/>
          <w:szCs w:val="21"/>
        </w:rPr>
        <w:t xml:space="preserve"> direct 9 </w:t>
      </w:r>
      <w:r>
        <w:rPr>
          <w:rFonts w:hint="eastAsia"/>
          <w:szCs w:val="21"/>
        </w:rPr>
        <w:t>以上</w:t>
      </w:r>
    </w:p>
    <w:p w:rsidR="00BD7A60" w:rsidRDefault="00BD7A60" w:rsidP="00AB307F">
      <w:pPr>
        <w:numPr>
          <w:ilvl w:val="0"/>
          <w:numId w:val="54"/>
        </w:numPr>
        <w:spacing w:line="360" w:lineRule="auto"/>
        <w:rPr>
          <w:b/>
        </w:rPr>
      </w:pPr>
      <w:r>
        <w:rPr>
          <w:rFonts w:hint="eastAsia"/>
          <w:b/>
        </w:rPr>
        <w:t>、配置要求</w:t>
      </w:r>
    </w:p>
    <w:p w:rsidR="00BD7A60" w:rsidRDefault="00BD7A60" w:rsidP="00AB307F">
      <w:pPr>
        <w:numPr>
          <w:ilvl w:val="0"/>
          <w:numId w:val="56"/>
        </w:numPr>
        <w:spacing w:line="360" w:lineRule="auto"/>
        <w:rPr>
          <w:rFonts w:ascii="宋体" w:hAnsi="宋体"/>
          <w:szCs w:val="21"/>
        </w:rPr>
      </w:pPr>
      <w:r>
        <w:rPr>
          <w:rFonts w:ascii="宋体" w:hAnsi="宋体" w:hint="eastAsia"/>
          <w:szCs w:val="21"/>
        </w:rPr>
        <w:t>主机            1套</w:t>
      </w:r>
    </w:p>
    <w:p w:rsidR="00BD7A60" w:rsidRDefault="00BD7A60" w:rsidP="00AB307F">
      <w:pPr>
        <w:numPr>
          <w:ilvl w:val="0"/>
          <w:numId w:val="56"/>
        </w:numPr>
        <w:spacing w:line="360" w:lineRule="auto"/>
        <w:rPr>
          <w:rFonts w:ascii="宋体" w:hAnsi="宋体"/>
          <w:szCs w:val="21"/>
        </w:rPr>
      </w:pPr>
      <w:r>
        <w:rPr>
          <w:rFonts w:ascii="宋体" w:hAnsi="宋体" w:hint="eastAsia"/>
          <w:szCs w:val="21"/>
        </w:rPr>
        <w:t>电脑            1台</w:t>
      </w:r>
    </w:p>
    <w:p w:rsidR="00BD7A60" w:rsidRDefault="00BD7A60" w:rsidP="00AB307F">
      <w:pPr>
        <w:numPr>
          <w:ilvl w:val="0"/>
          <w:numId w:val="56"/>
        </w:numPr>
        <w:spacing w:line="360" w:lineRule="auto"/>
        <w:rPr>
          <w:rFonts w:ascii="宋体" w:hAnsi="宋体"/>
          <w:szCs w:val="21"/>
        </w:rPr>
      </w:pPr>
      <w:r>
        <w:rPr>
          <w:rFonts w:ascii="宋体" w:hAnsi="宋体" w:hint="eastAsia"/>
          <w:szCs w:val="21"/>
        </w:rPr>
        <w:t>CCD             1套</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荧光定量PCR仪</w:t>
      </w:r>
    </w:p>
    <w:p w:rsidR="00BD7A60" w:rsidRDefault="00BD7A60" w:rsidP="00AB307F">
      <w:pPr>
        <w:numPr>
          <w:ilvl w:val="0"/>
          <w:numId w:val="57"/>
        </w:numPr>
        <w:spacing w:line="360" w:lineRule="auto"/>
        <w:jc w:val="left"/>
        <w:rPr>
          <w:sz w:val="24"/>
        </w:rPr>
      </w:pPr>
      <w:r>
        <w:rPr>
          <w:rFonts w:hint="eastAsia"/>
          <w:b/>
        </w:rPr>
        <w:t>、用途</w:t>
      </w:r>
      <w:r>
        <w:rPr>
          <w:rFonts w:hint="eastAsia"/>
        </w:rPr>
        <w:t>：用于</w:t>
      </w:r>
      <w:r>
        <w:rPr>
          <w:rFonts w:hint="eastAsia"/>
          <w:szCs w:val="21"/>
        </w:rPr>
        <w:t>核酸样品定量扩增分析</w:t>
      </w:r>
    </w:p>
    <w:p w:rsidR="00BD7A60" w:rsidRDefault="00BD7A60" w:rsidP="00AB307F">
      <w:pPr>
        <w:numPr>
          <w:ilvl w:val="0"/>
          <w:numId w:val="57"/>
        </w:numPr>
        <w:spacing w:line="360" w:lineRule="auto"/>
        <w:rPr>
          <w:sz w:val="24"/>
        </w:rPr>
      </w:pPr>
      <w:r>
        <w:rPr>
          <w:rFonts w:hint="eastAsia"/>
          <w:b/>
        </w:rPr>
        <w:t>、数量</w:t>
      </w:r>
      <w:r>
        <w:rPr>
          <w:rFonts w:hint="eastAsia"/>
        </w:rPr>
        <w:t>：</w:t>
      </w:r>
      <w:r>
        <w:rPr>
          <w:rFonts w:hint="eastAsia"/>
        </w:rPr>
        <w:t>1</w:t>
      </w:r>
      <w:r>
        <w:rPr>
          <w:rFonts w:hint="eastAsia"/>
        </w:rPr>
        <w:t>台</w:t>
      </w:r>
    </w:p>
    <w:p w:rsidR="00BD7A60" w:rsidRDefault="00BD7A60" w:rsidP="00AB307F">
      <w:pPr>
        <w:numPr>
          <w:ilvl w:val="0"/>
          <w:numId w:val="57"/>
        </w:numPr>
        <w:spacing w:line="360" w:lineRule="auto"/>
        <w:rPr>
          <w:sz w:val="24"/>
        </w:rPr>
      </w:pPr>
      <w:r>
        <w:rPr>
          <w:rFonts w:hint="eastAsia"/>
          <w:b/>
        </w:rPr>
        <w:t>、技术要求</w:t>
      </w:r>
    </w:p>
    <w:p w:rsidR="00BD7A60" w:rsidRDefault="00BD7A60" w:rsidP="00AB307F">
      <w:pPr>
        <w:pStyle w:val="a7"/>
        <w:numPr>
          <w:ilvl w:val="0"/>
          <w:numId w:val="58"/>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58"/>
        </w:numPr>
        <w:spacing w:line="360" w:lineRule="auto"/>
        <w:ind w:firstLineChars="0"/>
        <w:contextualSpacing/>
        <w:rPr>
          <w:szCs w:val="21"/>
        </w:rPr>
      </w:pPr>
      <w:r>
        <w:rPr>
          <w:rFonts w:hint="eastAsia"/>
          <w:szCs w:val="21"/>
        </w:rPr>
        <w:t>具备热循环系统</w:t>
      </w:r>
    </w:p>
    <w:p w:rsidR="00BD7A60" w:rsidRDefault="00BD7A60" w:rsidP="00AB307F">
      <w:pPr>
        <w:pStyle w:val="a7"/>
        <w:numPr>
          <w:ilvl w:val="0"/>
          <w:numId w:val="58"/>
        </w:numPr>
        <w:spacing w:line="360" w:lineRule="auto"/>
        <w:ind w:firstLineChars="0"/>
        <w:contextualSpacing/>
        <w:rPr>
          <w:szCs w:val="21"/>
        </w:rPr>
      </w:pPr>
      <w:r>
        <w:rPr>
          <w:rFonts w:hint="eastAsia"/>
          <w:szCs w:val="21"/>
        </w:rPr>
        <w:t>模块</w:t>
      </w:r>
      <w:r>
        <w:rPr>
          <w:rFonts w:hint="eastAsia"/>
          <w:szCs w:val="21"/>
          <w:lang w:val="zh-CN"/>
        </w:rPr>
        <w:t>≥</w:t>
      </w:r>
      <w:r>
        <w:rPr>
          <w:rFonts w:hint="eastAsia"/>
          <w:szCs w:val="21"/>
        </w:rPr>
        <w:t>96</w:t>
      </w:r>
      <w:r>
        <w:rPr>
          <w:rFonts w:hint="eastAsia"/>
          <w:szCs w:val="21"/>
        </w:rPr>
        <w:t>孔，所有反应孔可同时采集荧光数据</w:t>
      </w:r>
    </w:p>
    <w:p w:rsidR="00BD7A60" w:rsidRDefault="00BD7A60" w:rsidP="00AB307F">
      <w:pPr>
        <w:pStyle w:val="a7"/>
        <w:numPr>
          <w:ilvl w:val="0"/>
          <w:numId w:val="58"/>
        </w:numPr>
        <w:spacing w:line="360" w:lineRule="auto"/>
        <w:ind w:firstLineChars="0"/>
        <w:contextualSpacing/>
        <w:rPr>
          <w:szCs w:val="21"/>
        </w:rPr>
      </w:pPr>
      <w:r>
        <w:rPr>
          <w:rFonts w:hint="eastAsia"/>
          <w:szCs w:val="21"/>
        </w:rPr>
        <w:t>具备</w:t>
      </w:r>
      <w:r>
        <w:rPr>
          <w:rFonts w:hint="eastAsia"/>
          <w:szCs w:val="21"/>
        </w:rPr>
        <w:t>LED</w:t>
      </w:r>
      <w:r>
        <w:rPr>
          <w:rFonts w:hint="eastAsia"/>
          <w:szCs w:val="21"/>
        </w:rPr>
        <w:t>光源</w:t>
      </w:r>
    </w:p>
    <w:p w:rsidR="00BD7A60" w:rsidRDefault="00BD7A60" w:rsidP="00AB307F">
      <w:pPr>
        <w:pStyle w:val="a7"/>
        <w:numPr>
          <w:ilvl w:val="0"/>
          <w:numId w:val="58"/>
        </w:numPr>
        <w:spacing w:line="360" w:lineRule="auto"/>
        <w:ind w:firstLineChars="0"/>
        <w:contextualSpacing/>
        <w:rPr>
          <w:szCs w:val="21"/>
        </w:rPr>
      </w:pPr>
      <w:r>
        <w:rPr>
          <w:rFonts w:hint="eastAsia"/>
          <w:szCs w:val="21"/>
        </w:rPr>
        <w:t>具备</w:t>
      </w:r>
      <w:r>
        <w:rPr>
          <w:rFonts w:hint="eastAsia"/>
          <w:szCs w:val="21"/>
        </w:rPr>
        <w:t>5</w:t>
      </w:r>
      <w:r>
        <w:rPr>
          <w:rFonts w:hint="eastAsia"/>
          <w:szCs w:val="21"/>
        </w:rPr>
        <w:t>色以上激发光滤光片及检测滤光片</w:t>
      </w:r>
    </w:p>
    <w:p w:rsidR="00BD7A60" w:rsidRDefault="00BD7A60" w:rsidP="00AB307F">
      <w:pPr>
        <w:pStyle w:val="a7"/>
        <w:numPr>
          <w:ilvl w:val="0"/>
          <w:numId w:val="58"/>
        </w:numPr>
        <w:spacing w:line="360" w:lineRule="auto"/>
        <w:ind w:firstLineChars="0"/>
        <w:contextualSpacing/>
        <w:rPr>
          <w:szCs w:val="21"/>
        </w:rPr>
      </w:pPr>
      <w:r>
        <w:rPr>
          <w:rFonts w:ascii="宋体" w:hAnsi="宋体" w:hint="eastAsia"/>
          <w:szCs w:val="21"/>
        </w:rPr>
        <w:t>具备</w:t>
      </w:r>
      <w:r>
        <w:rPr>
          <w:rFonts w:ascii="宋体" w:hAnsi="宋体"/>
          <w:szCs w:val="21"/>
        </w:rPr>
        <w:t>ROX</w:t>
      </w:r>
      <w:r>
        <w:rPr>
          <w:rFonts w:ascii="宋体" w:hAnsi="宋体" w:hint="eastAsia"/>
          <w:szCs w:val="21"/>
        </w:rPr>
        <w:t>荧光校正功能</w:t>
      </w:r>
    </w:p>
    <w:p w:rsidR="00BD7A60" w:rsidRDefault="00BD7A60" w:rsidP="00AB307F">
      <w:pPr>
        <w:pStyle w:val="a7"/>
        <w:numPr>
          <w:ilvl w:val="0"/>
          <w:numId w:val="58"/>
        </w:numPr>
        <w:spacing w:line="360" w:lineRule="auto"/>
        <w:ind w:firstLineChars="0"/>
        <w:contextualSpacing/>
        <w:rPr>
          <w:szCs w:val="21"/>
        </w:rPr>
      </w:pPr>
      <w:r>
        <w:rPr>
          <w:rFonts w:ascii="宋体" w:hAnsi="宋体" w:hint="eastAsia"/>
          <w:szCs w:val="21"/>
        </w:rPr>
        <w:lastRenderedPageBreak/>
        <w:t>具备绝对定量、相对定量、溶解曲线和等位基因型等分析软件</w:t>
      </w:r>
    </w:p>
    <w:p w:rsidR="00BD7A60" w:rsidRDefault="00BD7A60" w:rsidP="00AB307F">
      <w:pPr>
        <w:numPr>
          <w:ilvl w:val="0"/>
          <w:numId w:val="57"/>
        </w:numPr>
        <w:spacing w:line="360" w:lineRule="auto"/>
        <w:rPr>
          <w:b/>
        </w:rPr>
      </w:pPr>
      <w:r>
        <w:rPr>
          <w:rFonts w:hint="eastAsia"/>
          <w:b/>
        </w:rPr>
        <w:t>、配置要求</w:t>
      </w:r>
    </w:p>
    <w:p w:rsidR="00BD7A60" w:rsidRDefault="00BD7A60" w:rsidP="00AB307F">
      <w:pPr>
        <w:numPr>
          <w:ilvl w:val="0"/>
          <w:numId w:val="59"/>
        </w:numPr>
        <w:spacing w:line="360" w:lineRule="auto"/>
        <w:rPr>
          <w:rFonts w:ascii="宋体" w:hAnsi="宋体"/>
          <w:szCs w:val="21"/>
        </w:rPr>
      </w:pPr>
      <w:r>
        <w:rPr>
          <w:rFonts w:ascii="宋体" w:hAnsi="宋体" w:hint="eastAsia"/>
          <w:szCs w:val="21"/>
        </w:rPr>
        <w:t>主机            1台</w:t>
      </w:r>
    </w:p>
    <w:p w:rsidR="00BD7A60" w:rsidRDefault="00BD7A60" w:rsidP="00AB307F">
      <w:pPr>
        <w:numPr>
          <w:ilvl w:val="0"/>
          <w:numId w:val="59"/>
        </w:numPr>
        <w:spacing w:line="360" w:lineRule="auto"/>
        <w:rPr>
          <w:rFonts w:ascii="宋体" w:hAnsi="宋体"/>
          <w:szCs w:val="21"/>
        </w:rPr>
      </w:pPr>
      <w:r>
        <w:rPr>
          <w:rFonts w:hint="eastAsia"/>
          <w:szCs w:val="21"/>
        </w:rPr>
        <w:t>96</w:t>
      </w:r>
      <w:r>
        <w:rPr>
          <w:rFonts w:hint="eastAsia"/>
          <w:szCs w:val="21"/>
        </w:rPr>
        <w:t>孔模块</w:t>
      </w:r>
      <w:r>
        <w:rPr>
          <w:rFonts w:hint="eastAsia"/>
          <w:szCs w:val="21"/>
        </w:rPr>
        <w:t xml:space="preserve">       1</w:t>
      </w:r>
      <w:r>
        <w:rPr>
          <w:rFonts w:hint="eastAsia"/>
          <w:szCs w:val="21"/>
        </w:rPr>
        <w:t>个</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八通道移液器</w:t>
      </w:r>
    </w:p>
    <w:p w:rsidR="00BD7A60" w:rsidRDefault="00BD7A60" w:rsidP="00AB307F">
      <w:pPr>
        <w:numPr>
          <w:ilvl w:val="0"/>
          <w:numId w:val="60"/>
        </w:numPr>
        <w:spacing w:line="360" w:lineRule="auto"/>
        <w:jc w:val="left"/>
        <w:rPr>
          <w:sz w:val="24"/>
        </w:rPr>
      </w:pPr>
      <w:r>
        <w:rPr>
          <w:rFonts w:hint="eastAsia"/>
          <w:b/>
        </w:rPr>
        <w:t>、用途</w:t>
      </w:r>
      <w:r>
        <w:rPr>
          <w:rFonts w:hint="eastAsia"/>
        </w:rPr>
        <w:t>：用于</w:t>
      </w:r>
      <w:r>
        <w:rPr>
          <w:rFonts w:hint="eastAsia"/>
          <w:bCs/>
          <w:szCs w:val="21"/>
        </w:rPr>
        <w:t>液体批量分液</w:t>
      </w:r>
    </w:p>
    <w:p w:rsidR="00BD7A60" w:rsidRDefault="00BD7A60" w:rsidP="00AB307F">
      <w:pPr>
        <w:numPr>
          <w:ilvl w:val="0"/>
          <w:numId w:val="60"/>
        </w:numPr>
        <w:spacing w:line="360" w:lineRule="auto"/>
        <w:rPr>
          <w:sz w:val="24"/>
        </w:rPr>
      </w:pPr>
      <w:r>
        <w:rPr>
          <w:rFonts w:hint="eastAsia"/>
          <w:b/>
        </w:rPr>
        <w:t>、数量</w:t>
      </w:r>
      <w:r>
        <w:rPr>
          <w:rFonts w:hint="eastAsia"/>
        </w:rPr>
        <w:t>：</w:t>
      </w:r>
      <w:r>
        <w:rPr>
          <w:rFonts w:hint="eastAsia"/>
        </w:rPr>
        <w:t>4</w:t>
      </w:r>
      <w:r>
        <w:rPr>
          <w:rFonts w:hint="eastAsia"/>
        </w:rPr>
        <w:t>套</w:t>
      </w:r>
    </w:p>
    <w:p w:rsidR="00BD7A60" w:rsidRDefault="00BD7A60" w:rsidP="00AB307F">
      <w:pPr>
        <w:numPr>
          <w:ilvl w:val="0"/>
          <w:numId w:val="60"/>
        </w:numPr>
        <w:spacing w:line="360" w:lineRule="auto"/>
        <w:rPr>
          <w:sz w:val="24"/>
        </w:rPr>
      </w:pPr>
      <w:r>
        <w:rPr>
          <w:rFonts w:hint="eastAsia"/>
          <w:b/>
        </w:rPr>
        <w:t>、技术要求</w:t>
      </w:r>
    </w:p>
    <w:p w:rsidR="00BD7A60" w:rsidRDefault="00BD7A60" w:rsidP="00AB307F">
      <w:pPr>
        <w:pStyle w:val="a7"/>
        <w:numPr>
          <w:ilvl w:val="0"/>
          <w:numId w:val="61"/>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61"/>
        </w:numPr>
        <w:spacing w:line="360" w:lineRule="auto"/>
        <w:ind w:firstLineChars="0"/>
        <w:contextualSpacing/>
        <w:rPr>
          <w:szCs w:val="21"/>
        </w:rPr>
      </w:pPr>
      <w:r>
        <w:rPr>
          <w:rFonts w:hint="eastAsia"/>
          <w:szCs w:val="21"/>
        </w:rPr>
        <w:t>材料具备耐高温抗腐蚀性</w:t>
      </w:r>
    </w:p>
    <w:p w:rsidR="00BD7A60" w:rsidRDefault="00BD7A60" w:rsidP="00AB307F">
      <w:pPr>
        <w:pStyle w:val="a7"/>
        <w:numPr>
          <w:ilvl w:val="0"/>
          <w:numId w:val="61"/>
        </w:numPr>
        <w:spacing w:line="360" w:lineRule="auto"/>
        <w:ind w:firstLineChars="0"/>
        <w:contextualSpacing/>
        <w:rPr>
          <w:szCs w:val="21"/>
        </w:rPr>
      </w:pPr>
      <w:r>
        <w:rPr>
          <w:rFonts w:hint="eastAsia"/>
          <w:bCs/>
          <w:szCs w:val="21"/>
        </w:rPr>
        <w:t>提供可调量程</w:t>
      </w:r>
    </w:p>
    <w:p w:rsidR="00BD7A60" w:rsidRDefault="00BD7A60" w:rsidP="00AB307F">
      <w:pPr>
        <w:pStyle w:val="a7"/>
        <w:numPr>
          <w:ilvl w:val="0"/>
          <w:numId w:val="61"/>
        </w:numPr>
        <w:spacing w:line="360" w:lineRule="auto"/>
        <w:ind w:firstLineChars="0"/>
        <w:contextualSpacing/>
        <w:rPr>
          <w:szCs w:val="21"/>
        </w:rPr>
      </w:pPr>
      <w:r>
        <w:rPr>
          <w:rFonts w:hint="eastAsia"/>
          <w:bCs/>
          <w:szCs w:val="21"/>
        </w:rPr>
        <w:t>量程可精确显示</w:t>
      </w:r>
    </w:p>
    <w:p w:rsidR="00BD7A60" w:rsidRDefault="00BD7A60" w:rsidP="00AB307F">
      <w:pPr>
        <w:pStyle w:val="a7"/>
        <w:numPr>
          <w:ilvl w:val="0"/>
          <w:numId w:val="61"/>
        </w:numPr>
        <w:spacing w:line="360" w:lineRule="auto"/>
        <w:ind w:firstLineChars="0"/>
        <w:contextualSpacing/>
        <w:rPr>
          <w:szCs w:val="21"/>
        </w:rPr>
      </w:pPr>
      <w:r>
        <w:rPr>
          <w:rFonts w:hint="eastAsia"/>
          <w:bCs/>
          <w:szCs w:val="21"/>
        </w:rPr>
        <w:t>可高温消毒及紫外线灭菌</w:t>
      </w:r>
    </w:p>
    <w:p w:rsidR="00BD7A60" w:rsidRDefault="00BD7A60" w:rsidP="00AB307F">
      <w:pPr>
        <w:numPr>
          <w:ilvl w:val="0"/>
          <w:numId w:val="60"/>
        </w:numPr>
        <w:spacing w:line="360" w:lineRule="auto"/>
        <w:rPr>
          <w:b/>
        </w:rPr>
      </w:pPr>
      <w:r>
        <w:rPr>
          <w:rFonts w:hint="eastAsia"/>
          <w:b/>
        </w:rPr>
        <w:t>、配置要求</w:t>
      </w:r>
    </w:p>
    <w:p w:rsidR="00BD7A60" w:rsidRDefault="00BD7A60" w:rsidP="00AB307F">
      <w:pPr>
        <w:numPr>
          <w:ilvl w:val="0"/>
          <w:numId w:val="62"/>
        </w:numPr>
        <w:spacing w:line="360" w:lineRule="auto"/>
        <w:rPr>
          <w:rFonts w:ascii="宋体" w:hAnsi="宋体"/>
          <w:szCs w:val="21"/>
        </w:rPr>
      </w:pPr>
      <w:r>
        <w:rPr>
          <w:rFonts w:hint="eastAsia"/>
          <w:szCs w:val="21"/>
        </w:rPr>
        <w:t>0.5-10ul</w:t>
      </w:r>
      <w:r>
        <w:rPr>
          <w:rFonts w:hint="eastAsia"/>
          <w:szCs w:val="21"/>
        </w:rPr>
        <w:t>量程</w:t>
      </w:r>
      <w:r>
        <w:rPr>
          <w:rFonts w:ascii="宋体" w:hAnsi="宋体" w:hint="eastAsia"/>
          <w:szCs w:val="21"/>
        </w:rPr>
        <w:t xml:space="preserve">            4支</w:t>
      </w:r>
    </w:p>
    <w:p w:rsidR="00BD7A60" w:rsidRDefault="00BD7A60" w:rsidP="00AB307F">
      <w:pPr>
        <w:numPr>
          <w:ilvl w:val="0"/>
          <w:numId w:val="62"/>
        </w:numPr>
        <w:spacing w:line="360" w:lineRule="auto"/>
        <w:rPr>
          <w:rFonts w:ascii="宋体" w:hAnsi="宋体"/>
          <w:szCs w:val="21"/>
        </w:rPr>
      </w:pPr>
      <w:r>
        <w:rPr>
          <w:rFonts w:hint="eastAsia"/>
          <w:szCs w:val="21"/>
        </w:rPr>
        <w:t>10-100ul</w:t>
      </w:r>
      <w:r>
        <w:rPr>
          <w:rFonts w:hint="eastAsia"/>
          <w:szCs w:val="21"/>
        </w:rPr>
        <w:t>量程</w:t>
      </w:r>
      <w:r>
        <w:rPr>
          <w:rFonts w:hint="eastAsia"/>
          <w:szCs w:val="21"/>
        </w:rPr>
        <w:t xml:space="preserve">           4</w:t>
      </w:r>
      <w:r>
        <w:rPr>
          <w:rFonts w:hint="eastAsia"/>
          <w:szCs w:val="21"/>
        </w:rPr>
        <w:t>支</w:t>
      </w:r>
    </w:p>
    <w:p w:rsidR="00BD7A60" w:rsidRDefault="00BD7A60" w:rsidP="00AB307F">
      <w:pPr>
        <w:numPr>
          <w:ilvl w:val="0"/>
          <w:numId w:val="62"/>
        </w:numPr>
        <w:spacing w:line="360" w:lineRule="auto"/>
        <w:rPr>
          <w:rFonts w:ascii="宋体" w:hAnsi="宋体"/>
          <w:szCs w:val="21"/>
        </w:rPr>
      </w:pPr>
      <w:r>
        <w:rPr>
          <w:rFonts w:hint="eastAsia"/>
          <w:szCs w:val="21"/>
        </w:rPr>
        <w:t>30-300ul</w:t>
      </w:r>
      <w:r>
        <w:rPr>
          <w:rFonts w:hint="eastAsia"/>
          <w:szCs w:val="21"/>
        </w:rPr>
        <w:t>量程</w:t>
      </w:r>
      <w:r>
        <w:rPr>
          <w:rFonts w:hint="eastAsia"/>
          <w:szCs w:val="21"/>
        </w:rPr>
        <w:t xml:space="preserve">           4</w:t>
      </w:r>
      <w:r>
        <w:rPr>
          <w:rFonts w:hint="eastAsia"/>
          <w:szCs w:val="21"/>
        </w:rPr>
        <w:t>支</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电泳转印系统</w:t>
      </w:r>
    </w:p>
    <w:p w:rsidR="00BD7A60" w:rsidRDefault="00BD7A60" w:rsidP="00AB307F">
      <w:pPr>
        <w:numPr>
          <w:ilvl w:val="0"/>
          <w:numId w:val="63"/>
        </w:numPr>
        <w:spacing w:line="360" w:lineRule="auto"/>
        <w:jc w:val="left"/>
        <w:rPr>
          <w:sz w:val="24"/>
        </w:rPr>
      </w:pPr>
      <w:r>
        <w:rPr>
          <w:rFonts w:hint="eastAsia"/>
          <w:b/>
        </w:rPr>
        <w:t>、用途</w:t>
      </w:r>
      <w:r>
        <w:rPr>
          <w:rFonts w:hint="eastAsia"/>
        </w:rPr>
        <w:t>：用于</w:t>
      </w:r>
      <w:r>
        <w:rPr>
          <w:rFonts w:hint="eastAsia"/>
          <w:szCs w:val="21"/>
          <w:shd w:val="clear" w:color="auto" w:fill="FFFFFF"/>
        </w:rPr>
        <w:t>核酸定量、基因表达水平分析、基因突变检测、</w:t>
      </w:r>
      <w:r>
        <w:rPr>
          <w:rFonts w:hint="eastAsia"/>
          <w:szCs w:val="21"/>
          <w:shd w:val="clear" w:color="auto" w:fill="FFFFFF"/>
        </w:rPr>
        <w:t>GMO</w:t>
      </w:r>
      <w:r>
        <w:rPr>
          <w:rFonts w:hint="eastAsia"/>
          <w:szCs w:val="21"/>
          <w:shd w:val="clear" w:color="auto" w:fill="FFFFFF"/>
        </w:rPr>
        <w:t>检测及产物特异性分析</w:t>
      </w:r>
    </w:p>
    <w:p w:rsidR="00BD7A60" w:rsidRDefault="00BD7A60" w:rsidP="00AB307F">
      <w:pPr>
        <w:numPr>
          <w:ilvl w:val="0"/>
          <w:numId w:val="63"/>
        </w:numPr>
        <w:spacing w:line="360" w:lineRule="auto"/>
        <w:rPr>
          <w:sz w:val="24"/>
        </w:rPr>
      </w:pPr>
      <w:r>
        <w:rPr>
          <w:rFonts w:hint="eastAsia"/>
          <w:b/>
        </w:rPr>
        <w:t>、数量</w:t>
      </w:r>
      <w:r>
        <w:rPr>
          <w:rFonts w:hint="eastAsia"/>
        </w:rPr>
        <w:t>：</w:t>
      </w:r>
      <w:r>
        <w:rPr>
          <w:rFonts w:hint="eastAsia"/>
        </w:rPr>
        <w:t>3</w:t>
      </w:r>
      <w:r>
        <w:rPr>
          <w:rFonts w:hint="eastAsia"/>
        </w:rPr>
        <w:t>套</w:t>
      </w:r>
    </w:p>
    <w:p w:rsidR="00BD7A60" w:rsidRDefault="00BD7A60" w:rsidP="00AB307F">
      <w:pPr>
        <w:numPr>
          <w:ilvl w:val="0"/>
          <w:numId w:val="63"/>
        </w:numPr>
        <w:spacing w:line="360" w:lineRule="auto"/>
        <w:rPr>
          <w:sz w:val="24"/>
        </w:rPr>
      </w:pPr>
      <w:r>
        <w:rPr>
          <w:rFonts w:hint="eastAsia"/>
          <w:b/>
        </w:rPr>
        <w:t>、技术要求</w:t>
      </w:r>
    </w:p>
    <w:p w:rsidR="00BD7A60" w:rsidRDefault="00BD7A60" w:rsidP="00AB307F">
      <w:pPr>
        <w:pStyle w:val="a7"/>
        <w:numPr>
          <w:ilvl w:val="0"/>
          <w:numId w:val="64"/>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64"/>
        </w:numPr>
        <w:spacing w:line="360" w:lineRule="auto"/>
        <w:ind w:firstLineChars="0"/>
        <w:contextualSpacing/>
        <w:rPr>
          <w:szCs w:val="21"/>
        </w:rPr>
      </w:pPr>
      <w:r>
        <w:rPr>
          <w:rFonts w:hint="eastAsia"/>
          <w:szCs w:val="21"/>
        </w:rPr>
        <w:t>电泳槽</w:t>
      </w:r>
    </w:p>
    <w:p w:rsidR="00BD7A60" w:rsidRDefault="00BD7A60" w:rsidP="00BD7A60">
      <w:pPr>
        <w:pStyle w:val="a7"/>
        <w:spacing w:line="360" w:lineRule="auto"/>
        <w:ind w:firstLineChars="0" w:firstLine="0"/>
        <w:contextualSpacing/>
        <w:rPr>
          <w:szCs w:val="21"/>
        </w:rPr>
      </w:pPr>
      <w:r>
        <w:rPr>
          <w:rFonts w:hint="eastAsia"/>
          <w:szCs w:val="21"/>
        </w:rPr>
        <w:t>2.1</w:t>
      </w:r>
      <w:r>
        <w:rPr>
          <w:rFonts w:hint="eastAsia"/>
          <w:szCs w:val="21"/>
        </w:rPr>
        <w:t>具备手灌胶及预制胶、长、短玻板；凝胶数：</w:t>
      </w:r>
      <w:r>
        <w:rPr>
          <w:rFonts w:hint="eastAsia"/>
          <w:szCs w:val="21"/>
        </w:rPr>
        <w:t>1-4</w:t>
      </w:r>
    </w:p>
    <w:p w:rsidR="00BD7A60" w:rsidRDefault="00BD7A60" w:rsidP="00BD7A60">
      <w:pPr>
        <w:pStyle w:val="a7"/>
        <w:spacing w:line="360" w:lineRule="auto"/>
        <w:ind w:firstLineChars="0" w:firstLine="0"/>
        <w:contextualSpacing/>
        <w:rPr>
          <w:szCs w:val="21"/>
        </w:rPr>
      </w:pPr>
      <w:r>
        <w:rPr>
          <w:rFonts w:hint="eastAsia"/>
          <w:szCs w:val="21"/>
        </w:rPr>
        <w:t>2.2</w:t>
      </w:r>
      <w:r>
        <w:rPr>
          <w:rFonts w:hint="eastAsia"/>
          <w:szCs w:val="21"/>
        </w:rPr>
        <w:t>典型上下层缓冲液体积</w:t>
      </w:r>
    </w:p>
    <w:p w:rsidR="00BD7A60" w:rsidRDefault="00BD7A60" w:rsidP="00BD7A60">
      <w:pPr>
        <w:pStyle w:val="a7"/>
        <w:spacing w:line="360" w:lineRule="auto"/>
        <w:ind w:firstLineChars="0" w:firstLine="0"/>
        <w:contextualSpacing/>
        <w:rPr>
          <w:szCs w:val="21"/>
        </w:rPr>
      </w:pPr>
      <w:r>
        <w:rPr>
          <w:rFonts w:hint="eastAsia"/>
          <w:szCs w:val="21"/>
        </w:rPr>
        <w:t>2.3</w:t>
      </w:r>
      <w:r>
        <w:rPr>
          <w:rFonts w:hint="eastAsia"/>
          <w:szCs w:val="21"/>
        </w:rPr>
        <w:t>具备精确对齐、防漏胶设计</w:t>
      </w:r>
    </w:p>
    <w:p w:rsidR="00BD7A60" w:rsidRDefault="00BD7A60" w:rsidP="00AB307F">
      <w:pPr>
        <w:pStyle w:val="a7"/>
        <w:numPr>
          <w:ilvl w:val="0"/>
          <w:numId w:val="64"/>
        </w:numPr>
        <w:spacing w:line="360" w:lineRule="auto"/>
        <w:ind w:firstLineChars="0"/>
        <w:contextualSpacing/>
        <w:rPr>
          <w:szCs w:val="21"/>
        </w:rPr>
      </w:pPr>
      <w:r>
        <w:rPr>
          <w:rFonts w:hint="eastAsia"/>
          <w:szCs w:val="21"/>
        </w:rPr>
        <w:lastRenderedPageBreak/>
        <w:t>电泳仪电源：可提供稳定电压、电流或功率</w:t>
      </w:r>
    </w:p>
    <w:p w:rsidR="00BD7A60" w:rsidRDefault="00BD7A60" w:rsidP="00AB307F">
      <w:pPr>
        <w:pStyle w:val="a7"/>
        <w:numPr>
          <w:ilvl w:val="0"/>
          <w:numId w:val="64"/>
        </w:numPr>
        <w:spacing w:line="360" w:lineRule="auto"/>
        <w:ind w:firstLineChars="0"/>
        <w:contextualSpacing/>
        <w:rPr>
          <w:szCs w:val="21"/>
        </w:rPr>
      </w:pPr>
      <w:r>
        <w:rPr>
          <w:rFonts w:hint="eastAsia"/>
          <w:szCs w:val="21"/>
        </w:rPr>
        <w:t>具备转印模块</w:t>
      </w:r>
    </w:p>
    <w:p w:rsidR="00BD7A60" w:rsidRDefault="00BD7A60" w:rsidP="00AB307F">
      <w:pPr>
        <w:numPr>
          <w:ilvl w:val="0"/>
          <w:numId w:val="63"/>
        </w:numPr>
        <w:spacing w:line="360" w:lineRule="auto"/>
        <w:rPr>
          <w:b/>
        </w:rPr>
      </w:pPr>
      <w:r>
        <w:rPr>
          <w:rFonts w:hint="eastAsia"/>
          <w:b/>
        </w:rPr>
        <w:t>、配置要求</w:t>
      </w:r>
    </w:p>
    <w:p w:rsidR="00BD7A60" w:rsidRDefault="00BD7A60" w:rsidP="00AB307F">
      <w:pPr>
        <w:pStyle w:val="a7"/>
        <w:numPr>
          <w:ilvl w:val="0"/>
          <w:numId w:val="65"/>
        </w:numPr>
        <w:spacing w:line="360" w:lineRule="auto"/>
        <w:ind w:firstLineChars="0"/>
        <w:rPr>
          <w:rFonts w:ascii="宋体" w:hAnsi="宋体"/>
          <w:szCs w:val="21"/>
        </w:rPr>
      </w:pPr>
      <w:r>
        <w:rPr>
          <w:rFonts w:hint="eastAsia"/>
          <w:szCs w:val="21"/>
        </w:rPr>
        <w:t>基础电源</w:t>
      </w:r>
      <w:r>
        <w:rPr>
          <w:rFonts w:ascii="宋体" w:hAnsi="宋体" w:hint="eastAsia"/>
          <w:szCs w:val="21"/>
        </w:rPr>
        <w:t xml:space="preserve">            3套</w:t>
      </w:r>
    </w:p>
    <w:p w:rsidR="00BD7A60" w:rsidRDefault="00BD7A60" w:rsidP="00AB307F">
      <w:pPr>
        <w:pStyle w:val="a7"/>
        <w:numPr>
          <w:ilvl w:val="0"/>
          <w:numId w:val="65"/>
        </w:numPr>
        <w:spacing w:line="360" w:lineRule="auto"/>
        <w:ind w:firstLineChars="0"/>
        <w:rPr>
          <w:rFonts w:ascii="宋体" w:hAnsi="宋体"/>
          <w:szCs w:val="21"/>
        </w:rPr>
      </w:pPr>
      <w:r>
        <w:rPr>
          <w:rFonts w:hint="eastAsia"/>
          <w:szCs w:val="21"/>
        </w:rPr>
        <w:t>制胶盒</w:t>
      </w:r>
      <w:r>
        <w:rPr>
          <w:szCs w:val="21"/>
        </w:rPr>
        <w:t xml:space="preserve">              3</w:t>
      </w:r>
      <w:r>
        <w:rPr>
          <w:rFonts w:hint="eastAsia"/>
          <w:szCs w:val="21"/>
        </w:rPr>
        <w:t>个</w:t>
      </w:r>
    </w:p>
    <w:p w:rsidR="00BD7A60" w:rsidRDefault="00BD7A60" w:rsidP="00AB307F">
      <w:pPr>
        <w:numPr>
          <w:ilvl w:val="0"/>
          <w:numId w:val="65"/>
        </w:numPr>
        <w:spacing w:line="360" w:lineRule="auto"/>
        <w:rPr>
          <w:rFonts w:ascii="宋体" w:hAnsi="宋体"/>
          <w:szCs w:val="21"/>
        </w:rPr>
      </w:pPr>
      <w:r>
        <w:rPr>
          <w:rFonts w:hint="eastAsia"/>
          <w:szCs w:val="21"/>
        </w:rPr>
        <w:t>电泳槽和盖</w:t>
      </w:r>
      <w:r>
        <w:rPr>
          <w:szCs w:val="21"/>
        </w:rPr>
        <w:t xml:space="preserve">          3</w:t>
      </w:r>
      <w:r>
        <w:rPr>
          <w:rFonts w:hint="eastAsia"/>
          <w:szCs w:val="21"/>
        </w:rPr>
        <w:t>套</w:t>
      </w:r>
    </w:p>
    <w:p w:rsidR="00BD7A60" w:rsidRDefault="00BD7A60" w:rsidP="00AB307F">
      <w:pPr>
        <w:numPr>
          <w:ilvl w:val="0"/>
          <w:numId w:val="65"/>
        </w:numPr>
        <w:spacing w:line="360" w:lineRule="auto"/>
        <w:rPr>
          <w:rFonts w:ascii="宋体" w:hAnsi="宋体"/>
          <w:szCs w:val="21"/>
        </w:rPr>
      </w:pPr>
      <w:r>
        <w:rPr>
          <w:rFonts w:hint="eastAsia"/>
          <w:szCs w:val="21"/>
        </w:rPr>
        <w:t>长玻板和短玻板</w:t>
      </w:r>
      <w:r>
        <w:rPr>
          <w:szCs w:val="21"/>
        </w:rPr>
        <w:t xml:space="preserve">      3</w:t>
      </w:r>
      <w:r>
        <w:rPr>
          <w:rFonts w:hint="eastAsia"/>
          <w:szCs w:val="21"/>
        </w:rPr>
        <w:t>个</w:t>
      </w:r>
    </w:p>
    <w:p w:rsidR="00BD7A60" w:rsidRDefault="00BD7A60" w:rsidP="00AB307F">
      <w:pPr>
        <w:pStyle w:val="a7"/>
        <w:numPr>
          <w:ilvl w:val="0"/>
          <w:numId w:val="65"/>
        </w:numPr>
        <w:ind w:firstLineChars="0"/>
        <w:rPr>
          <w:szCs w:val="21"/>
        </w:rPr>
      </w:pPr>
      <w:r>
        <w:rPr>
          <w:rFonts w:hint="eastAsia"/>
          <w:szCs w:val="21"/>
        </w:rPr>
        <w:t>梳子</w:t>
      </w:r>
      <w:r>
        <w:rPr>
          <w:szCs w:val="21"/>
        </w:rPr>
        <w:t xml:space="preserve">                3</w:t>
      </w:r>
      <w:r>
        <w:rPr>
          <w:rFonts w:hint="eastAsia"/>
          <w:szCs w:val="21"/>
        </w:rPr>
        <w:t>个</w:t>
      </w:r>
    </w:p>
    <w:p w:rsidR="00BD7A60" w:rsidRDefault="00BD7A60" w:rsidP="00AB307F">
      <w:pPr>
        <w:pStyle w:val="a7"/>
        <w:numPr>
          <w:ilvl w:val="0"/>
          <w:numId w:val="65"/>
        </w:numPr>
        <w:ind w:firstLineChars="0"/>
        <w:rPr>
          <w:szCs w:val="21"/>
        </w:rPr>
      </w:pPr>
      <w:r>
        <w:rPr>
          <w:rFonts w:hint="eastAsia"/>
          <w:szCs w:val="21"/>
        </w:rPr>
        <w:t>制胶架</w:t>
      </w:r>
      <w:r>
        <w:rPr>
          <w:szCs w:val="21"/>
        </w:rPr>
        <w:t xml:space="preserve">              3</w:t>
      </w:r>
      <w:r>
        <w:rPr>
          <w:rFonts w:hint="eastAsia"/>
          <w:szCs w:val="21"/>
        </w:rPr>
        <w:t>个</w:t>
      </w:r>
    </w:p>
    <w:p w:rsidR="00BD7A60" w:rsidRDefault="00BD7A60" w:rsidP="00AB307F">
      <w:pPr>
        <w:pStyle w:val="a7"/>
        <w:numPr>
          <w:ilvl w:val="0"/>
          <w:numId w:val="65"/>
        </w:numPr>
        <w:ind w:firstLineChars="0"/>
        <w:rPr>
          <w:szCs w:val="21"/>
        </w:rPr>
      </w:pPr>
      <w:r>
        <w:rPr>
          <w:rFonts w:hint="eastAsia"/>
          <w:szCs w:val="21"/>
        </w:rPr>
        <w:t>制胶框</w:t>
      </w:r>
      <w:r>
        <w:rPr>
          <w:szCs w:val="21"/>
        </w:rPr>
        <w:t xml:space="preserve">              3</w:t>
      </w:r>
      <w:r>
        <w:rPr>
          <w:rFonts w:hint="eastAsia"/>
          <w:szCs w:val="21"/>
        </w:rPr>
        <w:t>个</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三维脱色摇床</w:t>
      </w:r>
    </w:p>
    <w:p w:rsidR="00BD7A60" w:rsidRDefault="00BD7A60" w:rsidP="00AB307F">
      <w:pPr>
        <w:numPr>
          <w:ilvl w:val="0"/>
          <w:numId w:val="66"/>
        </w:numPr>
        <w:spacing w:line="360" w:lineRule="auto"/>
        <w:jc w:val="left"/>
        <w:rPr>
          <w:sz w:val="24"/>
        </w:rPr>
      </w:pPr>
      <w:r>
        <w:rPr>
          <w:rFonts w:hint="eastAsia"/>
          <w:b/>
        </w:rPr>
        <w:t>、用途</w:t>
      </w:r>
      <w:r>
        <w:rPr>
          <w:rFonts w:hint="eastAsia"/>
        </w:rPr>
        <w:t>：用于</w:t>
      </w:r>
      <w:r>
        <w:rPr>
          <w:rFonts w:hint="eastAsia"/>
          <w:szCs w:val="21"/>
        </w:rPr>
        <w:t>凝胶染色，清洗膜和管内样品混合</w:t>
      </w:r>
    </w:p>
    <w:p w:rsidR="00BD7A60" w:rsidRDefault="00BD7A60" w:rsidP="00AB307F">
      <w:pPr>
        <w:numPr>
          <w:ilvl w:val="0"/>
          <w:numId w:val="66"/>
        </w:numPr>
        <w:spacing w:line="360" w:lineRule="auto"/>
        <w:rPr>
          <w:sz w:val="24"/>
        </w:rPr>
      </w:pPr>
      <w:r>
        <w:rPr>
          <w:rFonts w:hint="eastAsia"/>
          <w:b/>
        </w:rPr>
        <w:t>、数量</w:t>
      </w:r>
      <w:r>
        <w:rPr>
          <w:rFonts w:hint="eastAsia"/>
        </w:rPr>
        <w:t>：</w:t>
      </w:r>
      <w:r>
        <w:rPr>
          <w:rFonts w:hint="eastAsia"/>
        </w:rPr>
        <w:t>2</w:t>
      </w:r>
      <w:r>
        <w:rPr>
          <w:rFonts w:hint="eastAsia"/>
        </w:rPr>
        <w:t>台</w:t>
      </w:r>
    </w:p>
    <w:p w:rsidR="00BD7A60" w:rsidRDefault="00BD7A60" w:rsidP="00AB307F">
      <w:pPr>
        <w:numPr>
          <w:ilvl w:val="0"/>
          <w:numId w:val="66"/>
        </w:numPr>
        <w:spacing w:line="360" w:lineRule="auto"/>
        <w:rPr>
          <w:sz w:val="24"/>
        </w:rPr>
      </w:pPr>
      <w:r>
        <w:rPr>
          <w:rFonts w:hint="eastAsia"/>
          <w:b/>
        </w:rPr>
        <w:t>、技术要求</w:t>
      </w:r>
    </w:p>
    <w:p w:rsidR="00BD7A60" w:rsidRDefault="00BD7A60" w:rsidP="00AB307F">
      <w:pPr>
        <w:pStyle w:val="a7"/>
        <w:numPr>
          <w:ilvl w:val="0"/>
          <w:numId w:val="67"/>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67"/>
        </w:numPr>
        <w:spacing w:line="360" w:lineRule="auto"/>
        <w:ind w:firstLineChars="0"/>
        <w:contextualSpacing/>
        <w:rPr>
          <w:szCs w:val="21"/>
        </w:rPr>
      </w:pPr>
      <w:r>
        <w:rPr>
          <w:rFonts w:hint="eastAsia"/>
          <w:szCs w:val="21"/>
        </w:rPr>
        <w:t>转速：</w:t>
      </w:r>
      <w:r>
        <w:rPr>
          <w:rFonts w:hint="eastAsia"/>
          <w:szCs w:val="21"/>
        </w:rPr>
        <w:t>3-60rpm</w:t>
      </w:r>
    </w:p>
    <w:p w:rsidR="00BD7A60" w:rsidRDefault="00BD7A60" w:rsidP="00AB307F">
      <w:pPr>
        <w:pStyle w:val="a7"/>
        <w:numPr>
          <w:ilvl w:val="0"/>
          <w:numId w:val="67"/>
        </w:numPr>
        <w:spacing w:line="360" w:lineRule="auto"/>
        <w:ind w:firstLineChars="0"/>
        <w:contextualSpacing/>
        <w:rPr>
          <w:szCs w:val="21"/>
        </w:rPr>
      </w:pPr>
      <w:r>
        <w:rPr>
          <w:rFonts w:hint="eastAsia"/>
          <w:szCs w:val="21"/>
        </w:rPr>
        <w:t>时间：</w:t>
      </w:r>
      <w:r>
        <w:rPr>
          <w:rFonts w:hint="eastAsia"/>
          <w:szCs w:val="21"/>
        </w:rPr>
        <w:t>20-120min</w:t>
      </w:r>
    </w:p>
    <w:p w:rsidR="00BD7A60" w:rsidRDefault="00BD7A60" w:rsidP="00AB307F">
      <w:pPr>
        <w:pStyle w:val="a7"/>
        <w:numPr>
          <w:ilvl w:val="0"/>
          <w:numId w:val="67"/>
        </w:numPr>
        <w:spacing w:line="360" w:lineRule="auto"/>
        <w:ind w:firstLineChars="0"/>
        <w:contextualSpacing/>
        <w:rPr>
          <w:szCs w:val="21"/>
        </w:rPr>
      </w:pPr>
      <w:r>
        <w:rPr>
          <w:rFonts w:hint="eastAsia"/>
          <w:szCs w:val="21"/>
        </w:rPr>
        <w:t>运转方式：三维</w:t>
      </w:r>
      <w:r>
        <w:rPr>
          <w:rFonts w:hint="eastAsia"/>
          <w:szCs w:val="21"/>
        </w:rPr>
        <w:t>/</w:t>
      </w:r>
      <w:r>
        <w:rPr>
          <w:rFonts w:hint="eastAsia"/>
          <w:szCs w:val="21"/>
        </w:rPr>
        <w:t>固定</w:t>
      </w:r>
    </w:p>
    <w:p w:rsidR="00BD7A60" w:rsidRDefault="00BD7A60" w:rsidP="00AB307F">
      <w:pPr>
        <w:numPr>
          <w:ilvl w:val="0"/>
          <w:numId w:val="66"/>
        </w:numPr>
        <w:spacing w:line="360" w:lineRule="auto"/>
        <w:rPr>
          <w:b/>
        </w:rPr>
      </w:pPr>
      <w:r>
        <w:rPr>
          <w:rFonts w:hint="eastAsia"/>
          <w:b/>
        </w:rPr>
        <w:t>、配置要求</w:t>
      </w:r>
    </w:p>
    <w:p w:rsidR="00BD7A60" w:rsidRDefault="00BD7A60" w:rsidP="00AB307F">
      <w:pPr>
        <w:numPr>
          <w:ilvl w:val="0"/>
          <w:numId w:val="68"/>
        </w:numPr>
        <w:spacing w:line="360" w:lineRule="auto"/>
        <w:rPr>
          <w:rFonts w:ascii="宋体" w:hAnsi="宋体"/>
          <w:szCs w:val="21"/>
        </w:rPr>
      </w:pPr>
      <w:r>
        <w:rPr>
          <w:rFonts w:ascii="宋体" w:hAnsi="宋体" w:hint="eastAsia"/>
          <w:szCs w:val="21"/>
        </w:rPr>
        <w:t>主机            2台</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水浴摇床</w:t>
      </w:r>
    </w:p>
    <w:p w:rsidR="00BD7A60" w:rsidRDefault="00BD7A60" w:rsidP="00AB307F">
      <w:pPr>
        <w:numPr>
          <w:ilvl w:val="0"/>
          <w:numId w:val="69"/>
        </w:numPr>
        <w:spacing w:line="360" w:lineRule="auto"/>
        <w:jc w:val="left"/>
        <w:rPr>
          <w:sz w:val="24"/>
        </w:rPr>
      </w:pPr>
      <w:r>
        <w:rPr>
          <w:rFonts w:hint="eastAsia"/>
          <w:b/>
        </w:rPr>
        <w:t>、用途</w:t>
      </w:r>
      <w:r>
        <w:rPr>
          <w:rFonts w:hint="eastAsia"/>
        </w:rPr>
        <w:t>：用于</w:t>
      </w:r>
      <w:r>
        <w:rPr>
          <w:rFonts w:hint="eastAsia"/>
          <w:szCs w:val="21"/>
        </w:rPr>
        <w:t>凝胶染色、清洗膜和管内样品混合</w:t>
      </w:r>
    </w:p>
    <w:p w:rsidR="00BD7A60" w:rsidRDefault="00BD7A60" w:rsidP="00AB307F">
      <w:pPr>
        <w:numPr>
          <w:ilvl w:val="0"/>
          <w:numId w:val="69"/>
        </w:numPr>
        <w:spacing w:line="360" w:lineRule="auto"/>
        <w:rPr>
          <w:sz w:val="24"/>
        </w:rPr>
      </w:pPr>
      <w:r>
        <w:rPr>
          <w:rFonts w:hint="eastAsia"/>
          <w:b/>
        </w:rPr>
        <w:t>、数量</w:t>
      </w:r>
      <w:r>
        <w:rPr>
          <w:rFonts w:hint="eastAsia"/>
        </w:rPr>
        <w:t>：</w:t>
      </w:r>
      <w:r>
        <w:rPr>
          <w:rFonts w:hint="eastAsia"/>
        </w:rPr>
        <w:t>2</w:t>
      </w:r>
      <w:r>
        <w:rPr>
          <w:rFonts w:hint="eastAsia"/>
        </w:rPr>
        <w:t>台</w:t>
      </w:r>
    </w:p>
    <w:p w:rsidR="00BD7A60" w:rsidRDefault="00BD7A60" w:rsidP="00AB307F">
      <w:pPr>
        <w:numPr>
          <w:ilvl w:val="0"/>
          <w:numId w:val="69"/>
        </w:numPr>
        <w:spacing w:line="360" w:lineRule="auto"/>
        <w:rPr>
          <w:sz w:val="24"/>
        </w:rPr>
      </w:pPr>
      <w:r>
        <w:rPr>
          <w:rFonts w:hint="eastAsia"/>
          <w:b/>
        </w:rPr>
        <w:t>、技术要求</w:t>
      </w:r>
    </w:p>
    <w:p w:rsidR="00BD7A60" w:rsidRDefault="00BD7A60" w:rsidP="00AB307F">
      <w:pPr>
        <w:pStyle w:val="a7"/>
        <w:numPr>
          <w:ilvl w:val="0"/>
          <w:numId w:val="70"/>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70"/>
        </w:numPr>
        <w:spacing w:line="360" w:lineRule="auto"/>
        <w:ind w:firstLineChars="0"/>
        <w:contextualSpacing/>
        <w:rPr>
          <w:szCs w:val="21"/>
        </w:rPr>
      </w:pPr>
      <w:r>
        <w:rPr>
          <w:rFonts w:hint="eastAsia"/>
          <w:szCs w:val="21"/>
        </w:rPr>
        <w:t>振荡方式：往复式</w:t>
      </w:r>
    </w:p>
    <w:p w:rsidR="00BD7A60" w:rsidRDefault="00BD7A60" w:rsidP="00AB307F">
      <w:pPr>
        <w:pStyle w:val="a7"/>
        <w:numPr>
          <w:ilvl w:val="0"/>
          <w:numId w:val="70"/>
        </w:numPr>
        <w:spacing w:line="360" w:lineRule="auto"/>
        <w:ind w:firstLineChars="0"/>
        <w:contextualSpacing/>
        <w:rPr>
          <w:szCs w:val="21"/>
        </w:rPr>
      </w:pPr>
      <w:r>
        <w:rPr>
          <w:rFonts w:hint="eastAsia"/>
          <w:szCs w:val="21"/>
          <w:shd w:val="clear" w:color="auto" w:fill="FFFFFF"/>
        </w:rPr>
        <w:t>振荡速率：</w:t>
      </w:r>
      <w:r>
        <w:rPr>
          <w:rFonts w:hint="eastAsia"/>
          <w:szCs w:val="21"/>
          <w:shd w:val="clear" w:color="auto" w:fill="FFFFFF"/>
        </w:rPr>
        <w:t>20</w:t>
      </w:r>
      <w:r>
        <w:rPr>
          <w:rFonts w:hint="eastAsia"/>
          <w:szCs w:val="21"/>
          <w:shd w:val="clear" w:color="auto" w:fill="FFFFFF"/>
        </w:rPr>
        <w:t>～</w:t>
      </w:r>
      <w:r>
        <w:rPr>
          <w:rFonts w:hint="eastAsia"/>
          <w:szCs w:val="21"/>
          <w:shd w:val="clear" w:color="auto" w:fill="FFFFFF"/>
        </w:rPr>
        <w:t>200</w:t>
      </w:r>
      <w:r>
        <w:rPr>
          <w:rFonts w:hint="eastAsia"/>
          <w:szCs w:val="21"/>
          <w:shd w:val="clear" w:color="auto" w:fill="FFFFFF"/>
        </w:rPr>
        <w:t>转</w:t>
      </w:r>
      <w:r>
        <w:rPr>
          <w:rFonts w:hint="eastAsia"/>
          <w:szCs w:val="21"/>
          <w:shd w:val="clear" w:color="auto" w:fill="FFFFFF"/>
        </w:rPr>
        <w:t>/</w:t>
      </w:r>
      <w:r>
        <w:rPr>
          <w:rFonts w:hint="eastAsia"/>
          <w:szCs w:val="21"/>
          <w:shd w:val="clear" w:color="auto" w:fill="FFFFFF"/>
        </w:rPr>
        <w:t>分</w:t>
      </w:r>
    </w:p>
    <w:p w:rsidR="00BD7A60" w:rsidRDefault="00BD7A60" w:rsidP="00AB307F">
      <w:pPr>
        <w:pStyle w:val="a7"/>
        <w:numPr>
          <w:ilvl w:val="0"/>
          <w:numId w:val="70"/>
        </w:numPr>
        <w:spacing w:line="360" w:lineRule="auto"/>
        <w:ind w:firstLineChars="0"/>
        <w:contextualSpacing/>
        <w:rPr>
          <w:szCs w:val="21"/>
        </w:rPr>
      </w:pPr>
      <w:r>
        <w:rPr>
          <w:rFonts w:hint="eastAsia"/>
          <w:szCs w:val="21"/>
        </w:rPr>
        <w:t>温度范围：</w:t>
      </w:r>
      <w:r>
        <w:rPr>
          <w:rFonts w:hint="eastAsia"/>
          <w:szCs w:val="21"/>
          <w:shd w:val="clear" w:color="auto" w:fill="FFFFFF"/>
        </w:rPr>
        <w:t>室温±</w:t>
      </w:r>
      <w:r>
        <w:rPr>
          <w:rFonts w:hint="eastAsia"/>
          <w:szCs w:val="21"/>
          <w:shd w:val="clear" w:color="auto" w:fill="FFFFFF"/>
        </w:rPr>
        <w:t>5</w:t>
      </w:r>
      <w:r>
        <w:rPr>
          <w:rFonts w:hint="eastAsia"/>
          <w:szCs w:val="21"/>
          <w:shd w:val="clear" w:color="auto" w:fill="FFFFFF"/>
        </w:rPr>
        <w:t>℃～</w:t>
      </w:r>
      <w:r>
        <w:rPr>
          <w:rFonts w:hint="eastAsia"/>
          <w:szCs w:val="21"/>
          <w:shd w:val="clear" w:color="auto" w:fill="FFFFFF"/>
        </w:rPr>
        <w:t>80</w:t>
      </w:r>
      <w:r>
        <w:rPr>
          <w:rFonts w:hint="eastAsia"/>
          <w:szCs w:val="21"/>
          <w:shd w:val="clear" w:color="auto" w:fill="FFFFFF"/>
        </w:rPr>
        <w:t>℃</w:t>
      </w:r>
    </w:p>
    <w:p w:rsidR="00BD7A60" w:rsidRDefault="00BD7A60" w:rsidP="00AB307F">
      <w:pPr>
        <w:pStyle w:val="a7"/>
        <w:numPr>
          <w:ilvl w:val="0"/>
          <w:numId w:val="70"/>
        </w:numPr>
        <w:spacing w:line="360" w:lineRule="auto"/>
        <w:ind w:firstLineChars="0"/>
        <w:contextualSpacing/>
        <w:rPr>
          <w:szCs w:val="21"/>
        </w:rPr>
      </w:pPr>
      <w:r>
        <w:rPr>
          <w:rFonts w:hint="eastAsia"/>
          <w:szCs w:val="21"/>
          <w:shd w:val="clear" w:color="auto" w:fill="FFFFFF"/>
        </w:rPr>
        <w:lastRenderedPageBreak/>
        <w:t>容积</w:t>
      </w:r>
      <w:r>
        <w:rPr>
          <w:rFonts w:hint="eastAsia"/>
          <w:szCs w:val="21"/>
          <w:shd w:val="clear" w:color="auto" w:fill="FFFFFF"/>
        </w:rPr>
        <w:t>(</w:t>
      </w:r>
      <w:r>
        <w:rPr>
          <w:rFonts w:hint="eastAsia"/>
          <w:szCs w:val="21"/>
          <w:shd w:val="clear" w:color="auto" w:fill="FFFFFF"/>
        </w:rPr>
        <w:t>升</w:t>
      </w:r>
      <w:r>
        <w:rPr>
          <w:rFonts w:hint="eastAsia"/>
          <w:szCs w:val="21"/>
          <w:shd w:val="clear" w:color="auto" w:fill="FFFFFF"/>
        </w:rPr>
        <w:t>)</w:t>
      </w:r>
      <w:r>
        <w:rPr>
          <w:rFonts w:hint="eastAsia"/>
          <w:szCs w:val="21"/>
          <w:lang w:val="zh-CN"/>
        </w:rPr>
        <w:t>≥</w:t>
      </w:r>
      <w:r>
        <w:rPr>
          <w:rFonts w:hint="eastAsia"/>
          <w:szCs w:val="21"/>
          <w:shd w:val="clear" w:color="auto" w:fill="FFFFFF"/>
        </w:rPr>
        <w:t>17</w:t>
      </w:r>
      <w:r>
        <w:rPr>
          <w:rFonts w:hint="eastAsia"/>
          <w:szCs w:val="21"/>
          <w:shd w:val="clear" w:color="auto" w:fill="FFFFFF"/>
        </w:rPr>
        <w:t>升</w:t>
      </w:r>
    </w:p>
    <w:p w:rsidR="00BD7A60" w:rsidRDefault="00BD7A60" w:rsidP="00AB307F">
      <w:pPr>
        <w:numPr>
          <w:ilvl w:val="0"/>
          <w:numId w:val="69"/>
        </w:numPr>
        <w:spacing w:line="360" w:lineRule="auto"/>
        <w:rPr>
          <w:b/>
        </w:rPr>
      </w:pPr>
      <w:r>
        <w:rPr>
          <w:rFonts w:hint="eastAsia"/>
          <w:b/>
        </w:rPr>
        <w:t>、配置要求</w:t>
      </w:r>
    </w:p>
    <w:p w:rsidR="00BD7A60" w:rsidRDefault="00BD7A60" w:rsidP="00AB307F">
      <w:pPr>
        <w:numPr>
          <w:ilvl w:val="0"/>
          <w:numId w:val="71"/>
        </w:numPr>
        <w:spacing w:line="360" w:lineRule="auto"/>
        <w:rPr>
          <w:rFonts w:ascii="宋体" w:hAnsi="宋体"/>
          <w:szCs w:val="21"/>
        </w:rPr>
      </w:pPr>
      <w:r>
        <w:rPr>
          <w:rFonts w:ascii="宋体" w:hAnsi="宋体" w:hint="eastAsia"/>
          <w:szCs w:val="21"/>
        </w:rPr>
        <w:t>主机            2台</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小型台式高速冷冻离心机</w:t>
      </w:r>
    </w:p>
    <w:p w:rsidR="00BD7A60" w:rsidRDefault="00BD7A60" w:rsidP="00AB307F">
      <w:pPr>
        <w:numPr>
          <w:ilvl w:val="0"/>
          <w:numId w:val="72"/>
        </w:numPr>
        <w:spacing w:line="360" w:lineRule="auto"/>
        <w:jc w:val="left"/>
        <w:rPr>
          <w:sz w:val="24"/>
        </w:rPr>
      </w:pPr>
      <w:r>
        <w:rPr>
          <w:rFonts w:hint="eastAsia"/>
          <w:b/>
        </w:rPr>
        <w:t>、用途</w:t>
      </w:r>
      <w:r>
        <w:rPr>
          <w:rFonts w:hint="eastAsia"/>
        </w:rPr>
        <w:t>：用于</w:t>
      </w:r>
      <w:r>
        <w:rPr>
          <w:rFonts w:hint="eastAsia"/>
          <w:szCs w:val="21"/>
        </w:rPr>
        <w:t>样品离心</w:t>
      </w:r>
    </w:p>
    <w:p w:rsidR="00BD7A60" w:rsidRDefault="00BD7A60" w:rsidP="00AB307F">
      <w:pPr>
        <w:numPr>
          <w:ilvl w:val="0"/>
          <w:numId w:val="72"/>
        </w:numPr>
        <w:spacing w:line="360" w:lineRule="auto"/>
        <w:rPr>
          <w:sz w:val="24"/>
        </w:rPr>
      </w:pPr>
      <w:r>
        <w:rPr>
          <w:rFonts w:hint="eastAsia"/>
          <w:b/>
        </w:rPr>
        <w:t>、数量</w:t>
      </w:r>
      <w:r>
        <w:rPr>
          <w:rFonts w:hint="eastAsia"/>
        </w:rPr>
        <w:t>：</w:t>
      </w:r>
      <w:r>
        <w:rPr>
          <w:rFonts w:hint="eastAsia"/>
        </w:rPr>
        <w:t>6</w:t>
      </w:r>
      <w:r>
        <w:rPr>
          <w:rFonts w:hint="eastAsia"/>
        </w:rPr>
        <w:t>台</w:t>
      </w:r>
    </w:p>
    <w:p w:rsidR="00BD7A60" w:rsidRDefault="00BD7A60" w:rsidP="00AB307F">
      <w:pPr>
        <w:numPr>
          <w:ilvl w:val="0"/>
          <w:numId w:val="72"/>
        </w:numPr>
        <w:spacing w:line="360" w:lineRule="auto"/>
        <w:rPr>
          <w:sz w:val="24"/>
        </w:rPr>
      </w:pPr>
      <w:r>
        <w:rPr>
          <w:rFonts w:hint="eastAsia"/>
          <w:b/>
        </w:rPr>
        <w:t>、技术要求</w:t>
      </w:r>
    </w:p>
    <w:p w:rsidR="00BD7A60" w:rsidRDefault="00BD7A60" w:rsidP="00AB307F">
      <w:pPr>
        <w:pStyle w:val="a7"/>
        <w:numPr>
          <w:ilvl w:val="0"/>
          <w:numId w:val="73"/>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73"/>
        </w:numPr>
        <w:spacing w:line="360" w:lineRule="auto"/>
        <w:ind w:firstLineChars="0"/>
        <w:contextualSpacing/>
        <w:rPr>
          <w:szCs w:val="21"/>
        </w:rPr>
      </w:pPr>
      <w:r>
        <w:rPr>
          <w:rFonts w:hint="eastAsia"/>
          <w:szCs w:val="21"/>
        </w:rPr>
        <w:t>最高</w:t>
      </w:r>
      <w:r>
        <w:rPr>
          <w:rFonts w:hint="eastAsia"/>
          <w:szCs w:val="21"/>
        </w:rPr>
        <w:t> </w:t>
      </w:r>
      <w:r>
        <w:rPr>
          <w:rFonts w:hint="eastAsia"/>
          <w:szCs w:val="21"/>
        </w:rPr>
        <w:t>转速≥</w:t>
      </w:r>
      <w:r>
        <w:rPr>
          <w:rFonts w:hint="eastAsia"/>
          <w:szCs w:val="21"/>
        </w:rPr>
        <w:t>13300 rpm </w:t>
      </w:r>
    </w:p>
    <w:p w:rsidR="00BD7A60" w:rsidRDefault="00BD7A60" w:rsidP="00AB307F">
      <w:pPr>
        <w:pStyle w:val="a7"/>
        <w:numPr>
          <w:ilvl w:val="0"/>
          <w:numId w:val="73"/>
        </w:numPr>
        <w:spacing w:line="360" w:lineRule="auto"/>
        <w:ind w:firstLineChars="0"/>
        <w:contextualSpacing/>
        <w:rPr>
          <w:szCs w:val="21"/>
        </w:rPr>
      </w:pPr>
      <w:r>
        <w:rPr>
          <w:rFonts w:hint="eastAsia"/>
          <w:szCs w:val="21"/>
        </w:rPr>
        <w:t> </w:t>
      </w:r>
      <w:r>
        <w:rPr>
          <w:rFonts w:hint="eastAsia"/>
          <w:szCs w:val="21"/>
        </w:rPr>
        <w:t>最大离心力≥</w:t>
      </w:r>
      <w:r>
        <w:rPr>
          <w:rFonts w:hint="eastAsia"/>
          <w:szCs w:val="21"/>
        </w:rPr>
        <w:t>17000*g</w:t>
      </w:r>
    </w:p>
    <w:p w:rsidR="00BD7A60" w:rsidRDefault="00BD7A60" w:rsidP="00AB307F">
      <w:pPr>
        <w:pStyle w:val="a7"/>
        <w:numPr>
          <w:ilvl w:val="0"/>
          <w:numId w:val="73"/>
        </w:numPr>
        <w:spacing w:line="360" w:lineRule="auto"/>
        <w:ind w:firstLineChars="0"/>
        <w:contextualSpacing/>
        <w:rPr>
          <w:szCs w:val="21"/>
        </w:rPr>
      </w:pPr>
      <w:r>
        <w:rPr>
          <w:rFonts w:hint="eastAsia"/>
          <w:szCs w:val="21"/>
        </w:rPr>
        <w:t>最大</w:t>
      </w:r>
      <w:r>
        <w:rPr>
          <w:rFonts w:hint="eastAsia"/>
          <w:szCs w:val="21"/>
        </w:rPr>
        <w:t> </w:t>
      </w:r>
      <w:r>
        <w:rPr>
          <w:rFonts w:hint="eastAsia"/>
          <w:szCs w:val="21"/>
        </w:rPr>
        <w:t>容量≥</w:t>
      </w:r>
      <w:r>
        <w:rPr>
          <w:rFonts w:hint="eastAsia"/>
          <w:szCs w:val="21"/>
        </w:rPr>
        <w:t>24*1.5ml/2.0ml</w:t>
      </w:r>
    </w:p>
    <w:p w:rsidR="00BD7A60" w:rsidRDefault="00BD7A60" w:rsidP="00AB307F">
      <w:pPr>
        <w:pStyle w:val="a7"/>
        <w:numPr>
          <w:ilvl w:val="0"/>
          <w:numId w:val="73"/>
        </w:numPr>
        <w:spacing w:line="360" w:lineRule="auto"/>
        <w:ind w:firstLineChars="0"/>
        <w:contextualSpacing/>
        <w:rPr>
          <w:szCs w:val="21"/>
        </w:rPr>
      </w:pPr>
      <w:r>
        <w:rPr>
          <w:rFonts w:hint="eastAsia"/>
          <w:szCs w:val="21"/>
        </w:rPr>
        <w:t>可设置连续离心和短暂离心</w:t>
      </w:r>
    </w:p>
    <w:p w:rsidR="00BD7A60" w:rsidRDefault="00BD7A60" w:rsidP="00AB307F">
      <w:pPr>
        <w:pStyle w:val="a7"/>
        <w:numPr>
          <w:ilvl w:val="0"/>
          <w:numId w:val="73"/>
        </w:numPr>
        <w:spacing w:line="360" w:lineRule="auto"/>
        <w:ind w:firstLineChars="0"/>
        <w:contextualSpacing/>
        <w:rPr>
          <w:szCs w:val="21"/>
        </w:rPr>
      </w:pPr>
      <w:r>
        <w:rPr>
          <w:rFonts w:hint="eastAsia"/>
          <w:szCs w:val="21"/>
        </w:rPr>
        <w:t>温度范围</w:t>
      </w:r>
      <w:r>
        <w:rPr>
          <w:rFonts w:hint="eastAsia"/>
          <w:szCs w:val="21"/>
        </w:rPr>
        <w:t>: -9</w:t>
      </w:r>
      <w:r>
        <w:rPr>
          <w:rFonts w:hint="eastAsia"/>
          <w:szCs w:val="21"/>
        </w:rPr>
        <w:t>º</w:t>
      </w:r>
      <w:r>
        <w:rPr>
          <w:rFonts w:hint="eastAsia"/>
          <w:szCs w:val="21"/>
        </w:rPr>
        <w:t>C</w:t>
      </w:r>
      <w:r>
        <w:rPr>
          <w:rFonts w:hint="eastAsia"/>
          <w:szCs w:val="21"/>
        </w:rPr>
        <w:t>到</w:t>
      </w:r>
      <w:r>
        <w:rPr>
          <w:rFonts w:hint="eastAsia"/>
          <w:szCs w:val="21"/>
        </w:rPr>
        <w:t>+40</w:t>
      </w:r>
      <w:r>
        <w:rPr>
          <w:rFonts w:hint="eastAsia"/>
          <w:szCs w:val="21"/>
        </w:rPr>
        <w:t>º</w:t>
      </w:r>
      <w:r>
        <w:rPr>
          <w:rFonts w:hint="eastAsia"/>
          <w:szCs w:val="21"/>
        </w:rPr>
        <w:t>C</w:t>
      </w:r>
    </w:p>
    <w:p w:rsidR="00BD7A60" w:rsidRDefault="00BD7A60" w:rsidP="00AB307F">
      <w:pPr>
        <w:pStyle w:val="a7"/>
        <w:numPr>
          <w:ilvl w:val="0"/>
          <w:numId w:val="73"/>
        </w:numPr>
        <w:spacing w:line="360" w:lineRule="auto"/>
        <w:ind w:firstLineChars="0"/>
        <w:contextualSpacing/>
        <w:rPr>
          <w:szCs w:val="21"/>
        </w:rPr>
      </w:pPr>
      <w:r>
        <w:rPr>
          <w:rFonts w:hint="eastAsia"/>
          <w:szCs w:val="21"/>
        </w:rPr>
        <w:t>具备安全保护及自检功能</w:t>
      </w:r>
    </w:p>
    <w:p w:rsidR="00BD7A60" w:rsidRDefault="00BD7A60" w:rsidP="00AB307F">
      <w:pPr>
        <w:pStyle w:val="a7"/>
        <w:numPr>
          <w:ilvl w:val="0"/>
          <w:numId w:val="73"/>
        </w:numPr>
        <w:spacing w:line="360" w:lineRule="auto"/>
        <w:ind w:firstLineChars="0"/>
        <w:contextualSpacing/>
        <w:rPr>
          <w:szCs w:val="21"/>
        </w:rPr>
      </w:pPr>
      <w:r>
        <w:rPr>
          <w:rFonts w:hint="eastAsia"/>
          <w:szCs w:val="21"/>
        </w:rPr>
        <w:t>具备转头自动锁定及不平衡检测功能</w:t>
      </w:r>
    </w:p>
    <w:p w:rsidR="00BD7A60" w:rsidRDefault="00BD7A60" w:rsidP="00AB307F">
      <w:pPr>
        <w:numPr>
          <w:ilvl w:val="0"/>
          <w:numId w:val="72"/>
        </w:numPr>
        <w:spacing w:line="360" w:lineRule="auto"/>
        <w:rPr>
          <w:b/>
        </w:rPr>
      </w:pPr>
      <w:r>
        <w:rPr>
          <w:rFonts w:hint="eastAsia"/>
          <w:b/>
        </w:rPr>
        <w:t>、配置要求</w:t>
      </w:r>
    </w:p>
    <w:p w:rsidR="00BD7A60" w:rsidRDefault="00BD7A60" w:rsidP="00AB307F">
      <w:pPr>
        <w:numPr>
          <w:ilvl w:val="0"/>
          <w:numId w:val="74"/>
        </w:numPr>
        <w:spacing w:line="360" w:lineRule="auto"/>
        <w:rPr>
          <w:rFonts w:ascii="宋体" w:hAnsi="宋体"/>
          <w:szCs w:val="21"/>
        </w:rPr>
      </w:pPr>
      <w:r>
        <w:rPr>
          <w:rFonts w:ascii="宋体" w:hAnsi="宋体" w:hint="eastAsia"/>
          <w:szCs w:val="21"/>
        </w:rPr>
        <w:t>主机            6台</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移液器</w:t>
      </w:r>
    </w:p>
    <w:p w:rsidR="00BD7A60" w:rsidRDefault="00BD7A60" w:rsidP="00AB307F">
      <w:pPr>
        <w:numPr>
          <w:ilvl w:val="0"/>
          <w:numId w:val="75"/>
        </w:numPr>
        <w:spacing w:line="360" w:lineRule="auto"/>
        <w:jc w:val="left"/>
        <w:rPr>
          <w:sz w:val="24"/>
        </w:rPr>
      </w:pPr>
      <w:r>
        <w:rPr>
          <w:rFonts w:hint="eastAsia"/>
          <w:b/>
        </w:rPr>
        <w:t>、用途</w:t>
      </w:r>
      <w:r>
        <w:rPr>
          <w:rFonts w:hint="eastAsia"/>
        </w:rPr>
        <w:t>：用于</w:t>
      </w:r>
      <w:r>
        <w:rPr>
          <w:rFonts w:hint="eastAsia"/>
          <w:szCs w:val="21"/>
        </w:rPr>
        <w:t>微量移液分装</w:t>
      </w:r>
    </w:p>
    <w:p w:rsidR="00BD7A60" w:rsidRDefault="00BD7A60" w:rsidP="00AB307F">
      <w:pPr>
        <w:numPr>
          <w:ilvl w:val="0"/>
          <w:numId w:val="75"/>
        </w:numPr>
        <w:spacing w:line="360" w:lineRule="auto"/>
        <w:rPr>
          <w:sz w:val="24"/>
        </w:rPr>
      </w:pPr>
      <w:r>
        <w:rPr>
          <w:rFonts w:hint="eastAsia"/>
          <w:b/>
        </w:rPr>
        <w:t>、数量</w:t>
      </w:r>
      <w:r>
        <w:rPr>
          <w:rFonts w:hint="eastAsia"/>
        </w:rPr>
        <w:t>：</w:t>
      </w:r>
      <w:r>
        <w:rPr>
          <w:rFonts w:hint="eastAsia"/>
        </w:rPr>
        <w:t>10</w:t>
      </w:r>
      <w:r>
        <w:rPr>
          <w:rFonts w:hint="eastAsia"/>
        </w:rPr>
        <w:t>套</w:t>
      </w:r>
    </w:p>
    <w:p w:rsidR="00BD7A60" w:rsidRDefault="00BD7A60" w:rsidP="00AB307F">
      <w:pPr>
        <w:numPr>
          <w:ilvl w:val="0"/>
          <w:numId w:val="75"/>
        </w:numPr>
        <w:spacing w:line="360" w:lineRule="auto"/>
        <w:rPr>
          <w:sz w:val="24"/>
        </w:rPr>
      </w:pPr>
      <w:r>
        <w:rPr>
          <w:rFonts w:hint="eastAsia"/>
          <w:b/>
        </w:rPr>
        <w:t>、技术要求</w:t>
      </w:r>
    </w:p>
    <w:p w:rsidR="00BD7A60" w:rsidRDefault="00BD7A60" w:rsidP="00AB307F">
      <w:pPr>
        <w:pStyle w:val="a7"/>
        <w:numPr>
          <w:ilvl w:val="0"/>
          <w:numId w:val="76"/>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76"/>
        </w:numPr>
        <w:spacing w:line="360" w:lineRule="auto"/>
        <w:ind w:firstLineChars="0"/>
        <w:contextualSpacing/>
        <w:rPr>
          <w:szCs w:val="21"/>
        </w:rPr>
      </w:pPr>
      <w:r>
        <w:rPr>
          <w:rFonts w:hint="eastAsia"/>
          <w:szCs w:val="21"/>
        </w:rPr>
        <w:t>材料具备耐高温抗腐蚀性</w:t>
      </w:r>
    </w:p>
    <w:p w:rsidR="00BD7A60" w:rsidRDefault="00BD7A60" w:rsidP="00AB307F">
      <w:pPr>
        <w:pStyle w:val="a7"/>
        <w:numPr>
          <w:ilvl w:val="0"/>
          <w:numId w:val="76"/>
        </w:numPr>
        <w:spacing w:line="360" w:lineRule="auto"/>
        <w:ind w:firstLineChars="0"/>
        <w:contextualSpacing/>
        <w:rPr>
          <w:szCs w:val="21"/>
        </w:rPr>
      </w:pPr>
      <w:r>
        <w:rPr>
          <w:rFonts w:hint="eastAsia"/>
          <w:szCs w:val="21"/>
        </w:rPr>
        <w:t>提供固定量程、可调量程和多道移液器</w:t>
      </w:r>
    </w:p>
    <w:p w:rsidR="00BD7A60" w:rsidRDefault="00BD7A60" w:rsidP="00AB307F">
      <w:pPr>
        <w:pStyle w:val="a7"/>
        <w:numPr>
          <w:ilvl w:val="0"/>
          <w:numId w:val="76"/>
        </w:numPr>
        <w:spacing w:line="360" w:lineRule="auto"/>
        <w:ind w:firstLineChars="0"/>
        <w:contextualSpacing/>
        <w:rPr>
          <w:szCs w:val="21"/>
        </w:rPr>
      </w:pPr>
      <w:r>
        <w:rPr>
          <w:rFonts w:hint="eastAsia"/>
          <w:szCs w:val="21"/>
        </w:rPr>
        <w:t>量程可精确显示</w:t>
      </w:r>
    </w:p>
    <w:p w:rsidR="00BD7A60" w:rsidRDefault="00BD7A60" w:rsidP="00AB307F">
      <w:pPr>
        <w:pStyle w:val="a7"/>
        <w:numPr>
          <w:ilvl w:val="0"/>
          <w:numId w:val="76"/>
        </w:numPr>
        <w:spacing w:line="360" w:lineRule="auto"/>
        <w:ind w:firstLineChars="0"/>
        <w:contextualSpacing/>
        <w:rPr>
          <w:szCs w:val="21"/>
        </w:rPr>
      </w:pPr>
      <w:r>
        <w:rPr>
          <w:rFonts w:hint="eastAsia"/>
          <w:szCs w:val="21"/>
        </w:rPr>
        <w:t>可高温消毒及紫外线灭菌</w:t>
      </w:r>
    </w:p>
    <w:p w:rsidR="00BD7A60" w:rsidRDefault="00BD7A60" w:rsidP="00AB307F">
      <w:pPr>
        <w:numPr>
          <w:ilvl w:val="0"/>
          <w:numId w:val="75"/>
        </w:numPr>
        <w:spacing w:line="360" w:lineRule="auto"/>
        <w:rPr>
          <w:b/>
        </w:rPr>
      </w:pPr>
      <w:r>
        <w:rPr>
          <w:rFonts w:hint="eastAsia"/>
          <w:b/>
        </w:rPr>
        <w:t>、配置要求</w:t>
      </w:r>
    </w:p>
    <w:p w:rsidR="00BD7A60" w:rsidRDefault="00BD7A60" w:rsidP="00AB307F">
      <w:pPr>
        <w:numPr>
          <w:ilvl w:val="0"/>
          <w:numId w:val="77"/>
        </w:numPr>
        <w:spacing w:line="360" w:lineRule="auto"/>
        <w:rPr>
          <w:rFonts w:ascii="宋体" w:hAnsi="宋体"/>
          <w:szCs w:val="21"/>
        </w:rPr>
      </w:pPr>
      <w:r>
        <w:rPr>
          <w:rFonts w:hint="eastAsia"/>
          <w:szCs w:val="21"/>
        </w:rPr>
        <w:lastRenderedPageBreak/>
        <w:t>0.1-2.5ul</w:t>
      </w:r>
      <w:r>
        <w:rPr>
          <w:rFonts w:hint="eastAsia"/>
          <w:szCs w:val="21"/>
        </w:rPr>
        <w:t>量程</w:t>
      </w:r>
      <w:r>
        <w:rPr>
          <w:rFonts w:hint="eastAsia"/>
          <w:szCs w:val="21"/>
        </w:rPr>
        <w:t xml:space="preserve">   10</w:t>
      </w:r>
      <w:r>
        <w:rPr>
          <w:rFonts w:hint="eastAsia"/>
          <w:szCs w:val="21"/>
        </w:rPr>
        <w:t>支</w:t>
      </w:r>
    </w:p>
    <w:p w:rsidR="00BD7A60" w:rsidRDefault="00BD7A60" w:rsidP="00AB307F">
      <w:pPr>
        <w:numPr>
          <w:ilvl w:val="0"/>
          <w:numId w:val="77"/>
        </w:numPr>
        <w:spacing w:line="360" w:lineRule="auto"/>
        <w:rPr>
          <w:rFonts w:ascii="宋体" w:hAnsi="宋体"/>
          <w:szCs w:val="21"/>
        </w:rPr>
      </w:pPr>
      <w:r>
        <w:rPr>
          <w:rFonts w:hint="eastAsia"/>
          <w:szCs w:val="21"/>
        </w:rPr>
        <w:t>1-10ul</w:t>
      </w:r>
      <w:r>
        <w:rPr>
          <w:rFonts w:hint="eastAsia"/>
          <w:szCs w:val="21"/>
        </w:rPr>
        <w:t>量程</w:t>
      </w:r>
      <w:r>
        <w:rPr>
          <w:rFonts w:hint="eastAsia"/>
          <w:szCs w:val="21"/>
        </w:rPr>
        <w:t xml:space="preserve">     10</w:t>
      </w:r>
      <w:r>
        <w:rPr>
          <w:rFonts w:hint="eastAsia"/>
          <w:szCs w:val="21"/>
        </w:rPr>
        <w:t>支</w:t>
      </w:r>
    </w:p>
    <w:p w:rsidR="00BD7A60" w:rsidRDefault="00BD7A60" w:rsidP="00AB307F">
      <w:pPr>
        <w:numPr>
          <w:ilvl w:val="0"/>
          <w:numId w:val="77"/>
        </w:numPr>
        <w:spacing w:line="360" w:lineRule="auto"/>
        <w:rPr>
          <w:rFonts w:ascii="宋体" w:hAnsi="宋体"/>
          <w:szCs w:val="21"/>
        </w:rPr>
      </w:pPr>
      <w:r>
        <w:rPr>
          <w:rFonts w:hint="eastAsia"/>
          <w:szCs w:val="21"/>
        </w:rPr>
        <w:t>2-20ul</w:t>
      </w:r>
      <w:r>
        <w:rPr>
          <w:rFonts w:hint="eastAsia"/>
          <w:szCs w:val="21"/>
        </w:rPr>
        <w:t>量程</w:t>
      </w:r>
      <w:r>
        <w:rPr>
          <w:rFonts w:hint="eastAsia"/>
          <w:szCs w:val="21"/>
        </w:rPr>
        <w:t xml:space="preserve">     10</w:t>
      </w:r>
      <w:r>
        <w:rPr>
          <w:rFonts w:hint="eastAsia"/>
          <w:szCs w:val="21"/>
        </w:rPr>
        <w:t>支</w:t>
      </w:r>
    </w:p>
    <w:p w:rsidR="00BD7A60" w:rsidRDefault="00BD7A60" w:rsidP="00AB307F">
      <w:pPr>
        <w:numPr>
          <w:ilvl w:val="0"/>
          <w:numId w:val="77"/>
        </w:numPr>
        <w:spacing w:line="360" w:lineRule="auto"/>
        <w:rPr>
          <w:rFonts w:ascii="宋体" w:hAnsi="宋体"/>
          <w:szCs w:val="21"/>
        </w:rPr>
      </w:pPr>
      <w:r>
        <w:rPr>
          <w:rFonts w:hint="eastAsia"/>
          <w:szCs w:val="21"/>
        </w:rPr>
        <w:t>10-100ul</w:t>
      </w:r>
      <w:r>
        <w:rPr>
          <w:rFonts w:hint="eastAsia"/>
          <w:szCs w:val="21"/>
        </w:rPr>
        <w:t>量程</w:t>
      </w:r>
      <w:r>
        <w:rPr>
          <w:rFonts w:hint="eastAsia"/>
          <w:szCs w:val="21"/>
        </w:rPr>
        <w:t xml:space="preserve">   10</w:t>
      </w:r>
      <w:r>
        <w:rPr>
          <w:rFonts w:hint="eastAsia"/>
          <w:szCs w:val="21"/>
        </w:rPr>
        <w:t>支</w:t>
      </w:r>
    </w:p>
    <w:p w:rsidR="00BD7A60" w:rsidRDefault="00BD7A60" w:rsidP="00AB307F">
      <w:pPr>
        <w:numPr>
          <w:ilvl w:val="0"/>
          <w:numId w:val="77"/>
        </w:numPr>
        <w:spacing w:line="360" w:lineRule="auto"/>
        <w:rPr>
          <w:rFonts w:ascii="宋体" w:hAnsi="宋体"/>
          <w:szCs w:val="21"/>
        </w:rPr>
      </w:pPr>
      <w:r>
        <w:rPr>
          <w:rFonts w:hint="eastAsia"/>
          <w:szCs w:val="21"/>
        </w:rPr>
        <w:t>20-200ul</w:t>
      </w:r>
      <w:r>
        <w:rPr>
          <w:rFonts w:hint="eastAsia"/>
          <w:szCs w:val="21"/>
        </w:rPr>
        <w:t>量程</w:t>
      </w:r>
      <w:r>
        <w:rPr>
          <w:rFonts w:hint="eastAsia"/>
          <w:szCs w:val="21"/>
        </w:rPr>
        <w:t xml:space="preserve">   10</w:t>
      </w:r>
      <w:r>
        <w:rPr>
          <w:rFonts w:hint="eastAsia"/>
          <w:szCs w:val="21"/>
        </w:rPr>
        <w:t>支</w:t>
      </w:r>
    </w:p>
    <w:p w:rsidR="00BD7A60" w:rsidRDefault="00BD7A60" w:rsidP="00AB307F">
      <w:pPr>
        <w:numPr>
          <w:ilvl w:val="0"/>
          <w:numId w:val="77"/>
        </w:numPr>
        <w:spacing w:line="360" w:lineRule="auto"/>
        <w:rPr>
          <w:rFonts w:ascii="宋体" w:hAnsi="宋体"/>
          <w:szCs w:val="21"/>
        </w:rPr>
      </w:pPr>
      <w:r>
        <w:rPr>
          <w:rFonts w:hint="eastAsia"/>
          <w:szCs w:val="21"/>
        </w:rPr>
        <w:t>100-1000ul</w:t>
      </w:r>
      <w:r>
        <w:rPr>
          <w:rFonts w:hint="eastAsia"/>
          <w:szCs w:val="21"/>
        </w:rPr>
        <w:t>量程</w:t>
      </w:r>
      <w:r>
        <w:rPr>
          <w:rFonts w:hint="eastAsia"/>
          <w:szCs w:val="21"/>
        </w:rPr>
        <w:t xml:space="preserve">  10</w:t>
      </w:r>
      <w:r>
        <w:rPr>
          <w:rFonts w:hint="eastAsia"/>
          <w:szCs w:val="21"/>
        </w:rPr>
        <w:t>支</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掌上离心机</w:t>
      </w:r>
    </w:p>
    <w:p w:rsidR="00BD7A60" w:rsidRDefault="00BD7A60" w:rsidP="00AB307F">
      <w:pPr>
        <w:numPr>
          <w:ilvl w:val="0"/>
          <w:numId w:val="78"/>
        </w:numPr>
        <w:spacing w:line="360" w:lineRule="auto"/>
        <w:jc w:val="left"/>
        <w:rPr>
          <w:sz w:val="24"/>
        </w:rPr>
      </w:pPr>
      <w:r>
        <w:rPr>
          <w:rFonts w:hint="eastAsia"/>
          <w:b/>
        </w:rPr>
        <w:t>、用途</w:t>
      </w:r>
      <w:r>
        <w:rPr>
          <w:rFonts w:hint="eastAsia"/>
        </w:rPr>
        <w:t>：用于</w:t>
      </w:r>
      <w:r>
        <w:rPr>
          <w:rFonts w:hint="eastAsia"/>
          <w:bCs/>
          <w:szCs w:val="21"/>
        </w:rPr>
        <w:t>微量样品离心</w:t>
      </w:r>
    </w:p>
    <w:p w:rsidR="00BD7A60" w:rsidRDefault="00BD7A60" w:rsidP="00AB307F">
      <w:pPr>
        <w:numPr>
          <w:ilvl w:val="0"/>
          <w:numId w:val="78"/>
        </w:numPr>
        <w:spacing w:line="360" w:lineRule="auto"/>
        <w:rPr>
          <w:sz w:val="24"/>
        </w:rPr>
      </w:pPr>
      <w:r>
        <w:rPr>
          <w:rFonts w:hint="eastAsia"/>
          <w:b/>
        </w:rPr>
        <w:t>、数量</w:t>
      </w:r>
      <w:r>
        <w:rPr>
          <w:rFonts w:hint="eastAsia"/>
        </w:rPr>
        <w:t>：</w:t>
      </w:r>
      <w:r>
        <w:rPr>
          <w:rFonts w:hint="eastAsia"/>
        </w:rPr>
        <w:t>4</w:t>
      </w:r>
      <w:r>
        <w:rPr>
          <w:rFonts w:hint="eastAsia"/>
        </w:rPr>
        <w:t>台</w:t>
      </w:r>
    </w:p>
    <w:p w:rsidR="00BD7A60" w:rsidRDefault="00BD7A60" w:rsidP="00AB307F">
      <w:pPr>
        <w:numPr>
          <w:ilvl w:val="0"/>
          <w:numId w:val="78"/>
        </w:numPr>
        <w:spacing w:line="360" w:lineRule="auto"/>
        <w:rPr>
          <w:sz w:val="24"/>
        </w:rPr>
      </w:pPr>
      <w:r>
        <w:rPr>
          <w:rFonts w:hint="eastAsia"/>
          <w:b/>
        </w:rPr>
        <w:t>、技术要求</w:t>
      </w:r>
    </w:p>
    <w:p w:rsidR="00BD7A60" w:rsidRDefault="00BD7A60" w:rsidP="00AB307F">
      <w:pPr>
        <w:pStyle w:val="a7"/>
        <w:numPr>
          <w:ilvl w:val="0"/>
          <w:numId w:val="79"/>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79"/>
        </w:numPr>
        <w:spacing w:line="360" w:lineRule="auto"/>
        <w:ind w:firstLineChars="0"/>
        <w:contextualSpacing/>
        <w:rPr>
          <w:szCs w:val="21"/>
        </w:rPr>
      </w:pPr>
      <w:r>
        <w:rPr>
          <w:rFonts w:hint="eastAsia"/>
          <w:bCs/>
          <w:szCs w:val="21"/>
        </w:rPr>
        <w:t>容量</w:t>
      </w:r>
      <w:r>
        <w:rPr>
          <w:rFonts w:hint="eastAsia"/>
          <w:szCs w:val="21"/>
        </w:rPr>
        <w:t>≥</w:t>
      </w:r>
      <w:r>
        <w:rPr>
          <w:rFonts w:hint="eastAsia"/>
          <w:bCs/>
          <w:szCs w:val="21"/>
        </w:rPr>
        <w:t>12x1.5/2.0ml</w:t>
      </w:r>
      <w:r>
        <w:rPr>
          <w:rFonts w:hint="eastAsia"/>
          <w:bCs/>
          <w:szCs w:val="21"/>
        </w:rPr>
        <w:t>离心管</w:t>
      </w:r>
    </w:p>
    <w:p w:rsidR="00BD7A60" w:rsidRDefault="00BD7A60" w:rsidP="00AB307F">
      <w:pPr>
        <w:pStyle w:val="a7"/>
        <w:numPr>
          <w:ilvl w:val="0"/>
          <w:numId w:val="79"/>
        </w:numPr>
        <w:spacing w:line="360" w:lineRule="auto"/>
        <w:ind w:firstLineChars="0"/>
        <w:contextualSpacing/>
        <w:rPr>
          <w:szCs w:val="21"/>
        </w:rPr>
      </w:pPr>
      <w:r>
        <w:rPr>
          <w:rFonts w:hint="eastAsia"/>
          <w:bCs/>
          <w:szCs w:val="21"/>
        </w:rPr>
        <w:t>最大相对离心力</w:t>
      </w:r>
      <w:r>
        <w:rPr>
          <w:rFonts w:hint="eastAsia"/>
          <w:szCs w:val="21"/>
        </w:rPr>
        <w:t>≥</w:t>
      </w:r>
      <w:r>
        <w:rPr>
          <w:rFonts w:hint="eastAsia"/>
          <w:bCs/>
          <w:szCs w:val="21"/>
        </w:rPr>
        <w:t>13</w:t>
      </w:r>
      <w:r>
        <w:rPr>
          <w:rFonts w:hint="eastAsia"/>
          <w:bCs/>
          <w:szCs w:val="21"/>
        </w:rPr>
        <w:t>，</w:t>
      </w:r>
      <w:r>
        <w:rPr>
          <w:rFonts w:hint="eastAsia"/>
          <w:bCs/>
          <w:szCs w:val="21"/>
        </w:rPr>
        <w:t>400rpm</w:t>
      </w:r>
    </w:p>
    <w:p w:rsidR="00BD7A60" w:rsidRDefault="00BD7A60" w:rsidP="00AB307F">
      <w:pPr>
        <w:pStyle w:val="a7"/>
        <w:numPr>
          <w:ilvl w:val="0"/>
          <w:numId w:val="79"/>
        </w:numPr>
        <w:spacing w:line="360" w:lineRule="auto"/>
        <w:ind w:firstLineChars="0"/>
        <w:contextualSpacing/>
        <w:rPr>
          <w:szCs w:val="21"/>
        </w:rPr>
      </w:pPr>
      <w:r>
        <w:rPr>
          <w:rFonts w:hint="eastAsia"/>
          <w:bCs/>
          <w:szCs w:val="21"/>
        </w:rPr>
        <w:t>体积小巧，金属转子，便于操作</w:t>
      </w:r>
    </w:p>
    <w:p w:rsidR="00BD7A60" w:rsidRDefault="00BD7A60" w:rsidP="00AB307F">
      <w:pPr>
        <w:pStyle w:val="a7"/>
        <w:numPr>
          <w:ilvl w:val="0"/>
          <w:numId w:val="79"/>
        </w:numPr>
        <w:spacing w:line="360" w:lineRule="auto"/>
        <w:ind w:firstLineChars="0"/>
        <w:contextualSpacing/>
        <w:rPr>
          <w:szCs w:val="21"/>
        </w:rPr>
      </w:pPr>
      <w:r>
        <w:rPr>
          <w:rFonts w:hint="eastAsia"/>
          <w:bCs/>
          <w:szCs w:val="21"/>
        </w:rPr>
        <w:t>具备防止样品过热功能</w:t>
      </w:r>
    </w:p>
    <w:p w:rsidR="00BD7A60" w:rsidRDefault="00BD7A60" w:rsidP="00AB307F">
      <w:pPr>
        <w:pStyle w:val="a7"/>
        <w:numPr>
          <w:ilvl w:val="0"/>
          <w:numId w:val="79"/>
        </w:numPr>
        <w:spacing w:line="360" w:lineRule="auto"/>
        <w:ind w:firstLineChars="0"/>
        <w:contextualSpacing/>
        <w:rPr>
          <w:szCs w:val="21"/>
        </w:rPr>
      </w:pPr>
      <w:r>
        <w:rPr>
          <w:rFonts w:hint="eastAsia"/>
          <w:bCs/>
          <w:szCs w:val="21"/>
        </w:rPr>
        <w:t>转子为耐化学腐蚀材料</w:t>
      </w:r>
    </w:p>
    <w:p w:rsidR="00BD7A60" w:rsidRDefault="00BD7A60" w:rsidP="00AB307F">
      <w:pPr>
        <w:numPr>
          <w:ilvl w:val="0"/>
          <w:numId w:val="78"/>
        </w:numPr>
        <w:spacing w:line="360" w:lineRule="auto"/>
        <w:rPr>
          <w:b/>
        </w:rPr>
      </w:pPr>
      <w:r>
        <w:rPr>
          <w:rFonts w:hint="eastAsia"/>
          <w:b/>
        </w:rPr>
        <w:t>、配置要求</w:t>
      </w:r>
    </w:p>
    <w:p w:rsidR="00BD7A60" w:rsidRDefault="00BD7A60" w:rsidP="00AB307F">
      <w:pPr>
        <w:numPr>
          <w:ilvl w:val="0"/>
          <w:numId w:val="80"/>
        </w:numPr>
        <w:spacing w:line="360" w:lineRule="auto"/>
        <w:rPr>
          <w:rFonts w:ascii="宋体" w:hAnsi="宋体"/>
          <w:szCs w:val="21"/>
        </w:rPr>
      </w:pPr>
      <w:r>
        <w:rPr>
          <w:rFonts w:ascii="宋体" w:hAnsi="宋体" w:hint="eastAsia"/>
          <w:szCs w:val="21"/>
        </w:rPr>
        <w:t>主机            4台</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t>共聚焦显微镜</w:t>
      </w:r>
    </w:p>
    <w:p w:rsidR="00BD7A60" w:rsidRDefault="00BD7A60" w:rsidP="00AB307F">
      <w:pPr>
        <w:numPr>
          <w:ilvl w:val="0"/>
          <w:numId w:val="81"/>
        </w:numPr>
        <w:spacing w:line="360" w:lineRule="auto"/>
        <w:jc w:val="left"/>
        <w:rPr>
          <w:sz w:val="24"/>
        </w:rPr>
      </w:pPr>
      <w:r>
        <w:rPr>
          <w:rFonts w:hint="eastAsia"/>
          <w:b/>
        </w:rPr>
        <w:t>、用途</w:t>
      </w:r>
      <w:r>
        <w:rPr>
          <w:rFonts w:hint="eastAsia"/>
        </w:rPr>
        <w:t>：用于</w:t>
      </w:r>
      <w:r>
        <w:rPr>
          <w:rFonts w:hint="eastAsia"/>
          <w:szCs w:val="21"/>
        </w:rPr>
        <w:t>细胞与组织结构精确描绘、定位和结构动态变化等</w:t>
      </w:r>
    </w:p>
    <w:p w:rsidR="00BD7A60" w:rsidRDefault="00BD7A60" w:rsidP="00AB307F">
      <w:pPr>
        <w:numPr>
          <w:ilvl w:val="0"/>
          <w:numId w:val="81"/>
        </w:numPr>
        <w:spacing w:line="360" w:lineRule="auto"/>
        <w:rPr>
          <w:sz w:val="24"/>
        </w:rPr>
      </w:pPr>
      <w:r>
        <w:rPr>
          <w:rFonts w:hint="eastAsia"/>
          <w:b/>
        </w:rPr>
        <w:t>、数量</w:t>
      </w:r>
      <w:r>
        <w:rPr>
          <w:rFonts w:hint="eastAsia"/>
        </w:rPr>
        <w:t>：</w:t>
      </w:r>
      <w:r>
        <w:rPr>
          <w:rFonts w:hint="eastAsia"/>
        </w:rPr>
        <w:t>1</w:t>
      </w:r>
      <w:r>
        <w:rPr>
          <w:rFonts w:hint="eastAsia"/>
        </w:rPr>
        <w:t>套</w:t>
      </w:r>
    </w:p>
    <w:p w:rsidR="00BD7A60" w:rsidRDefault="00BD7A60" w:rsidP="00AB307F">
      <w:pPr>
        <w:numPr>
          <w:ilvl w:val="0"/>
          <w:numId w:val="81"/>
        </w:numPr>
        <w:spacing w:line="360" w:lineRule="auto"/>
        <w:rPr>
          <w:sz w:val="24"/>
        </w:rPr>
      </w:pPr>
      <w:r>
        <w:rPr>
          <w:rFonts w:hint="eastAsia"/>
          <w:b/>
        </w:rPr>
        <w:t>、技术要求</w:t>
      </w:r>
    </w:p>
    <w:p w:rsidR="00BD7A60" w:rsidRDefault="00BD7A60" w:rsidP="00AB307F">
      <w:pPr>
        <w:pStyle w:val="a7"/>
        <w:numPr>
          <w:ilvl w:val="0"/>
          <w:numId w:val="82"/>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82"/>
        </w:numPr>
        <w:spacing w:line="360" w:lineRule="auto"/>
        <w:ind w:firstLineChars="0"/>
        <w:contextualSpacing/>
        <w:rPr>
          <w:szCs w:val="21"/>
        </w:rPr>
      </w:pPr>
      <w:r>
        <w:rPr>
          <w:rFonts w:hint="eastAsia"/>
          <w:szCs w:val="21"/>
        </w:rPr>
        <w:t>激光器系统</w:t>
      </w:r>
    </w:p>
    <w:p w:rsidR="00BD7A60" w:rsidRDefault="00BD7A60" w:rsidP="00BD7A60">
      <w:pPr>
        <w:pStyle w:val="a7"/>
        <w:spacing w:line="360" w:lineRule="auto"/>
        <w:ind w:firstLineChars="0" w:firstLine="0"/>
        <w:contextualSpacing/>
        <w:rPr>
          <w:szCs w:val="21"/>
        </w:rPr>
      </w:pPr>
      <w:r>
        <w:rPr>
          <w:rFonts w:hint="eastAsia"/>
          <w:szCs w:val="21"/>
        </w:rPr>
        <w:t xml:space="preserve">2.1 </w:t>
      </w:r>
      <w:r>
        <w:rPr>
          <w:rFonts w:hint="eastAsia"/>
          <w:szCs w:val="21"/>
        </w:rPr>
        <w:t>具备</w:t>
      </w:r>
      <w:r>
        <w:rPr>
          <w:rFonts w:hint="eastAsia"/>
          <w:bCs/>
          <w:szCs w:val="21"/>
        </w:rPr>
        <w:t>长寿命、高能量、无噪音激光器，覆盖可见光及紫外光</w:t>
      </w:r>
    </w:p>
    <w:p w:rsidR="00BD7A60" w:rsidRDefault="00BD7A60" w:rsidP="00BD7A60">
      <w:pPr>
        <w:pStyle w:val="a7"/>
        <w:spacing w:line="360" w:lineRule="auto"/>
        <w:ind w:firstLineChars="0" w:firstLine="0"/>
        <w:contextualSpacing/>
        <w:rPr>
          <w:szCs w:val="21"/>
        </w:rPr>
      </w:pPr>
      <w:r>
        <w:rPr>
          <w:rFonts w:hint="eastAsia"/>
          <w:szCs w:val="21"/>
        </w:rPr>
        <w:t xml:space="preserve">2.2 </w:t>
      </w:r>
      <w:r>
        <w:rPr>
          <w:rFonts w:hint="eastAsia"/>
          <w:szCs w:val="21"/>
        </w:rPr>
        <w:t>具备激光管寿命保护装置</w:t>
      </w:r>
    </w:p>
    <w:p w:rsidR="00BD7A60" w:rsidRDefault="00BD7A60" w:rsidP="00AB307F">
      <w:pPr>
        <w:pStyle w:val="a7"/>
        <w:numPr>
          <w:ilvl w:val="0"/>
          <w:numId w:val="82"/>
        </w:numPr>
        <w:spacing w:line="360" w:lineRule="auto"/>
        <w:ind w:firstLineChars="0"/>
        <w:contextualSpacing/>
        <w:rPr>
          <w:szCs w:val="21"/>
        </w:rPr>
      </w:pPr>
      <w:r>
        <w:rPr>
          <w:rFonts w:hint="eastAsia"/>
          <w:szCs w:val="21"/>
        </w:rPr>
        <w:t>扫描检测系统</w:t>
      </w:r>
    </w:p>
    <w:p w:rsidR="00BD7A60" w:rsidRDefault="00BD7A60" w:rsidP="00BD7A60">
      <w:pPr>
        <w:pStyle w:val="a7"/>
        <w:spacing w:line="360" w:lineRule="auto"/>
        <w:ind w:firstLineChars="0" w:firstLine="0"/>
        <w:contextualSpacing/>
        <w:rPr>
          <w:szCs w:val="21"/>
        </w:rPr>
      </w:pPr>
      <w:r>
        <w:rPr>
          <w:rFonts w:hint="eastAsia"/>
          <w:szCs w:val="21"/>
        </w:rPr>
        <w:lastRenderedPageBreak/>
        <w:t xml:space="preserve">3.1 </w:t>
      </w:r>
      <w:r>
        <w:rPr>
          <w:rFonts w:hint="eastAsia"/>
          <w:szCs w:val="21"/>
        </w:rPr>
        <w:t>可进行多维组合扫描</w:t>
      </w:r>
    </w:p>
    <w:p w:rsidR="00BD7A60" w:rsidRDefault="00BD7A60" w:rsidP="00BD7A60">
      <w:pPr>
        <w:pStyle w:val="a7"/>
        <w:spacing w:line="360" w:lineRule="auto"/>
        <w:ind w:firstLineChars="0" w:firstLine="0"/>
        <w:contextualSpacing/>
        <w:rPr>
          <w:szCs w:val="21"/>
        </w:rPr>
      </w:pPr>
      <w:r>
        <w:rPr>
          <w:rFonts w:hint="eastAsia"/>
          <w:szCs w:val="21"/>
        </w:rPr>
        <w:t xml:space="preserve">3.2 </w:t>
      </w:r>
      <w:r>
        <w:rPr>
          <w:rFonts w:hint="eastAsia"/>
          <w:szCs w:val="21"/>
        </w:rPr>
        <w:t>具备高分辨率扫描振镜</w:t>
      </w:r>
    </w:p>
    <w:p w:rsidR="00BD7A60" w:rsidRDefault="00BD7A60" w:rsidP="00BD7A60">
      <w:pPr>
        <w:pStyle w:val="a7"/>
        <w:spacing w:line="360" w:lineRule="auto"/>
        <w:ind w:firstLineChars="0" w:firstLine="0"/>
        <w:contextualSpacing/>
        <w:rPr>
          <w:szCs w:val="21"/>
        </w:rPr>
      </w:pPr>
      <w:r>
        <w:rPr>
          <w:rFonts w:hint="eastAsia"/>
          <w:szCs w:val="21"/>
        </w:rPr>
        <w:t xml:space="preserve">3.3 </w:t>
      </w:r>
      <w:r>
        <w:rPr>
          <w:rFonts w:hint="eastAsia"/>
          <w:szCs w:val="21"/>
        </w:rPr>
        <w:t>具备高速扫描振镜（扫描头）</w:t>
      </w:r>
    </w:p>
    <w:p w:rsidR="00BD7A60" w:rsidRDefault="00BD7A60" w:rsidP="00BD7A60">
      <w:pPr>
        <w:pStyle w:val="a7"/>
        <w:spacing w:line="360" w:lineRule="auto"/>
        <w:ind w:firstLineChars="0" w:firstLine="0"/>
        <w:contextualSpacing/>
        <w:rPr>
          <w:szCs w:val="21"/>
        </w:rPr>
      </w:pPr>
      <w:r>
        <w:rPr>
          <w:rFonts w:hint="eastAsia"/>
          <w:szCs w:val="21"/>
        </w:rPr>
        <w:t xml:space="preserve">3.4 </w:t>
      </w:r>
      <w:r>
        <w:rPr>
          <w:rFonts w:hint="eastAsia"/>
          <w:szCs w:val="21"/>
        </w:rPr>
        <w:t>具备一体化像差及色差校正功能</w:t>
      </w:r>
    </w:p>
    <w:p w:rsidR="00BD7A60" w:rsidRDefault="00BD7A60" w:rsidP="00BD7A60">
      <w:pPr>
        <w:pStyle w:val="a7"/>
        <w:spacing w:line="360" w:lineRule="auto"/>
        <w:ind w:firstLineChars="0" w:firstLine="0"/>
        <w:contextualSpacing/>
        <w:rPr>
          <w:szCs w:val="21"/>
        </w:rPr>
      </w:pPr>
      <w:r>
        <w:rPr>
          <w:rFonts w:hint="eastAsia"/>
          <w:szCs w:val="21"/>
        </w:rPr>
        <w:t xml:space="preserve">3.5 </w:t>
      </w:r>
      <w:r>
        <w:rPr>
          <w:rFonts w:hint="eastAsia"/>
          <w:szCs w:val="21"/>
        </w:rPr>
        <w:t>具备高效率分光系统及连续荧光光谱检测功能</w:t>
      </w:r>
    </w:p>
    <w:p w:rsidR="00BD7A60" w:rsidRDefault="00BD7A60" w:rsidP="00BD7A60">
      <w:pPr>
        <w:pStyle w:val="a7"/>
        <w:spacing w:line="360" w:lineRule="auto"/>
        <w:ind w:firstLineChars="0" w:firstLine="0"/>
        <w:contextualSpacing/>
        <w:rPr>
          <w:szCs w:val="21"/>
        </w:rPr>
      </w:pPr>
      <w:r>
        <w:rPr>
          <w:rFonts w:hint="eastAsia"/>
          <w:szCs w:val="21"/>
        </w:rPr>
        <w:t>4</w:t>
      </w:r>
      <w:r>
        <w:rPr>
          <w:rFonts w:hint="eastAsia"/>
          <w:szCs w:val="21"/>
        </w:rPr>
        <w:t>、激光共聚焦高分辨率系统</w:t>
      </w:r>
    </w:p>
    <w:p w:rsidR="00BD7A60" w:rsidRDefault="00BD7A60" w:rsidP="00BD7A60">
      <w:pPr>
        <w:pStyle w:val="a7"/>
        <w:spacing w:line="360" w:lineRule="auto"/>
        <w:ind w:firstLineChars="0" w:firstLine="0"/>
        <w:contextualSpacing/>
        <w:rPr>
          <w:szCs w:val="21"/>
        </w:rPr>
      </w:pPr>
      <w:r>
        <w:rPr>
          <w:rFonts w:hint="eastAsia"/>
          <w:szCs w:val="21"/>
        </w:rPr>
        <w:t xml:space="preserve">4.1 </w:t>
      </w:r>
      <w:r>
        <w:rPr>
          <w:rFonts w:hint="eastAsia"/>
          <w:szCs w:val="21"/>
        </w:rPr>
        <w:t>具备高灵敏度检测器，可进行光谱式成像，检测范围广</w:t>
      </w:r>
    </w:p>
    <w:p w:rsidR="00BD7A60" w:rsidRDefault="00BD7A60" w:rsidP="00BD7A60">
      <w:pPr>
        <w:pStyle w:val="a7"/>
        <w:spacing w:line="360" w:lineRule="auto"/>
        <w:ind w:firstLineChars="0" w:firstLine="0"/>
        <w:contextualSpacing/>
        <w:rPr>
          <w:bCs/>
          <w:szCs w:val="21"/>
        </w:rPr>
      </w:pPr>
      <w:r>
        <w:rPr>
          <w:rFonts w:hint="eastAsia"/>
          <w:szCs w:val="21"/>
        </w:rPr>
        <w:t xml:space="preserve">4.2 </w:t>
      </w:r>
      <w:r>
        <w:rPr>
          <w:rFonts w:hint="eastAsia"/>
          <w:bCs/>
          <w:szCs w:val="21"/>
        </w:rPr>
        <w:t>同一个实验中可实现蓝、绿、红、红外</w:t>
      </w:r>
      <w:r>
        <w:rPr>
          <w:rFonts w:hint="eastAsia"/>
          <w:bCs/>
          <w:szCs w:val="21"/>
        </w:rPr>
        <w:t>4</w:t>
      </w:r>
      <w:r>
        <w:rPr>
          <w:rFonts w:hint="eastAsia"/>
          <w:bCs/>
          <w:szCs w:val="21"/>
        </w:rPr>
        <w:t>种以上颜色的高分辨率成像</w:t>
      </w:r>
    </w:p>
    <w:p w:rsidR="00BD7A60" w:rsidRDefault="00BD7A60" w:rsidP="00BD7A60">
      <w:pPr>
        <w:pStyle w:val="a7"/>
        <w:spacing w:line="360" w:lineRule="auto"/>
        <w:ind w:firstLineChars="0" w:firstLine="0"/>
        <w:contextualSpacing/>
        <w:rPr>
          <w:bCs/>
          <w:szCs w:val="21"/>
        </w:rPr>
      </w:pPr>
      <w:r>
        <w:rPr>
          <w:rFonts w:hint="eastAsia"/>
          <w:bCs/>
          <w:szCs w:val="21"/>
        </w:rPr>
        <w:t xml:space="preserve">4.3 </w:t>
      </w:r>
      <w:r>
        <w:rPr>
          <w:rFonts w:hint="eastAsia"/>
          <w:bCs/>
          <w:szCs w:val="21"/>
        </w:rPr>
        <w:t>同一样品具有与激光共聚焦相同的成像深度</w:t>
      </w:r>
    </w:p>
    <w:p w:rsidR="00BD7A60" w:rsidRDefault="00BD7A60" w:rsidP="00BD7A60">
      <w:pPr>
        <w:pStyle w:val="a7"/>
        <w:spacing w:line="360" w:lineRule="auto"/>
        <w:ind w:firstLineChars="0" w:firstLine="0"/>
        <w:contextualSpacing/>
        <w:rPr>
          <w:bCs/>
          <w:szCs w:val="21"/>
        </w:rPr>
      </w:pPr>
      <w:r>
        <w:rPr>
          <w:rFonts w:hint="eastAsia"/>
          <w:bCs/>
          <w:szCs w:val="21"/>
        </w:rPr>
        <w:t xml:space="preserve">4.4 </w:t>
      </w:r>
      <w:r>
        <w:rPr>
          <w:rFonts w:hint="eastAsia"/>
          <w:bCs/>
          <w:szCs w:val="21"/>
        </w:rPr>
        <w:t>所有高分辨率成像均可用作定量分析</w:t>
      </w:r>
    </w:p>
    <w:p w:rsidR="00BD7A60" w:rsidRDefault="00BD7A60" w:rsidP="00BD7A60">
      <w:pPr>
        <w:pStyle w:val="a7"/>
        <w:spacing w:line="360" w:lineRule="auto"/>
        <w:ind w:firstLineChars="0" w:firstLine="0"/>
        <w:contextualSpacing/>
        <w:rPr>
          <w:bCs/>
          <w:szCs w:val="21"/>
        </w:rPr>
      </w:pPr>
      <w:r>
        <w:rPr>
          <w:rFonts w:hint="eastAsia"/>
          <w:bCs/>
          <w:szCs w:val="21"/>
        </w:rPr>
        <w:t>5</w:t>
      </w:r>
      <w:r>
        <w:rPr>
          <w:rFonts w:hint="eastAsia"/>
          <w:bCs/>
          <w:szCs w:val="21"/>
        </w:rPr>
        <w:t>、</w:t>
      </w:r>
      <w:r>
        <w:rPr>
          <w:rFonts w:hint="eastAsia"/>
          <w:bCs/>
          <w:szCs w:val="21"/>
        </w:rPr>
        <w:t xml:space="preserve"> </w:t>
      </w:r>
      <w:r>
        <w:rPr>
          <w:rFonts w:hint="eastAsia"/>
          <w:bCs/>
          <w:szCs w:val="21"/>
        </w:rPr>
        <w:t>光学显微镜系统</w:t>
      </w:r>
    </w:p>
    <w:p w:rsidR="00BD7A60" w:rsidRDefault="00BD7A60" w:rsidP="00BD7A60">
      <w:pPr>
        <w:pStyle w:val="a7"/>
        <w:spacing w:line="360" w:lineRule="auto"/>
        <w:ind w:firstLineChars="0" w:firstLine="0"/>
        <w:contextualSpacing/>
        <w:rPr>
          <w:szCs w:val="21"/>
        </w:rPr>
      </w:pPr>
      <w:r>
        <w:rPr>
          <w:rFonts w:hint="eastAsia"/>
          <w:bCs/>
          <w:szCs w:val="21"/>
        </w:rPr>
        <w:t xml:space="preserve">5.1 </w:t>
      </w:r>
      <w:r>
        <w:rPr>
          <w:rFonts w:hint="eastAsia"/>
          <w:bCs/>
          <w:szCs w:val="21"/>
        </w:rPr>
        <w:t>具备</w:t>
      </w:r>
      <w:r>
        <w:rPr>
          <w:rFonts w:hint="eastAsia"/>
          <w:szCs w:val="21"/>
        </w:rPr>
        <w:t>共聚焦级别的倒置研究显微镜</w:t>
      </w:r>
    </w:p>
    <w:p w:rsidR="00BD7A60" w:rsidRDefault="00BD7A60" w:rsidP="00BD7A60">
      <w:pPr>
        <w:pStyle w:val="a7"/>
        <w:spacing w:line="360" w:lineRule="auto"/>
        <w:ind w:firstLineChars="0" w:firstLine="0"/>
        <w:contextualSpacing/>
        <w:rPr>
          <w:bCs/>
          <w:szCs w:val="21"/>
        </w:rPr>
      </w:pPr>
      <w:r>
        <w:rPr>
          <w:rFonts w:hint="eastAsia"/>
          <w:szCs w:val="21"/>
        </w:rPr>
        <w:t xml:space="preserve">5.2 </w:t>
      </w:r>
      <w:r>
        <w:rPr>
          <w:rFonts w:hint="eastAsia"/>
          <w:szCs w:val="21"/>
        </w:rPr>
        <w:t>具备</w:t>
      </w:r>
      <w:r>
        <w:rPr>
          <w:rFonts w:hint="eastAsia"/>
          <w:bCs/>
          <w:szCs w:val="21"/>
        </w:rPr>
        <w:t>LED</w:t>
      </w:r>
      <w:r>
        <w:rPr>
          <w:rFonts w:hint="eastAsia"/>
          <w:bCs/>
          <w:szCs w:val="21"/>
        </w:rPr>
        <w:t>光源</w:t>
      </w:r>
    </w:p>
    <w:p w:rsidR="00BD7A60" w:rsidRDefault="00BD7A60" w:rsidP="00BD7A60">
      <w:pPr>
        <w:pStyle w:val="a7"/>
        <w:spacing w:line="360" w:lineRule="auto"/>
        <w:ind w:firstLineChars="0" w:firstLine="0"/>
        <w:contextualSpacing/>
        <w:rPr>
          <w:bCs/>
          <w:szCs w:val="21"/>
        </w:rPr>
      </w:pPr>
      <w:r>
        <w:rPr>
          <w:rFonts w:hint="eastAsia"/>
          <w:bCs/>
          <w:szCs w:val="21"/>
        </w:rPr>
        <w:t xml:space="preserve">5.3 </w:t>
      </w:r>
      <w:r>
        <w:rPr>
          <w:rFonts w:hint="eastAsia"/>
          <w:bCs/>
          <w:szCs w:val="21"/>
        </w:rPr>
        <w:t>具备全复消色差物镜</w:t>
      </w:r>
    </w:p>
    <w:p w:rsidR="00BD7A60" w:rsidRDefault="00BD7A60" w:rsidP="00BD7A60">
      <w:pPr>
        <w:pStyle w:val="a7"/>
        <w:spacing w:line="360" w:lineRule="auto"/>
        <w:ind w:firstLineChars="0" w:firstLine="0"/>
        <w:contextualSpacing/>
        <w:rPr>
          <w:bCs/>
          <w:szCs w:val="21"/>
        </w:rPr>
      </w:pPr>
      <w:r>
        <w:rPr>
          <w:rFonts w:hint="eastAsia"/>
          <w:bCs/>
          <w:szCs w:val="21"/>
        </w:rPr>
        <w:t>6</w:t>
      </w:r>
      <w:r>
        <w:rPr>
          <w:rFonts w:hint="eastAsia"/>
          <w:bCs/>
          <w:szCs w:val="21"/>
        </w:rPr>
        <w:t>、计算机工作站</w:t>
      </w:r>
    </w:p>
    <w:p w:rsidR="00BD7A60" w:rsidRDefault="00BD7A60" w:rsidP="00BD7A60">
      <w:pPr>
        <w:pStyle w:val="a7"/>
        <w:spacing w:line="360" w:lineRule="auto"/>
        <w:ind w:firstLineChars="0" w:firstLine="0"/>
        <w:contextualSpacing/>
        <w:rPr>
          <w:bCs/>
          <w:szCs w:val="21"/>
        </w:rPr>
      </w:pPr>
      <w:r>
        <w:rPr>
          <w:rFonts w:hint="eastAsia"/>
          <w:bCs/>
          <w:szCs w:val="21"/>
        </w:rPr>
        <w:t xml:space="preserve">6.1 </w:t>
      </w:r>
      <w:r>
        <w:rPr>
          <w:rFonts w:hint="eastAsia"/>
          <w:bCs/>
          <w:szCs w:val="21"/>
        </w:rPr>
        <w:t>液晶显示屏≥</w:t>
      </w:r>
      <w:r>
        <w:rPr>
          <w:rFonts w:hint="eastAsia"/>
          <w:bCs/>
          <w:szCs w:val="21"/>
        </w:rPr>
        <w:t>31</w:t>
      </w:r>
      <w:r>
        <w:rPr>
          <w:rFonts w:hint="eastAsia"/>
          <w:bCs/>
          <w:szCs w:val="21"/>
        </w:rPr>
        <w:t>寸，分辨率≥</w:t>
      </w:r>
      <w:r>
        <w:rPr>
          <w:rFonts w:hint="eastAsia"/>
          <w:bCs/>
          <w:szCs w:val="21"/>
        </w:rPr>
        <w:t>4096 x 2160</w:t>
      </w:r>
    </w:p>
    <w:p w:rsidR="00BD7A60" w:rsidRDefault="00BD7A60" w:rsidP="00BD7A60">
      <w:pPr>
        <w:pStyle w:val="a7"/>
        <w:spacing w:line="360" w:lineRule="auto"/>
        <w:ind w:firstLineChars="0" w:firstLine="0"/>
        <w:contextualSpacing/>
        <w:rPr>
          <w:bCs/>
          <w:szCs w:val="21"/>
        </w:rPr>
      </w:pPr>
      <w:r>
        <w:rPr>
          <w:rFonts w:hint="eastAsia"/>
          <w:bCs/>
          <w:szCs w:val="21"/>
        </w:rPr>
        <w:t xml:space="preserve">6.2 </w:t>
      </w:r>
      <w:r>
        <w:rPr>
          <w:rFonts w:hint="eastAsia"/>
          <w:bCs/>
          <w:szCs w:val="21"/>
        </w:rPr>
        <w:t>内存≥</w:t>
      </w:r>
      <w:r>
        <w:rPr>
          <w:bCs/>
          <w:szCs w:val="21"/>
        </w:rPr>
        <w:t>64</w:t>
      </w:r>
      <w:r>
        <w:rPr>
          <w:rFonts w:hint="eastAsia"/>
          <w:bCs/>
          <w:szCs w:val="21"/>
        </w:rPr>
        <w:t>GB</w:t>
      </w:r>
      <w:r>
        <w:rPr>
          <w:rFonts w:hint="eastAsia"/>
          <w:bCs/>
          <w:szCs w:val="21"/>
        </w:rPr>
        <w:t>；硬盘≥</w:t>
      </w:r>
      <w:r>
        <w:rPr>
          <w:rFonts w:hint="eastAsia"/>
          <w:bCs/>
          <w:szCs w:val="21"/>
        </w:rPr>
        <w:t>3T</w:t>
      </w:r>
    </w:p>
    <w:p w:rsidR="00BD7A60" w:rsidRDefault="00BD7A60" w:rsidP="00BD7A60">
      <w:pPr>
        <w:pStyle w:val="a7"/>
        <w:spacing w:line="360" w:lineRule="auto"/>
        <w:ind w:firstLineChars="0" w:firstLine="0"/>
        <w:contextualSpacing/>
        <w:rPr>
          <w:bCs/>
          <w:szCs w:val="21"/>
        </w:rPr>
      </w:pPr>
      <w:r>
        <w:rPr>
          <w:rFonts w:hint="eastAsia"/>
          <w:bCs/>
          <w:szCs w:val="21"/>
        </w:rPr>
        <w:t xml:space="preserve">6.3 </w:t>
      </w:r>
      <w:r>
        <w:rPr>
          <w:rFonts w:hint="eastAsia"/>
          <w:bCs/>
          <w:szCs w:val="21"/>
        </w:rPr>
        <w:t>具备高性能显卡</w:t>
      </w:r>
    </w:p>
    <w:p w:rsidR="00BD7A60" w:rsidRDefault="00BD7A60" w:rsidP="00BD7A60">
      <w:pPr>
        <w:pStyle w:val="a7"/>
        <w:spacing w:line="360" w:lineRule="auto"/>
        <w:ind w:firstLineChars="0" w:firstLine="0"/>
        <w:contextualSpacing/>
        <w:rPr>
          <w:bCs/>
          <w:szCs w:val="21"/>
        </w:rPr>
      </w:pPr>
      <w:r>
        <w:rPr>
          <w:rFonts w:hint="eastAsia"/>
          <w:bCs/>
          <w:szCs w:val="21"/>
        </w:rPr>
        <w:t>7</w:t>
      </w:r>
      <w:r>
        <w:rPr>
          <w:rFonts w:hint="eastAsia"/>
          <w:bCs/>
          <w:szCs w:val="21"/>
        </w:rPr>
        <w:t>、具备控制扫描过程及图像处理分析的软件</w:t>
      </w:r>
    </w:p>
    <w:p w:rsidR="00BD7A60" w:rsidRDefault="00BD7A60" w:rsidP="00BD7A60">
      <w:pPr>
        <w:pStyle w:val="a7"/>
        <w:spacing w:line="360" w:lineRule="auto"/>
        <w:ind w:firstLineChars="0" w:firstLine="0"/>
        <w:contextualSpacing/>
        <w:rPr>
          <w:szCs w:val="21"/>
        </w:rPr>
      </w:pPr>
      <w:r>
        <w:rPr>
          <w:rFonts w:hint="eastAsia"/>
          <w:bCs/>
          <w:szCs w:val="21"/>
        </w:rPr>
        <w:t>8</w:t>
      </w:r>
      <w:r>
        <w:rPr>
          <w:rFonts w:hint="eastAsia"/>
          <w:bCs/>
          <w:szCs w:val="21"/>
        </w:rPr>
        <w:t>、具备活细胞培养系统</w:t>
      </w:r>
    </w:p>
    <w:p w:rsidR="00BD7A60" w:rsidRDefault="00BD7A60" w:rsidP="00AB307F">
      <w:pPr>
        <w:numPr>
          <w:ilvl w:val="0"/>
          <w:numId w:val="81"/>
        </w:numPr>
        <w:spacing w:line="360" w:lineRule="auto"/>
        <w:rPr>
          <w:b/>
        </w:rPr>
      </w:pPr>
      <w:r>
        <w:rPr>
          <w:rFonts w:hint="eastAsia"/>
          <w:b/>
        </w:rPr>
        <w:t>、配置要求</w:t>
      </w:r>
    </w:p>
    <w:p w:rsidR="00BD7A60" w:rsidRDefault="00BD7A60" w:rsidP="00AB307F">
      <w:pPr>
        <w:numPr>
          <w:ilvl w:val="0"/>
          <w:numId w:val="83"/>
        </w:numPr>
        <w:spacing w:line="360" w:lineRule="auto"/>
        <w:rPr>
          <w:rFonts w:ascii="宋体" w:hAnsi="宋体"/>
          <w:szCs w:val="21"/>
        </w:rPr>
      </w:pPr>
      <w:r>
        <w:rPr>
          <w:rFonts w:ascii="宋体" w:hAnsi="宋体" w:hint="eastAsia"/>
          <w:szCs w:val="21"/>
        </w:rPr>
        <w:t>主机            1套</w:t>
      </w:r>
    </w:p>
    <w:p w:rsidR="00BD7A60" w:rsidRDefault="00BD7A60" w:rsidP="00AB307F">
      <w:pPr>
        <w:numPr>
          <w:ilvl w:val="0"/>
          <w:numId w:val="83"/>
        </w:numPr>
        <w:spacing w:line="360" w:lineRule="auto"/>
        <w:rPr>
          <w:rFonts w:ascii="宋体" w:hAnsi="宋体"/>
          <w:szCs w:val="21"/>
        </w:rPr>
      </w:pPr>
      <w:r>
        <w:rPr>
          <w:rFonts w:hint="eastAsia"/>
          <w:szCs w:val="21"/>
        </w:rPr>
        <w:t>共聚焦专用物镜</w:t>
      </w:r>
      <w:r>
        <w:rPr>
          <w:rFonts w:hint="eastAsia"/>
          <w:szCs w:val="21"/>
        </w:rPr>
        <w:t>(</w:t>
      </w:r>
      <w:r>
        <w:rPr>
          <w:rFonts w:hint="eastAsia"/>
          <w:bCs/>
          <w:szCs w:val="21"/>
        </w:rPr>
        <w:t>5x</w:t>
      </w:r>
      <w:r>
        <w:rPr>
          <w:rFonts w:hint="eastAsia"/>
          <w:bCs/>
          <w:szCs w:val="21"/>
        </w:rPr>
        <w:t>、</w:t>
      </w:r>
      <w:r>
        <w:rPr>
          <w:rFonts w:hint="eastAsia"/>
          <w:bCs/>
          <w:szCs w:val="21"/>
        </w:rPr>
        <w:t>10x</w:t>
      </w:r>
      <w:r>
        <w:rPr>
          <w:rFonts w:hint="eastAsia"/>
          <w:bCs/>
          <w:szCs w:val="21"/>
        </w:rPr>
        <w:t>、</w:t>
      </w:r>
      <w:r>
        <w:rPr>
          <w:rFonts w:hint="eastAsia"/>
          <w:bCs/>
          <w:szCs w:val="21"/>
        </w:rPr>
        <w:t>20x</w:t>
      </w:r>
      <w:r>
        <w:rPr>
          <w:rFonts w:hint="eastAsia"/>
          <w:bCs/>
          <w:szCs w:val="21"/>
        </w:rPr>
        <w:t>、</w:t>
      </w:r>
      <w:r>
        <w:rPr>
          <w:rFonts w:hint="eastAsia"/>
          <w:bCs/>
          <w:szCs w:val="21"/>
        </w:rPr>
        <w:t xml:space="preserve">40x)  </w:t>
      </w:r>
      <w:r>
        <w:rPr>
          <w:rFonts w:hint="eastAsia"/>
          <w:bCs/>
          <w:szCs w:val="21"/>
        </w:rPr>
        <w:t>各</w:t>
      </w:r>
      <w:r>
        <w:rPr>
          <w:rFonts w:hint="eastAsia"/>
          <w:bCs/>
          <w:szCs w:val="21"/>
        </w:rPr>
        <w:t>1</w:t>
      </w:r>
      <w:r>
        <w:rPr>
          <w:rFonts w:hint="eastAsia"/>
          <w:bCs/>
          <w:szCs w:val="21"/>
        </w:rPr>
        <w:t>个</w:t>
      </w:r>
    </w:p>
    <w:p w:rsidR="00BD7A60" w:rsidRDefault="00BD7A60" w:rsidP="00AB307F">
      <w:pPr>
        <w:numPr>
          <w:ilvl w:val="0"/>
          <w:numId w:val="83"/>
        </w:numPr>
        <w:spacing w:line="360" w:lineRule="auto"/>
        <w:rPr>
          <w:rFonts w:ascii="宋体" w:hAnsi="宋体"/>
          <w:szCs w:val="21"/>
        </w:rPr>
      </w:pPr>
      <w:r>
        <w:rPr>
          <w:rFonts w:hint="eastAsia"/>
          <w:szCs w:val="21"/>
        </w:rPr>
        <w:t>共聚焦专用油镜（</w:t>
      </w:r>
      <w:r>
        <w:rPr>
          <w:rFonts w:hint="eastAsia"/>
          <w:bCs/>
          <w:szCs w:val="21"/>
        </w:rPr>
        <w:t>63x</w:t>
      </w:r>
      <w:r>
        <w:rPr>
          <w:rFonts w:hint="eastAsia"/>
          <w:bCs/>
          <w:szCs w:val="21"/>
        </w:rPr>
        <w:t>）</w:t>
      </w:r>
      <w:r>
        <w:rPr>
          <w:rFonts w:hint="eastAsia"/>
          <w:bCs/>
          <w:szCs w:val="21"/>
        </w:rPr>
        <w:t xml:space="preserve">  1</w:t>
      </w:r>
      <w:r>
        <w:rPr>
          <w:rFonts w:hint="eastAsia"/>
          <w:bCs/>
          <w:szCs w:val="21"/>
        </w:rPr>
        <w:t>个</w:t>
      </w:r>
    </w:p>
    <w:p w:rsidR="00BD7A60" w:rsidRDefault="00BD7A60" w:rsidP="00AB307F">
      <w:pPr>
        <w:numPr>
          <w:ilvl w:val="0"/>
          <w:numId w:val="83"/>
        </w:numPr>
        <w:spacing w:line="360" w:lineRule="auto"/>
        <w:rPr>
          <w:rFonts w:ascii="宋体" w:hAnsi="宋体"/>
          <w:szCs w:val="21"/>
        </w:rPr>
      </w:pPr>
      <w:r>
        <w:rPr>
          <w:rFonts w:hint="eastAsia"/>
          <w:szCs w:val="21"/>
        </w:rPr>
        <w:t>计算机工作站</w:t>
      </w:r>
      <w:r>
        <w:rPr>
          <w:rFonts w:hint="eastAsia"/>
          <w:szCs w:val="21"/>
        </w:rPr>
        <w:t xml:space="preserve">     1</w:t>
      </w:r>
      <w:r>
        <w:rPr>
          <w:rFonts w:hint="eastAsia"/>
          <w:szCs w:val="21"/>
        </w:rPr>
        <w:t>套</w:t>
      </w:r>
    </w:p>
    <w:p w:rsidR="00BD7A60" w:rsidRDefault="00BD7A60" w:rsidP="00AB307F">
      <w:pPr>
        <w:numPr>
          <w:ilvl w:val="0"/>
          <w:numId w:val="83"/>
        </w:numPr>
        <w:spacing w:line="360" w:lineRule="auto"/>
        <w:rPr>
          <w:rFonts w:ascii="宋体" w:hAnsi="宋体"/>
          <w:szCs w:val="21"/>
        </w:rPr>
      </w:pPr>
      <w:r>
        <w:rPr>
          <w:rFonts w:hint="eastAsia"/>
          <w:szCs w:val="21"/>
        </w:rPr>
        <w:t>细胞工作站</w:t>
      </w:r>
      <w:r>
        <w:rPr>
          <w:rFonts w:hint="eastAsia"/>
          <w:szCs w:val="21"/>
        </w:rPr>
        <w:t xml:space="preserve">       1</w:t>
      </w:r>
      <w:r>
        <w:rPr>
          <w:rFonts w:hint="eastAsia"/>
          <w:szCs w:val="21"/>
        </w:rPr>
        <w:t>套</w:t>
      </w:r>
    </w:p>
    <w:p w:rsidR="00BD7A60" w:rsidRDefault="00BD7A60" w:rsidP="00AB307F">
      <w:pPr>
        <w:numPr>
          <w:ilvl w:val="0"/>
          <w:numId w:val="83"/>
        </w:numPr>
        <w:spacing w:line="360" w:lineRule="auto"/>
        <w:rPr>
          <w:rFonts w:ascii="宋体" w:hAnsi="宋体"/>
          <w:szCs w:val="21"/>
        </w:rPr>
      </w:pPr>
      <w:r>
        <w:rPr>
          <w:rFonts w:hint="eastAsia"/>
          <w:szCs w:val="21"/>
        </w:rPr>
        <w:t>电脑工作台</w:t>
      </w:r>
      <w:r>
        <w:rPr>
          <w:rFonts w:hint="eastAsia"/>
          <w:szCs w:val="21"/>
        </w:rPr>
        <w:t xml:space="preserve">       1</w:t>
      </w:r>
      <w:r>
        <w:rPr>
          <w:rFonts w:hint="eastAsia"/>
          <w:szCs w:val="21"/>
        </w:rPr>
        <w:t>张</w:t>
      </w:r>
    </w:p>
    <w:p w:rsidR="00BD7A60" w:rsidRDefault="00BD7A60" w:rsidP="00AB307F">
      <w:pPr>
        <w:numPr>
          <w:ilvl w:val="0"/>
          <w:numId w:val="83"/>
        </w:numPr>
        <w:spacing w:line="360" w:lineRule="auto"/>
        <w:rPr>
          <w:rFonts w:ascii="宋体" w:hAnsi="宋体"/>
          <w:szCs w:val="21"/>
        </w:rPr>
      </w:pPr>
      <w:r>
        <w:rPr>
          <w:rFonts w:ascii="宋体" w:hAnsi="宋体" w:hint="eastAsia"/>
          <w:szCs w:val="21"/>
        </w:rPr>
        <w:t>激光彩色打印机   1台</w:t>
      </w:r>
    </w:p>
    <w:p w:rsidR="00BD7A60" w:rsidRDefault="00BD7A60" w:rsidP="00BD7A60">
      <w:pPr>
        <w:spacing w:line="360" w:lineRule="auto"/>
        <w:rPr>
          <w:rFonts w:ascii="宋体" w:hAnsi="宋体"/>
          <w:szCs w:val="21"/>
        </w:rPr>
      </w:pPr>
    </w:p>
    <w:p w:rsidR="00BD7A60" w:rsidRDefault="00BD7A60" w:rsidP="00BD7A60">
      <w:pPr>
        <w:pStyle w:val="a7"/>
        <w:widowControl/>
        <w:numPr>
          <w:ilvl w:val="0"/>
          <w:numId w:val="1"/>
        </w:numPr>
        <w:ind w:left="426" w:firstLineChars="0"/>
        <w:rPr>
          <w:rFonts w:ascii="宋体" w:hAnsi="宋体"/>
          <w:b/>
          <w:bCs/>
          <w:kern w:val="0"/>
          <w:sz w:val="28"/>
          <w:szCs w:val="28"/>
        </w:rPr>
      </w:pPr>
      <w:r>
        <w:rPr>
          <w:rFonts w:ascii="宋体" w:hAnsi="宋体" w:hint="eastAsia"/>
          <w:b/>
          <w:bCs/>
          <w:kern w:val="0"/>
          <w:sz w:val="28"/>
          <w:szCs w:val="28"/>
        </w:rPr>
        <w:lastRenderedPageBreak/>
        <w:t>流式细胞仪</w:t>
      </w:r>
    </w:p>
    <w:p w:rsidR="00BD7A60" w:rsidRDefault="00BD7A60" w:rsidP="00AB307F">
      <w:pPr>
        <w:numPr>
          <w:ilvl w:val="0"/>
          <w:numId w:val="84"/>
        </w:numPr>
        <w:spacing w:line="360" w:lineRule="auto"/>
        <w:jc w:val="left"/>
        <w:rPr>
          <w:sz w:val="24"/>
        </w:rPr>
      </w:pPr>
      <w:r>
        <w:rPr>
          <w:rFonts w:hint="eastAsia"/>
          <w:b/>
        </w:rPr>
        <w:t>、用途</w:t>
      </w:r>
      <w:r>
        <w:rPr>
          <w:rFonts w:hint="eastAsia"/>
        </w:rPr>
        <w:t>：用于</w:t>
      </w:r>
      <w:r>
        <w:rPr>
          <w:rFonts w:hint="eastAsia"/>
          <w:szCs w:val="21"/>
        </w:rPr>
        <w:t>细胞分选、分析等</w:t>
      </w:r>
    </w:p>
    <w:p w:rsidR="00BD7A60" w:rsidRDefault="00BD7A60" w:rsidP="00AB307F">
      <w:pPr>
        <w:numPr>
          <w:ilvl w:val="0"/>
          <w:numId w:val="84"/>
        </w:numPr>
        <w:spacing w:line="360" w:lineRule="auto"/>
        <w:rPr>
          <w:sz w:val="24"/>
        </w:rPr>
      </w:pPr>
      <w:r>
        <w:rPr>
          <w:rFonts w:hint="eastAsia"/>
          <w:b/>
        </w:rPr>
        <w:t>、数量</w:t>
      </w:r>
      <w:r>
        <w:rPr>
          <w:rFonts w:hint="eastAsia"/>
        </w:rPr>
        <w:t>：</w:t>
      </w:r>
      <w:r>
        <w:rPr>
          <w:rFonts w:hint="eastAsia"/>
        </w:rPr>
        <w:t>1</w:t>
      </w:r>
      <w:r>
        <w:rPr>
          <w:rFonts w:hint="eastAsia"/>
        </w:rPr>
        <w:t>台</w:t>
      </w:r>
    </w:p>
    <w:p w:rsidR="00BD7A60" w:rsidRDefault="00BD7A60" w:rsidP="00AB307F">
      <w:pPr>
        <w:numPr>
          <w:ilvl w:val="0"/>
          <w:numId w:val="84"/>
        </w:numPr>
        <w:spacing w:line="360" w:lineRule="auto"/>
        <w:rPr>
          <w:sz w:val="24"/>
        </w:rPr>
      </w:pPr>
      <w:r>
        <w:rPr>
          <w:rFonts w:hint="eastAsia"/>
          <w:b/>
        </w:rPr>
        <w:t>、技术要求</w:t>
      </w:r>
    </w:p>
    <w:p w:rsidR="00BD7A60" w:rsidRDefault="00BD7A60" w:rsidP="00AB307F">
      <w:pPr>
        <w:pStyle w:val="a7"/>
        <w:numPr>
          <w:ilvl w:val="0"/>
          <w:numId w:val="85"/>
        </w:numPr>
        <w:spacing w:line="360" w:lineRule="auto"/>
        <w:ind w:firstLineChars="0"/>
        <w:contextualSpacing/>
        <w:rPr>
          <w:szCs w:val="21"/>
        </w:rPr>
      </w:pPr>
      <w:r>
        <w:rPr>
          <w:rFonts w:hint="eastAsia"/>
          <w:szCs w:val="21"/>
        </w:rPr>
        <w:t>品牌：国内外知名品牌</w:t>
      </w:r>
    </w:p>
    <w:p w:rsidR="00BD7A60" w:rsidRDefault="00BD7A60" w:rsidP="00AB307F">
      <w:pPr>
        <w:pStyle w:val="a7"/>
        <w:numPr>
          <w:ilvl w:val="0"/>
          <w:numId w:val="85"/>
        </w:numPr>
        <w:spacing w:line="360" w:lineRule="auto"/>
        <w:ind w:firstLineChars="0"/>
        <w:contextualSpacing/>
        <w:rPr>
          <w:szCs w:val="21"/>
        </w:rPr>
      </w:pPr>
      <w:r>
        <w:rPr>
          <w:rFonts w:hint="eastAsia"/>
          <w:szCs w:val="21"/>
        </w:rPr>
        <w:t>光路系统</w:t>
      </w:r>
    </w:p>
    <w:p w:rsidR="00BD7A60" w:rsidRDefault="00BD7A60" w:rsidP="00BD7A60">
      <w:pPr>
        <w:pStyle w:val="a7"/>
        <w:spacing w:line="360" w:lineRule="auto"/>
        <w:ind w:firstLineChars="0" w:firstLine="0"/>
        <w:contextualSpacing/>
        <w:rPr>
          <w:szCs w:val="21"/>
        </w:rPr>
      </w:pPr>
      <w:r>
        <w:rPr>
          <w:rFonts w:hint="eastAsia"/>
          <w:szCs w:val="21"/>
        </w:rPr>
        <w:t xml:space="preserve">2.1 </w:t>
      </w:r>
      <w:r>
        <w:rPr>
          <w:rFonts w:hint="eastAsia"/>
          <w:szCs w:val="21"/>
        </w:rPr>
        <w:t>至少具备</w:t>
      </w:r>
      <w:r>
        <w:rPr>
          <w:rFonts w:hint="eastAsia"/>
          <w:szCs w:val="21"/>
        </w:rPr>
        <w:t>3</w:t>
      </w:r>
      <w:r>
        <w:rPr>
          <w:rFonts w:hint="eastAsia"/>
          <w:szCs w:val="21"/>
        </w:rPr>
        <w:t>根以上激光器（红、蓝、紫）</w:t>
      </w:r>
    </w:p>
    <w:p w:rsidR="00BD7A60" w:rsidRDefault="00BD7A60" w:rsidP="00BD7A60">
      <w:pPr>
        <w:pStyle w:val="a7"/>
        <w:spacing w:line="360" w:lineRule="auto"/>
        <w:ind w:firstLineChars="0" w:firstLine="0"/>
        <w:contextualSpacing/>
        <w:rPr>
          <w:szCs w:val="21"/>
        </w:rPr>
      </w:pPr>
      <w:r>
        <w:rPr>
          <w:rFonts w:hint="eastAsia"/>
          <w:szCs w:val="21"/>
        </w:rPr>
        <w:t xml:space="preserve">2.2 </w:t>
      </w:r>
      <w:r>
        <w:rPr>
          <w:rFonts w:hint="eastAsia"/>
          <w:szCs w:val="21"/>
        </w:rPr>
        <w:t>具备</w:t>
      </w:r>
      <w:r>
        <w:rPr>
          <w:rFonts w:hint="eastAsia"/>
          <w:bCs/>
          <w:szCs w:val="21"/>
        </w:rPr>
        <w:t>开放激光器平台及光信号收集系统</w:t>
      </w:r>
    </w:p>
    <w:p w:rsidR="00BD7A60" w:rsidRDefault="00BD7A60" w:rsidP="00BD7A60">
      <w:pPr>
        <w:pStyle w:val="a7"/>
        <w:spacing w:line="360" w:lineRule="auto"/>
        <w:ind w:firstLineChars="0" w:firstLine="0"/>
        <w:contextualSpacing/>
        <w:rPr>
          <w:szCs w:val="21"/>
        </w:rPr>
      </w:pPr>
      <w:r>
        <w:rPr>
          <w:rFonts w:hint="eastAsia"/>
          <w:bCs/>
          <w:szCs w:val="21"/>
        </w:rPr>
        <w:t xml:space="preserve">2.3 </w:t>
      </w:r>
      <w:r>
        <w:rPr>
          <w:rFonts w:hint="eastAsia"/>
          <w:bCs/>
          <w:szCs w:val="21"/>
        </w:rPr>
        <w:t>激光光路可固定校准，开机即用</w:t>
      </w:r>
    </w:p>
    <w:p w:rsidR="00BD7A60" w:rsidRDefault="00BD7A60" w:rsidP="00AB307F">
      <w:pPr>
        <w:pStyle w:val="a7"/>
        <w:numPr>
          <w:ilvl w:val="0"/>
          <w:numId w:val="85"/>
        </w:numPr>
        <w:spacing w:line="360" w:lineRule="auto"/>
        <w:ind w:firstLineChars="0"/>
        <w:contextualSpacing/>
        <w:rPr>
          <w:szCs w:val="21"/>
        </w:rPr>
      </w:pPr>
      <w:r>
        <w:rPr>
          <w:rFonts w:hint="eastAsia"/>
          <w:szCs w:val="21"/>
        </w:rPr>
        <w:t>分选分析性能</w:t>
      </w:r>
    </w:p>
    <w:p w:rsidR="00BD7A60" w:rsidRDefault="00BD7A60" w:rsidP="00BD7A60">
      <w:pPr>
        <w:pStyle w:val="a7"/>
        <w:spacing w:line="360" w:lineRule="auto"/>
        <w:ind w:firstLineChars="0" w:firstLine="0"/>
        <w:contextualSpacing/>
        <w:rPr>
          <w:bCs/>
          <w:szCs w:val="21"/>
        </w:rPr>
      </w:pPr>
      <w:r>
        <w:rPr>
          <w:rFonts w:hint="eastAsia"/>
          <w:szCs w:val="21"/>
        </w:rPr>
        <w:t xml:space="preserve">3.1 </w:t>
      </w:r>
      <w:r>
        <w:rPr>
          <w:rFonts w:hint="eastAsia"/>
          <w:bCs/>
          <w:szCs w:val="21"/>
        </w:rPr>
        <w:t>有效分析速度</w:t>
      </w:r>
      <w:r>
        <w:rPr>
          <w:rFonts w:hint="eastAsia"/>
          <w:bCs/>
          <w:szCs w:val="21"/>
        </w:rPr>
        <w:t xml:space="preserve"> </w:t>
      </w:r>
      <w:r>
        <w:rPr>
          <w:rFonts w:hint="eastAsia"/>
          <w:bCs/>
          <w:szCs w:val="21"/>
        </w:rPr>
        <w:t>≥</w:t>
      </w:r>
      <w:r>
        <w:rPr>
          <w:rFonts w:hint="eastAsia"/>
          <w:bCs/>
          <w:szCs w:val="21"/>
        </w:rPr>
        <w:t>100</w:t>
      </w:r>
      <w:r>
        <w:rPr>
          <w:rFonts w:hint="eastAsia"/>
          <w:bCs/>
          <w:szCs w:val="21"/>
        </w:rPr>
        <w:t>，</w:t>
      </w:r>
      <w:r>
        <w:rPr>
          <w:rFonts w:hint="eastAsia"/>
          <w:bCs/>
          <w:szCs w:val="21"/>
        </w:rPr>
        <w:t xml:space="preserve">000 </w:t>
      </w:r>
      <w:r>
        <w:rPr>
          <w:rFonts w:hint="eastAsia"/>
          <w:bCs/>
          <w:szCs w:val="21"/>
        </w:rPr>
        <w:t>细胞</w:t>
      </w:r>
      <w:r>
        <w:rPr>
          <w:rFonts w:hint="eastAsia"/>
          <w:bCs/>
          <w:szCs w:val="21"/>
        </w:rPr>
        <w:t>/</w:t>
      </w:r>
      <w:r>
        <w:rPr>
          <w:rFonts w:hint="eastAsia"/>
          <w:bCs/>
          <w:szCs w:val="21"/>
        </w:rPr>
        <w:t>秒</w:t>
      </w:r>
    </w:p>
    <w:p w:rsidR="00BD7A60" w:rsidRDefault="00BD7A60" w:rsidP="00BD7A60">
      <w:pPr>
        <w:pStyle w:val="a7"/>
        <w:spacing w:line="360" w:lineRule="auto"/>
        <w:ind w:firstLineChars="0" w:firstLine="0"/>
        <w:contextualSpacing/>
        <w:rPr>
          <w:bCs/>
          <w:szCs w:val="21"/>
        </w:rPr>
      </w:pPr>
      <w:r>
        <w:rPr>
          <w:rFonts w:hint="eastAsia"/>
          <w:bCs/>
          <w:szCs w:val="21"/>
        </w:rPr>
        <w:t xml:space="preserve">3.2 </w:t>
      </w:r>
      <w:r>
        <w:rPr>
          <w:rFonts w:hint="eastAsia"/>
          <w:bCs/>
          <w:szCs w:val="21"/>
        </w:rPr>
        <w:t>具有在线和脱机补偿功能；支持细胞因子检测</w:t>
      </w:r>
    </w:p>
    <w:p w:rsidR="00BD7A60" w:rsidRDefault="00BD7A60" w:rsidP="00BD7A60">
      <w:pPr>
        <w:pStyle w:val="a7"/>
        <w:spacing w:line="360" w:lineRule="auto"/>
        <w:ind w:firstLineChars="0" w:firstLine="0"/>
        <w:contextualSpacing/>
        <w:rPr>
          <w:bCs/>
          <w:szCs w:val="21"/>
        </w:rPr>
      </w:pPr>
      <w:r>
        <w:rPr>
          <w:rFonts w:hint="eastAsia"/>
          <w:bCs/>
          <w:szCs w:val="21"/>
        </w:rPr>
        <w:t xml:space="preserve">3.3 </w:t>
      </w:r>
      <w:r>
        <w:rPr>
          <w:rFonts w:hint="eastAsia"/>
          <w:bCs/>
          <w:szCs w:val="21"/>
        </w:rPr>
        <w:t>具备多路分选功能</w:t>
      </w:r>
    </w:p>
    <w:p w:rsidR="00BD7A60" w:rsidRDefault="00BD7A60" w:rsidP="00BD7A60">
      <w:pPr>
        <w:pStyle w:val="a7"/>
        <w:spacing w:line="360" w:lineRule="auto"/>
        <w:ind w:firstLineChars="0" w:firstLine="0"/>
        <w:contextualSpacing/>
        <w:rPr>
          <w:bCs/>
          <w:szCs w:val="21"/>
        </w:rPr>
      </w:pPr>
      <w:r>
        <w:rPr>
          <w:rFonts w:hint="eastAsia"/>
          <w:bCs/>
          <w:szCs w:val="21"/>
        </w:rPr>
        <w:t xml:space="preserve">3.4 </w:t>
      </w:r>
      <w:r>
        <w:rPr>
          <w:rFonts w:hint="eastAsia"/>
          <w:bCs/>
          <w:szCs w:val="21"/>
        </w:rPr>
        <w:t>喷嘴配置四种以上规格（包括</w:t>
      </w:r>
      <w:r>
        <w:rPr>
          <w:rFonts w:hint="eastAsia"/>
          <w:bCs/>
          <w:szCs w:val="21"/>
        </w:rPr>
        <w:t>75</w:t>
      </w:r>
      <w:r>
        <w:rPr>
          <w:rFonts w:hint="eastAsia"/>
          <w:bCs/>
          <w:szCs w:val="21"/>
        </w:rPr>
        <w:t>、</w:t>
      </w:r>
      <w:r>
        <w:rPr>
          <w:rFonts w:hint="eastAsia"/>
          <w:bCs/>
          <w:szCs w:val="21"/>
        </w:rPr>
        <w:t>85</w:t>
      </w:r>
      <w:r>
        <w:rPr>
          <w:rFonts w:hint="eastAsia"/>
          <w:bCs/>
          <w:szCs w:val="21"/>
        </w:rPr>
        <w:t>、</w:t>
      </w:r>
      <w:r>
        <w:rPr>
          <w:rFonts w:hint="eastAsia"/>
          <w:bCs/>
          <w:szCs w:val="21"/>
        </w:rPr>
        <w:t>100</w:t>
      </w:r>
      <w:r>
        <w:rPr>
          <w:rFonts w:hint="eastAsia"/>
          <w:bCs/>
          <w:szCs w:val="21"/>
        </w:rPr>
        <w:t>、</w:t>
      </w:r>
      <w:r>
        <w:rPr>
          <w:rFonts w:hint="eastAsia"/>
          <w:bCs/>
          <w:szCs w:val="21"/>
        </w:rPr>
        <w:t>130micron</w:t>
      </w:r>
      <w:r>
        <w:rPr>
          <w:rFonts w:hint="eastAsia"/>
          <w:bCs/>
          <w:szCs w:val="21"/>
        </w:rPr>
        <w:t>）</w:t>
      </w:r>
    </w:p>
    <w:p w:rsidR="00BD7A60" w:rsidRDefault="00BD7A60" w:rsidP="00BD7A60">
      <w:pPr>
        <w:pStyle w:val="a7"/>
        <w:spacing w:line="360" w:lineRule="auto"/>
        <w:ind w:firstLineChars="0" w:firstLine="0"/>
        <w:contextualSpacing/>
        <w:rPr>
          <w:bCs/>
          <w:szCs w:val="21"/>
        </w:rPr>
      </w:pPr>
      <w:r>
        <w:rPr>
          <w:rFonts w:hint="eastAsia"/>
          <w:bCs/>
          <w:szCs w:val="21"/>
        </w:rPr>
        <w:t xml:space="preserve">3.5 </w:t>
      </w:r>
      <w:r>
        <w:rPr>
          <w:rFonts w:hint="eastAsia"/>
          <w:bCs/>
          <w:szCs w:val="21"/>
        </w:rPr>
        <w:t>具有无菌分选模式</w:t>
      </w:r>
    </w:p>
    <w:p w:rsidR="00BD7A60" w:rsidRDefault="00BD7A60" w:rsidP="00BD7A60">
      <w:pPr>
        <w:pStyle w:val="a7"/>
        <w:spacing w:line="360" w:lineRule="auto"/>
        <w:ind w:firstLineChars="0" w:firstLine="0"/>
        <w:contextualSpacing/>
        <w:rPr>
          <w:bCs/>
          <w:szCs w:val="21"/>
        </w:rPr>
      </w:pPr>
      <w:r>
        <w:rPr>
          <w:rFonts w:hint="eastAsia"/>
          <w:bCs/>
          <w:szCs w:val="21"/>
        </w:rPr>
        <w:t xml:space="preserve">3.6 </w:t>
      </w:r>
      <w:r>
        <w:rPr>
          <w:rFonts w:hint="eastAsia"/>
          <w:bCs/>
          <w:szCs w:val="21"/>
        </w:rPr>
        <w:t>具备液流自动监测功能</w:t>
      </w:r>
    </w:p>
    <w:p w:rsidR="00BD7A60" w:rsidRDefault="00BD7A60" w:rsidP="00BD7A60">
      <w:pPr>
        <w:pStyle w:val="a7"/>
        <w:spacing w:line="360" w:lineRule="auto"/>
        <w:ind w:firstLineChars="0" w:firstLine="0"/>
        <w:contextualSpacing/>
        <w:rPr>
          <w:bCs/>
          <w:szCs w:val="21"/>
        </w:rPr>
      </w:pPr>
      <w:r>
        <w:rPr>
          <w:rFonts w:hint="eastAsia"/>
          <w:bCs/>
          <w:szCs w:val="21"/>
        </w:rPr>
        <w:t>4</w:t>
      </w:r>
      <w:r>
        <w:rPr>
          <w:rFonts w:hint="eastAsia"/>
          <w:bCs/>
          <w:szCs w:val="21"/>
        </w:rPr>
        <w:t>、液路系统</w:t>
      </w:r>
    </w:p>
    <w:p w:rsidR="00BD7A60" w:rsidRDefault="00BD7A60" w:rsidP="00BD7A60">
      <w:pPr>
        <w:pStyle w:val="a7"/>
        <w:spacing w:line="360" w:lineRule="auto"/>
        <w:ind w:firstLineChars="0" w:firstLine="0"/>
        <w:contextualSpacing/>
        <w:rPr>
          <w:bCs/>
          <w:szCs w:val="21"/>
        </w:rPr>
      </w:pPr>
      <w:r>
        <w:rPr>
          <w:rFonts w:hint="eastAsia"/>
          <w:bCs/>
          <w:szCs w:val="21"/>
        </w:rPr>
        <w:t xml:space="preserve">4.1 </w:t>
      </w:r>
      <w:r>
        <w:rPr>
          <w:rFonts w:hint="eastAsia"/>
          <w:bCs/>
          <w:szCs w:val="21"/>
        </w:rPr>
        <w:t>可自主供气供压，无需外接空压机</w:t>
      </w:r>
    </w:p>
    <w:p w:rsidR="00BD7A60" w:rsidRDefault="00BD7A60" w:rsidP="00BD7A60">
      <w:pPr>
        <w:pStyle w:val="a7"/>
        <w:spacing w:line="360" w:lineRule="auto"/>
        <w:ind w:firstLineChars="0" w:firstLine="0"/>
        <w:contextualSpacing/>
        <w:rPr>
          <w:bCs/>
          <w:szCs w:val="21"/>
        </w:rPr>
      </w:pPr>
      <w:r>
        <w:rPr>
          <w:rFonts w:hint="eastAsia"/>
          <w:bCs/>
          <w:szCs w:val="21"/>
        </w:rPr>
        <w:t xml:space="preserve">4.2 </w:t>
      </w:r>
      <w:r>
        <w:rPr>
          <w:rFonts w:hint="eastAsia"/>
          <w:bCs/>
          <w:szCs w:val="21"/>
        </w:rPr>
        <w:t>可自动完成开关机仪器清洗工作</w:t>
      </w:r>
    </w:p>
    <w:p w:rsidR="00BD7A60" w:rsidRDefault="00BD7A60" w:rsidP="00BD7A60">
      <w:pPr>
        <w:pStyle w:val="a7"/>
        <w:spacing w:line="360" w:lineRule="auto"/>
        <w:ind w:firstLineChars="0" w:firstLine="0"/>
        <w:contextualSpacing/>
        <w:rPr>
          <w:bCs/>
          <w:szCs w:val="21"/>
        </w:rPr>
      </w:pPr>
      <w:r>
        <w:rPr>
          <w:rFonts w:hint="eastAsia"/>
          <w:bCs/>
          <w:szCs w:val="21"/>
        </w:rPr>
        <w:t xml:space="preserve">4.3 </w:t>
      </w:r>
      <w:r>
        <w:rPr>
          <w:rFonts w:hint="eastAsia"/>
          <w:bCs/>
          <w:szCs w:val="21"/>
        </w:rPr>
        <w:t>具备堵塞报警功能</w:t>
      </w:r>
    </w:p>
    <w:p w:rsidR="00BD7A60" w:rsidRDefault="00BD7A60" w:rsidP="00BD7A60">
      <w:pPr>
        <w:pStyle w:val="a7"/>
        <w:spacing w:line="360" w:lineRule="auto"/>
        <w:ind w:firstLineChars="0" w:firstLine="0"/>
        <w:contextualSpacing/>
        <w:rPr>
          <w:bCs/>
          <w:szCs w:val="21"/>
        </w:rPr>
      </w:pPr>
      <w:r>
        <w:rPr>
          <w:rFonts w:hint="eastAsia"/>
          <w:bCs/>
          <w:szCs w:val="21"/>
        </w:rPr>
        <w:t>5</w:t>
      </w:r>
      <w:r>
        <w:rPr>
          <w:rFonts w:hint="eastAsia"/>
          <w:bCs/>
          <w:szCs w:val="21"/>
        </w:rPr>
        <w:t>、具备数据处理工作站，包括不低于</w:t>
      </w:r>
      <w:r>
        <w:rPr>
          <w:rFonts w:hint="eastAsia"/>
          <w:bCs/>
          <w:szCs w:val="21"/>
        </w:rPr>
        <w:t>21</w:t>
      </w:r>
      <w:r>
        <w:rPr>
          <w:rFonts w:hint="eastAsia"/>
          <w:bCs/>
          <w:szCs w:val="21"/>
        </w:rPr>
        <w:t>英寸液晶显示器</w:t>
      </w:r>
    </w:p>
    <w:p w:rsidR="00BD7A60" w:rsidRDefault="00BD7A60" w:rsidP="00BD7A60">
      <w:pPr>
        <w:pStyle w:val="a7"/>
        <w:spacing w:line="360" w:lineRule="auto"/>
        <w:ind w:firstLineChars="0" w:firstLine="0"/>
        <w:contextualSpacing/>
        <w:rPr>
          <w:bCs/>
          <w:szCs w:val="21"/>
        </w:rPr>
      </w:pPr>
      <w:r>
        <w:rPr>
          <w:rFonts w:hint="eastAsia"/>
          <w:bCs/>
          <w:szCs w:val="21"/>
        </w:rPr>
        <w:t>6</w:t>
      </w:r>
      <w:r>
        <w:rPr>
          <w:rFonts w:hint="eastAsia"/>
          <w:bCs/>
          <w:szCs w:val="21"/>
        </w:rPr>
        <w:t>、具备正版流式细胞仪操作软件</w:t>
      </w:r>
    </w:p>
    <w:p w:rsidR="00BD7A60" w:rsidRDefault="00BD7A60" w:rsidP="00AB307F">
      <w:pPr>
        <w:numPr>
          <w:ilvl w:val="0"/>
          <w:numId w:val="84"/>
        </w:numPr>
        <w:spacing w:line="360" w:lineRule="auto"/>
        <w:rPr>
          <w:b/>
        </w:rPr>
      </w:pPr>
      <w:r>
        <w:rPr>
          <w:rFonts w:hint="eastAsia"/>
          <w:b/>
        </w:rPr>
        <w:t>、配置要求</w:t>
      </w:r>
    </w:p>
    <w:p w:rsidR="00BD7A60" w:rsidRDefault="00BD7A60" w:rsidP="00AB307F">
      <w:pPr>
        <w:numPr>
          <w:ilvl w:val="0"/>
          <w:numId w:val="86"/>
        </w:numPr>
        <w:spacing w:line="360" w:lineRule="auto"/>
        <w:rPr>
          <w:rFonts w:ascii="宋体" w:hAnsi="宋体"/>
          <w:szCs w:val="21"/>
        </w:rPr>
      </w:pPr>
      <w:r>
        <w:rPr>
          <w:rFonts w:ascii="宋体" w:hAnsi="宋体" w:hint="eastAsia"/>
          <w:szCs w:val="21"/>
        </w:rPr>
        <w:t>主机            1台</w:t>
      </w:r>
    </w:p>
    <w:p w:rsidR="00BD7A60" w:rsidRDefault="00BD7A60" w:rsidP="00AB307F">
      <w:pPr>
        <w:numPr>
          <w:ilvl w:val="0"/>
          <w:numId w:val="86"/>
        </w:numPr>
        <w:spacing w:line="360" w:lineRule="auto"/>
        <w:rPr>
          <w:rFonts w:ascii="宋体" w:hAnsi="宋体"/>
          <w:szCs w:val="21"/>
        </w:rPr>
      </w:pPr>
      <w:r>
        <w:rPr>
          <w:rFonts w:ascii="宋体" w:hAnsi="宋体" w:hint="eastAsia"/>
          <w:szCs w:val="21"/>
        </w:rPr>
        <w:t>显示器          2台</w:t>
      </w:r>
    </w:p>
    <w:p w:rsidR="00BD7A60" w:rsidRDefault="00BD7A60" w:rsidP="00AB307F">
      <w:pPr>
        <w:numPr>
          <w:ilvl w:val="0"/>
          <w:numId w:val="83"/>
        </w:numPr>
        <w:spacing w:line="360" w:lineRule="auto"/>
        <w:rPr>
          <w:rFonts w:ascii="宋体" w:hAnsi="宋体"/>
          <w:szCs w:val="21"/>
        </w:rPr>
      </w:pPr>
      <w:r>
        <w:rPr>
          <w:rFonts w:ascii="宋体" w:hAnsi="宋体" w:hint="eastAsia"/>
          <w:szCs w:val="21"/>
        </w:rPr>
        <w:t>激光彩色打印机  1台</w:t>
      </w:r>
    </w:p>
    <w:p w:rsidR="00BD7A60" w:rsidRDefault="00BD7A60" w:rsidP="00AB307F">
      <w:pPr>
        <w:numPr>
          <w:ilvl w:val="0"/>
          <w:numId w:val="86"/>
        </w:numPr>
        <w:spacing w:line="360" w:lineRule="auto"/>
        <w:rPr>
          <w:rFonts w:ascii="宋体" w:hAnsi="宋体"/>
          <w:szCs w:val="21"/>
        </w:rPr>
      </w:pPr>
      <w:r>
        <w:rPr>
          <w:rFonts w:ascii="宋体" w:hAnsi="宋体" w:hint="eastAsia"/>
          <w:szCs w:val="21"/>
        </w:rPr>
        <w:t>稳压电源        1台</w:t>
      </w:r>
    </w:p>
    <w:p w:rsidR="00BD7A60" w:rsidRDefault="00BD7A60" w:rsidP="00AB307F">
      <w:pPr>
        <w:numPr>
          <w:ilvl w:val="0"/>
          <w:numId w:val="86"/>
        </w:numPr>
        <w:spacing w:line="360" w:lineRule="auto"/>
        <w:rPr>
          <w:rFonts w:ascii="宋体" w:hAnsi="宋体"/>
          <w:szCs w:val="21"/>
        </w:rPr>
      </w:pPr>
      <w:r>
        <w:rPr>
          <w:rFonts w:ascii="宋体" w:hAnsi="宋体" w:hint="eastAsia"/>
          <w:szCs w:val="21"/>
        </w:rPr>
        <w:t>UPS不间断电源  1台</w:t>
      </w:r>
    </w:p>
    <w:p w:rsidR="00BD7A60" w:rsidRDefault="00BD7A60" w:rsidP="00AB307F">
      <w:pPr>
        <w:numPr>
          <w:ilvl w:val="0"/>
          <w:numId w:val="86"/>
        </w:numPr>
        <w:spacing w:line="360" w:lineRule="auto"/>
        <w:rPr>
          <w:rFonts w:ascii="宋体" w:hAnsi="宋体"/>
          <w:szCs w:val="21"/>
        </w:rPr>
      </w:pPr>
      <w:r>
        <w:rPr>
          <w:rFonts w:ascii="宋体" w:hAnsi="宋体" w:hint="eastAsia"/>
          <w:szCs w:val="21"/>
        </w:rPr>
        <w:t>工作台          1张</w:t>
      </w:r>
    </w:p>
    <w:p w:rsidR="00BD7A60" w:rsidRDefault="00BD7A60" w:rsidP="00AB307F">
      <w:pPr>
        <w:numPr>
          <w:ilvl w:val="0"/>
          <w:numId w:val="86"/>
        </w:numPr>
        <w:spacing w:line="360" w:lineRule="auto"/>
        <w:rPr>
          <w:rFonts w:ascii="宋体" w:hAnsi="宋体"/>
          <w:szCs w:val="21"/>
        </w:rPr>
      </w:pPr>
      <w:r>
        <w:rPr>
          <w:rFonts w:ascii="宋体" w:hAnsi="宋体" w:hint="eastAsia"/>
          <w:szCs w:val="21"/>
        </w:rPr>
        <w:lastRenderedPageBreak/>
        <w:t>系统主软件      1套</w:t>
      </w:r>
    </w:p>
    <w:p w:rsidR="00BD7A60" w:rsidRDefault="00BD7A60" w:rsidP="00AB307F">
      <w:pPr>
        <w:numPr>
          <w:ilvl w:val="0"/>
          <w:numId w:val="86"/>
        </w:numPr>
        <w:spacing w:line="360" w:lineRule="auto"/>
        <w:rPr>
          <w:rFonts w:ascii="宋体" w:hAnsi="宋体"/>
          <w:szCs w:val="21"/>
        </w:rPr>
      </w:pPr>
      <w:r>
        <w:rPr>
          <w:rFonts w:ascii="宋体" w:hAnsi="宋体" w:hint="eastAsia"/>
          <w:szCs w:val="21"/>
        </w:rPr>
        <w:t>细胞因子分析软件 1套</w:t>
      </w:r>
    </w:p>
    <w:p w:rsidR="00BD7A60" w:rsidRDefault="00BD7A60" w:rsidP="00AB307F">
      <w:pPr>
        <w:numPr>
          <w:ilvl w:val="0"/>
          <w:numId w:val="86"/>
        </w:numPr>
        <w:spacing w:line="360" w:lineRule="auto"/>
        <w:rPr>
          <w:rFonts w:ascii="宋体" w:hAnsi="宋体"/>
          <w:szCs w:val="21"/>
        </w:rPr>
      </w:pPr>
      <w:r>
        <w:rPr>
          <w:rFonts w:ascii="宋体" w:hAnsi="宋体" w:hint="eastAsia"/>
          <w:szCs w:val="21"/>
        </w:rPr>
        <w:t>多功能分析软件  1套</w:t>
      </w:r>
    </w:p>
    <w:p w:rsidR="00BD7A60" w:rsidRDefault="00BD7A60" w:rsidP="00BD7A60">
      <w:pPr>
        <w:spacing w:line="360" w:lineRule="auto"/>
        <w:rPr>
          <w:rFonts w:ascii="宋体" w:hAnsi="宋体" w:cs="宋体"/>
          <w:kern w:val="0"/>
          <w:sz w:val="24"/>
        </w:rPr>
      </w:pPr>
    </w:p>
    <w:p w:rsidR="004179F1" w:rsidRPr="00EE0F64" w:rsidRDefault="004179F1" w:rsidP="004179F1">
      <w:pPr>
        <w:pStyle w:val="a7"/>
        <w:widowControl/>
        <w:numPr>
          <w:ilvl w:val="0"/>
          <w:numId w:val="1"/>
        </w:numPr>
        <w:ind w:left="426" w:firstLineChars="0"/>
        <w:rPr>
          <w:rFonts w:ascii="宋体" w:hAnsi="宋体" w:cs="宋体"/>
          <w:b/>
          <w:color w:val="000000"/>
          <w:kern w:val="0"/>
          <w:sz w:val="24"/>
        </w:rPr>
      </w:pPr>
      <w:r>
        <w:rPr>
          <w:rFonts w:ascii="宋体" w:hAnsi="宋体" w:cs="宋体" w:hint="eastAsia"/>
          <w:b/>
          <w:color w:val="000000"/>
          <w:kern w:val="0"/>
          <w:sz w:val="24"/>
        </w:rPr>
        <w:t>P</w:t>
      </w:r>
      <w:r>
        <w:rPr>
          <w:rFonts w:ascii="宋体" w:hAnsi="宋体" w:cs="宋体"/>
          <w:b/>
          <w:color w:val="000000"/>
          <w:kern w:val="0"/>
          <w:sz w:val="24"/>
        </w:rPr>
        <w:t>CR</w:t>
      </w:r>
      <w:r>
        <w:rPr>
          <w:rFonts w:ascii="宋体" w:hAnsi="宋体" w:cs="宋体" w:hint="eastAsia"/>
          <w:b/>
          <w:color w:val="000000"/>
          <w:kern w:val="0"/>
          <w:sz w:val="24"/>
        </w:rPr>
        <w:t>仪</w:t>
      </w:r>
    </w:p>
    <w:p w:rsidR="004179F1" w:rsidRDefault="004179F1" w:rsidP="00AB307F">
      <w:pPr>
        <w:numPr>
          <w:ilvl w:val="0"/>
          <w:numId w:val="87"/>
        </w:numPr>
        <w:spacing w:line="360" w:lineRule="auto"/>
        <w:rPr>
          <w:sz w:val="24"/>
        </w:rPr>
      </w:pPr>
      <w:r>
        <w:rPr>
          <w:rFonts w:hint="eastAsia"/>
          <w:b/>
        </w:rPr>
        <w:t>、用途</w:t>
      </w:r>
      <w:r>
        <w:rPr>
          <w:rFonts w:hint="eastAsia"/>
        </w:rPr>
        <w:t>：</w:t>
      </w:r>
      <w:r w:rsidRPr="00F46CA3">
        <w:rPr>
          <w:rFonts w:hint="eastAsia"/>
          <w:sz w:val="24"/>
        </w:rPr>
        <w:t>用于</w:t>
      </w:r>
      <w:r>
        <w:rPr>
          <w:rFonts w:hint="eastAsia"/>
          <w:sz w:val="24"/>
        </w:rPr>
        <w:t>分子生物学实验室。</w:t>
      </w:r>
    </w:p>
    <w:p w:rsidR="004179F1" w:rsidRDefault="004179F1" w:rsidP="00AB307F">
      <w:pPr>
        <w:numPr>
          <w:ilvl w:val="0"/>
          <w:numId w:val="87"/>
        </w:numPr>
        <w:spacing w:line="360" w:lineRule="auto"/>
        <w:rPr>
          <w:sz w:val="24"/>
        </w:rPr>
      </w:pPr>
      <w:r>
        <w:rPr>
          <w:rFonts w:hint="eastAsia"/>
          <w:b/>
        </w:rPr>
        <w:t>、数量</w:t>
      </w:r>
      <w:r>
        <w:rPr>
          <w:rFonts w:hint="eastAsia"/>
        </w:rPr>
        <w:t>：</w:t>
      </w:r>
      <w:r>
        <w:rPr>
          <w:rFonts w:hint="eastAsia"/>
        </w:rPr>
        <w:t>1</w:t>
      </w:r>
      <w:r>
        <w:rPr>
          <w:rFonts w:hint="eastAsia"/>
        </w:rPr>
        <w:t>台</w:t>
      </w:r>
    </w:p>
    <w:p w:rsidR="004179F1" w:rsidRPr="00EE0F64" w:rsidRDefault="004179F1" w:rsidP="00AB307F">
      <w:pPr>
        <w:numPr>
          <w:ilvl w:val="0"/>
          <w:numId w:val="87"/>
        </w:numPr>
        <w:spacing w:line="360" w:lineRule="auto"/>
        <w:rPr>
          <w:sz w:val="24"/>
        </w:rPr>
      </w:pPr>
      <w:r>
        <w:rPr>
          <w:rFonts w:hint="eastAsia"/>
          <w:b/>
        </w:rPr>
        <w:t>、技术要求</w:t>
      </w:r>
    </w:p>
    <w:p w:rsidR="004179F1" w:rsidRDefault="004179F1" w:rsidP="00AB307F">
      <w:pPr>
        <w:widowControl/>
        <w:numPr>
          <w:ilvl w:val="0"/>
          <w:numId w:val="88"/>
        </w:numPr>
        <w:spacing w:line="360" w:lineRule="auto"/>
        <w:jc w:val="left"/>
        <w:rPr>
          <w:rFonts w:ascii="宋体" w:hAnsi="宋体"/>
          <w:szCs w:val="21"/>
        </w:rPr>
      </w:pPr>
      <w:r w:rsidRPr="000154C8">
        <w:rPr>
          <w:rFonts w:ascii="宋体" w:hAnsi="宋体" w:hint="eastAsia"/>
          <w:szCs w:val="21"/>
        </w:rPr>
        <w:t>品牌：国内外知名品牌。</w:t>
      </w:r>
    </w:p>
    <w:p w:rsidR="004179F1" w:rsidRDefault="004179F1" w:rsidP="00AB307F">
      <w:pPr>
        <w:widowControl/>
        <w:numPr>
          <w:ilvl w:val="0"/>
          <w:numId w:val="88"/>
        </w:numPr>
        <w:spacing w:line="360" w:lineRule="auto"/>
        <w:jc w:val="left"/>
        <w:rPr>
          <w:rFonts w:ascii="宋体" w:hAnsi="宋体"/>
          <w:szCs w:val="21"/>
        </w:rPr>
      </w:pPr>
      <w:r>
        <w:rPr>
          <w:rFonts w:ascii="宋体" w:hAnsi="宋体" w:hint="eastAsia"/>
          <w:szCs w:val="21"/>
        </w:rPr>
        <w:t>样品基座具备完全独立模块。</w:t>
      </w:r>
    </w:p>
    <w:p w:rsidR="004179F1" w:rsidRDefault="004179F1" w:rsidP="00AB307F">
      <w:pPr>
        <w:widowControl/>
        <w:numPr>
          <w:ilvl w:val="0"/>
          <w:numId w:val="88"/>
        </w:numPr>
        <w:spacing w:line="360" w:lineRule="auto"/>
        <w:jc w:val="left"/>
        <w:rPr>
          <w:rFonts w:ascii="宋体" w:hAnsi="宋体"/>
          <w:szCs w:val="21"/>
        </w:rPr>
      </w:pPr>
      <w:r>
        <w:rPr>
          <w:rFonts w:ascii="宋体" w:hAnsi="宋体" w:hint="eastAsia"/>
          <w:szCs w:val="21"/>
        </w:rPr>
        <w:t>具备升级高通量样本模块功能。</w:t>
      </w:r>
    </w:p>
    <w:p w:rsidR="004179F1" w:rsidRDefault="004179F1" w:rsidP="00AB307F">
      <w:pPr>
        <w:widowControl/>
        <w:numPr>
          <w:ilvl w:val="0"/>
          <w:numId w:val="88"/>
        </w:numPr>
        <w:spacing w:line="360" w:lineRule="auto"/>
        <w:jc w:val="left"/>
        <w:rPr>
          <w:rFonts w:ascii="宋体" w:hAnsi="宋体"/>
          <w:szCs w:val="21"/>
        </w:rPr>
      </w:pPr>
      <w:r>
        <w:rPr>
          <w:rFonts w:ascii="宋体" w:hAnsi="宋体" w:hint="eastAsia"/>
          <w:szCs w:val="21"/>
        </w:rPr>
        <w:t>具备梯度功能。</w:t>
      </w:r>
    </w:p>
    <w:p w:rsidR="004179F1" w:rsidRDefault="004179F1" w:rsidP="00AB307F">
      <w:pPr>
        <w:widowControl/>
        <w:numPr>
          <w:ilvl w:val="0"/>
          <w:numId w:val="88"/>
        </w:numPr>
        <w:spacing w:line="360" w:lineRule="auto"/>
        <w:jc w:val="left"/>
        <w:rPr>
          <w:rFonts w:ascii="宋体" w:hAnsi="宋体"/>
          <w:szCs w:val="21"/>
        </w:rPr>
      </w:pPr>
      <w:r>
        <w:rPr>
          <w:rFonts w:ascii="宋体" w:hAnsi="宋体" w:hint="eastAsia"/>
          <w:color w:val="000000"/>
          <w:szCs w:val="21"/>
        </w:rPr>
        <w:t>具备热盖保护功能。</w:t>
      </w:r>
    </w:p>
    <w:p w:rsidR="004179F1" w:rsidRDefault="004179F1" w:rsidP="00AB307F">
      <w:pPr>
        <w:widowControl/>
        <w:numPr>
          <w:ilvl w:val="0"/>
          <w:numId w:val="88"/>
        </w:numPr>
        <w:spacing w:line="360" w:lineRule="auto"/>
        <w:jc w:val="left"/>
        <w:rPr>
          <w:rFonts w:ascii="宋体" w:hAnsi="宋体"/>
          <w:szCs w:val="21"/>
        </w:rPr>
      </w:pPr>
      <w:r>
        <w:rPr>
          <w:rFonts w:ascii="宋体" w:hAnsi="宋体" w:hint="eastAsia"/>
          <w:szCs w:val="21"/>
        </w:rPr>
        <w:t>具备Wi-fi连接装置。</w:t>
      </w:r>
    </w:p>
    <w:p w:rsidR="004179F1" w:rsidRDefault="004179F1" w:rsidP="00AB307F">
      <w:pPr>
        <w:widowControl/>
        <w:numPr>
          <w:ilvl w:val="0"/>
          <w:numId w:val="88"/>
        </w:numPr>
        <w:spacing w:line="360" w:lineRule="auto"/>
        <w:jc w:val="left"/>
        <w:rPr>
          <w:rFonts w:ascii="宋体" w:hAnsi="宋体"/>
          <w:szCs w:val="21"/>
        </w:rPr>
      </w:pPr>
      <w:r>
        <w:rPr>
          <w:rFonts w:ascii="宋体" w:hAnsi="宋体" w:hint="eastAsia"/>
          <w:szCs w:val="21"/>
        </w:rPr>
        <w:t>具备内置热学模拟模式。</w:t>
      </w:r>
    </w:p>
    <w:p w:rsidR="004179F1" w:rsidRDefault="004179F1" w:rsidP="00AB307F">
      <w:pPr>
        <w:widowControl/>
        <w:numPr>
          <w:ilvl w:val="0"/>
          <w:numId w:val="88"/>
        </w:numPr>
        <w:spacing w:line="360" w:lineRule="auto"/>
        <w:jc w:val="left"/>
        <w:rPr>
          <w:rFonts w:ascii="宋体" w:hAnsi="宋体"/>
          <w:szCs w:val="21"/>
        </w:rPr>
      </w:pPr>
      <w:r>
        <w:rPr>
          <w:rFonts w:ascii="宋体" w:hAnsi="宋体" w:hint="eastAsia"/>
          <w:szCs w:val="21"/>
        </w:rPr>
        <w:t>具备触摸屏操控系统功能。</w:t>
      </w:r>
    </w:p>
    <w:p w:rsidR="004179F1" w:rsidRDefault="004179F1" w:rsidP="00AB307F">
      <w:pPr>
        <w:widowControl/>
        <w:numPr>
          <w:ilvl w:val="0"/>
          <w:numId w:val="88"/>
        </w:numPr>
        <w:spacing w:line="360" w:lineRule="auto"/>
        <w:jc w:val="left"/>
        <w:rPr>
          <w:rFonts w:ascii="宋体" w:hAnsi="宋体"/>
          <w:szCs w:val="21"/>
        </w:rPr>
      </w:pPr>
      <w:r>
        <w:rPr>
          <w:rFonts w:ascii="宋体" w:hAnsi="宋体" w:hint="eastAsia"/>
          <w:szCs w:val="21"/>
        </w:rPr>
        <w:t>具备断电自动保护功能。</w:t>
      </w:r>
    </w:p>
    <w:p w:rsidR="004179F1" w:rsidRDefault="004179F1" w:rsidP="00AB307F">
      <w:pPr>
        <w:numPr>
          <w:ilvl w:val="0"/>
          <w:numId w:val="87"/>
        </w:numPr>
        <w:spacing w:line="360" w:lineRule="auto"/>
        <w:rPr>
          <w:b/>
        </w:rPr>
      </w:pPr>
      <w:r>
        <w:rPr>
          <w:rFonts w:hint="eastAsia"/>
          <w:b/>
        </w:rPr>
        <w:t>、配置要求</w:t>
      </w:r>
    </w:p>
    <w:p w:rsidR="004179F1" w:rsidRPr="004179F1" w:rsidRDefault="004179F1" w:rsidP="00AB307F">
      <w:pPr>
        <w:numPr>
          <w:ilvl w:val="0"/>
          <w:numId w:val="89"/>
        </w:numPr>
        <w:spacing w:line="360" w:lineRule="auto"/>
        <w:rPr>
          <w:rFonts w:ascii="宋体" w:hAnsi="宋体"/>
          <w:szCs w:val="21"/>
        </w:rPr>
      </w:pPr>
      <w:r w:rsidRPr="004179F1">
        <w:rPr>
          <w:rFonts w:ascii="宋体" w:hAnsi="宋体" w:hint="eastAsia"/>
          <w:szCs w:val="21"/>
        </w:rPr>
        <w:t>主机 1台</w:t>
      </w:r>
    </w:p>
    <w:p w:rsidR="004179F1" w:rsidRDefault="004179F1" w:rsidP="00BD7A60">
      <w:pPr>
        <w:spacing w:line="360" w:lineRule="auto"/>
        <w:rPr>
          <w:rFonts w:ascii="宋体" w:hAnsi="宋体" w:cs="宋体"/>
          <w:kern w:val="0"/>
          <w:sz w:val="24"/>
        </w:rPr>
      </w:pPr>
    </w:p>
    <w:p w:rsidR="00BD7A60" w:rsidRPr="00BD7A60" w:rsidRDefault="00BD7A60" w:rsidP="00BD7A60">
      <w:pPr>
        <w:spacing w:line="360" w:lineRule="auto"/>
        <w:rPr>
          <w:rFonts w:ascii="仿宋_GB2312" w:eastAsia="仿宋_GB2312" w:hAnsi="宋体" w:cs="宋体"/>
          <w:b/>
          <w:kern w:val="0"/>
          <w:sz w:val="32"/>
          <w:szCs w:val="32"/>
        </w:rPr>
      </w:pPr>
    </w:p>
    <w:sectPr w:rsidR="00BD7A60" w:rsidRPr="00BD7A60"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7AC" w:rsidRDefault="009767AC" w:rsidP="006E3083">
      <w:r>
        <w:separator/>
      </w:r>
    </w:p>
  </w:endnote>
  <w:endnote w:type="continuationSeparator" w:id="1">
    <w:p w:rsidR="009767AC" w:rsidRDefault="009767AC"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Adobe 仿宋 Std R">
    <w:altName w:val="Arial Unicode MS"/>
    <w:charset w:val="86"/>
    <w:family w:val="roman"/>
    <w:pitch w:val="default"/>
    <w:sig w:usb0="00000000" w:usb1="00000000" w:usb2="00000010"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7AC" w:rsidRDefault="009767AC" w:rsidP="006E3083">
      <w:r>
        <w:separator/>
      </w:r>
    </w:p>
  </w:footnote>
  <w:footnote w:type="continuationSeparator" w:id="1">
    <w:p w:rsidR="009767AC" w:rsidRDefault="009767AC"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561CB"/>
    <w:multiLevelType w:val="multilevel"/>
    <w:tmpl w:val="812561CB"/>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83CD5916"/>
    <w:multiLevelType w:val="multilevel"/>
    <w:tmpl w:val="83CD5916"/>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8FF7D0C2"/>
    <w:multiLevelType w:val="multilevel"/>
    <w:tmpl w:val="8FF7D0C2"/>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908F40F8"/>
    <w:multiLevelType w:val="multilevel"/>
    <w:tmpl w:val="908F40F8"/>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9233D1C6"/>
    <w:multiLevelType w:val="multilevel"/>
    <w:tmpl w:val="9233D1C6"/>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934B51A3"/>
    <w:multiLevelType w:val="multilevel"/>
    <w:tmpl w:val="934B51A3"/>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9A99DDF7"/>
    <w:multiLevelType w:val="multilevel"/>
    <w:tmpl w:val="9A99DDF7"/>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9AB5F2F4"/>
    <w:multiLevelType w:val="multilevel"/>
    <w:tmpl w:val="9AB5F2F4"/>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nsid w:val="9B91C807"/>
    <w:multiLevelType w:val="multilevel"/>
    <w:tmpl w:val="9B91C807"/>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9E53DF61"/>
    <w:multiLevelType w:val="multilevel"/>
    <w:tmpl w:val="9E53DF61"/>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A5EBFDDC"/>
    <w:multiLevelType w:val="multilevel"/>
    <w:tmpl w:val="A5EBFDDC"/>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A73803EC"/>
    <w:multiLevelType w:val="multilevel"/>
    <w:tmpl w:val="A73803EC"/>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A80F8628"/>
    <w:multiLevelType w:val="multilevel"/>
    <w:tmpl w:val="A80F8628"/>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A83DAB2D"/>
    <w:multiLevelType w:val="multilevel"/>
    <w:tmpl w:val="A83DAB2D"/>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AB1E4F8D"/>
    <w:multiLevelType w:val="multilevel"/>
    <w:tmpl w:val="AB1E4F8D"/>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ABD4E377"/>
    <w:multiLevelType w:val="multilevel"/>
    <w:tmpl w:val="ABD4E377"/>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6">
    <w:nsid w:val="AF603DF1"/>
    <w:multiLevelType w:val="multilevel"/>
    <w:tmpl w:val="AF603DF1"/>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AFCC5E7C"/>
    <w:multiLevelType w:val="multilevel"/>
    <w:tmpl w:val="AFCC5E7C"/>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8">
    <w:nsid w:val="B7AAB525"/>
    <w:multiLevelType w:val="multilevel"/>
    <w:tmpl w:val="B7AAB52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BB1BA8D2"/>
    <w:multiLevelType w:val="multilevel"/>
    <w:tmpl w:val="BB1BA8D2"/>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0">
    <w:nsid w:val="BD78F53B"/>
    <w:multiLevelType w:val="multilevel"/>
    <w:tmpl w:val="BD78F53B"/>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1">
    <w:nsid w:val="BDE4950C"/>
    <w:multiLevelType w:val="multilevel"/>
    <w:tmpl w:val="BDE4950C"/>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2">
    <w:nsid w:val="C2B93611"/>
    <w:multiLevelType w:val="multilevel"/>
    <w:tmpl w:val="C2B93611"/>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3">
    <w:nsid w:val="C3F7EDB4"/>
    <w:multiLevelType w:val="multilevel"/>
    <w:tmpl w:val="C3F7EDB4"/>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C449216B"/>
    <w:multiLevelType w:val="multilevel"/>
    <w:tmpl w:val="C449216B"/>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C8A6DB5F"/>
    <w:multiLevelType w:val="multilevel"/>
    <w:tmpl w:val="C8A6DB5F"/>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C9EDEE5B"/>
    <w:multiLevelType w:val="multilevel"/>
    <w:tmpl w:val="C9EDEE5B"/>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CBD8795B"/>
    <w:multiLevelType w:val="multilevel"/>
    <w:tmpl w:val="CBD8795B"/>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CDCEA771"/>
    <w:multiLevelType w:val="multilevel"/>
    <w:tmpl w:val="CDCEA771"/>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DAAE84B2"/>
    <w:multiLevelType w:val="multilevel"/>
    <w:tmpl w:val="DAAE84B2"/>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0">
    <w:nsid w:val="E636268C"/>
    <w:multiLevelType w:val="multilevel"/>
    <w:tmpl w:val="E636268C"/>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1">
    <w:nsid w:val="E8E9BA17"/>
    <w:multiLevelType w:val="multilevel"/>
    <w:tmpl w:val="E8E9BA17"/>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E9E963A0"/>
    <w:multiLevelType w:val="multilevel"/>
    <w:tmpl w:val="E9E963A0"/>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EB0D3DA3"/>
    <w:multiLevelType w:val="multilevel"/>
    <w:tmpl w:val="EB0D3DA3"/>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EE0BF094"/>
    <w:multiLevelType w:val="multilevel"/>
    <w:tmpl w:val="EE0BF094"/>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5">
    <w:nsid w:val="F176A3D5"/>
    <w:multiLevelType w:val="multilevel"/>
    <w:tmpl w:val="F176A3D5"/>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6">
    <w:nsid w:val="F340167F"/>
    <w:multiLevelType w:val="multilevel"/>
    <w:tmpl w:val="F340167F"/>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7">
    <w:nsid w:val="F5ECC4ED"/>
    <w:multiLevelType w:val="multilevel"/>
    <w:tmpl w:val="F5ECC4ED"/>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F7ADE785"/>
    <w:multiLevelType w:val="multilevel"/>
    <w:tmpl w:val="F7ADE78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F8F747AD"/>
    <w:multiLevelType w:val="multilevel"/>
    <w:tmpl w:val="F8F747AD"/>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FE97E9EA"/>
    <w:multiLevelType w:val="multilevel"/>
    <w:tmpl w:val="FE97E9EA"/>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007A0505"/>
    <w:multiLevelType w:val="multilevel"/>
    <w:tmpl w:val="007A050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02BAC4E9"/>
    <w:multiLevelType w:val="multilevel"/>
    <w:tmpl w:val="02BAC4E9"/>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051C8E62"/>
    <w:multiLevelType w:val="multilevel"/>
    <w:tmpl w:val="051C8E62"/>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073394B5"/>
    <w:multiLevelType w:val="multilevel"/>
    <w:tmpl w:val="073394B5"/>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0B22AFF3"/>
    <w:multiLevelType w:val="multilevel"/>
    <w:tmpl w:val="0B22AFF3"/>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0E8801F7"/>
    <w:multiLevelType w:val="multilevel"/>
    <w:tmpl w:val="0E8801F7"/>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0EA45DE6"/>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nsid w:val="11F3A8BA"/>
    <w:multiLevelType w:val="multilevel"/>
    <w:tmpl w:val="11F3A8BA"/>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131279D2"/>
    <w:multiLevelType w:val="multilevel"/>
    <w:tmpl w:val="131279D2"/>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19712CC7"/>
    <w:multiLevelType w:val="multilevel"/>
    <w:tmpl w:val="19712CC7"/>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1">
    <w:nsid w:val="1A66A08B"/>
    <w:multiLevelType w:val="multilevel"/>
    <w:tmpl w:val="1A66A08B"/>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2">
    <w:nsid w:val="1AAF6A88"/>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53">
    <w:nsid w:val="1D56CACB"/>
    <w:multiLevelType w:val="multilevel"/>
    <w:tmpl w:val="1D56CACB"/>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A7D1F26"/>
    <w:multiLevelType w:val="multilevel"/>
    <w:tmpl w:val="2A7D1F26"/>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2B871FED"/>
    <w:multiLevelType w:val="multilevel"/>
    <w:tmpl w:val="2B871FED"/>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6">
    <w:nsid w:val="2E39B6CB"/>
    <w:multiLevelType w:val="multilevel"/>
    <w:tmpl w:val="2E39B6CB"/>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7">
    <w:nsid w:val="2F0F8B61"/>
    <w:multiLevelType w:val="multilevel"/>
    <w:tmpl w:val="2F0F8B61"/>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305ABA79"/>
    <w:multiLevelType w:val="multilevel"/>
    <w:tmpl w:val="305ABA79"/>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30AA70BF"/>
    <w:multiLevelType w:val="multilevel"/>
    <w:tmpl w:val="30AA70BF"/>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0">
    <w:nsid w:val="333250C7"/>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nsid w:val="34A2B4C6"/>
    <w:multiLevelType w:val="multilevel"/>
    <w:tmpl w:val="34A2B4C6"/>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3D17B2FC"/>
    <w:multiLevelType w:val="multilevel"/>
    <w:tmpl w:val="3D17B2FC"/>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3FAEA8F5"/>
    <w:multiLevelType w:val="multilevel"/>
    <w:tmpl w:val="3FAEA8F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41D5DC93"/>
    <w:multiLevelType w:val="multilevel"/>
    <w:tmpl w:val="41D5DC93"/>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5">
    <w:nsid w:val="4671AE57"/>
    <w:multiLevelType w:val="multilevel"/>
    <w:tmpl w:val="4671AE57"/>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6">
    <w:nsid w:val="4D88103C"/>
    <w:multiLevelType w:val="hybridMultilevel"/>
    <w:tmpl w:val="A0FC6276"/>
    <w:lvl w:ilvl="0" w:tplc="9432B776">
      <w:start w:val="2"/>
      <w:numFmt w:val="japaneseCounting"/>
      <w:lvlText w:val="%1、"/>
      <w:lvlJc w:val="left"/>
      <w:pPr>
        <w:ind w:left="1363" w:hanging="720"/>
      </w:pPr>
      <w:rPr>
        <w:rFonts w:hint="default"/>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7">
    <w:nsid w:val="5358ED0F"/>
    <w:multiLevelType w:val="multilevel"/>
    <w:tmpl w:val="5358ED0F"/>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54DC2619"/>
    <w:multiLevelType w:val="multilevel"/>
    <w:tmpl w:val="54DC2619"/>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9">
    <w:nsid w:val="55A4C71F"/>
    <w:multiLevelType w:val="multilevel"/>
    <w:tmpl w:val="55A4C71F"/>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5646044C"/>
    <w:multiLevelType w:val="multilevel"/>
    <w:tmpl w:val="5646044C"/>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71">
    <w:nsid w:val="57A2ECBE"/>
    <w:multiLevelType w:val="multilevel"/>
    <w:tmpl w:val="57A2ECBE"/>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72">
    <w:nsid w:val="59948FD6"/>
    <w:multiLevelType w:val="multilevel"/>
    <w:tmpl w:val="59948FD6"/>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5A445655"/>
    <w:multiLevelType w:val="multilevel"/>
    <w:tmpl w:val="5A445655"/>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5A89E668"/>
    <w:multiLevelType w:val="multilevel"/>
    <w:tmpl w:val="5A89E668"/>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5AC037BB"/>
    <w:multiLevelType w:val="multilevel"/>
    <w:tmpl w:val="5AC037BB"/>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5D29E5FA"/>
    <w:multiLevelType w:val="multilevel"/>
    <w:tmpl w:val="5D29E5FA"/>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5D37E128"/>
    <w:multiLevelType w:val="multilevel"/>
    <w:tmpl w:val="5D37E128"/>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78">
    <w:nsid w:val="5F2AEE91"/>
    <w:multiLevelType w:val="multilevel"/>
    <w:tmpl w:val="5F2AEE91"/>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79">
    <w:nsid w:val="5F9312D3"/>
    <w:multiLevelType w:val="multilevel"/>
    <w:tmpl w:val="5F9312D3"/>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636BA5F3"/>
    <w:multiLevelType w:val="multilevel"/>
    <w:tmpl w:val="636BA5F3"/>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657A4349"/>
    <w:multiLevelType w:val="multilevel"/>
    <w:tmpl w:val="657A4349"/>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68BE377F"/>
    <w:multiLevelType w:val="multilevel"/>
    <w:tmpl w:val="68BE377F"/>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3">
    <w:nsid w:val="6BC6BBFD"/>
    <w:multiLevelType w:val="multilevel"/>
    <w:tmpl w:val="6BC6BBFD"/>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4">
    <w:nsid w:val="6C8457AC"/>
    <w:multiLevelType w:val="hybridMultilevel"/>
    <w:tmpl w:val="43301A68"/>
    <w:lvl w:ilvl="0" w:tplc="25BCDFFC">
      <w:start w:val="1"/>
      <w:numFmt w:val="chineseCountingThousand"/>
      <w:suff w:val="space"/>
      <w:lvlText w:val="%1、"/>
      <w:lvlJc w:val="left"/>
      <w:pPr>
        <w:ind w:left="254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717CACBE"/>
    <w:multiLevelType w:val="multilevel"/>
    <w:tmpl w:val="717CACBE"/>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nsid w:val="7471CE2A"/>
    <w:multiLevelType w:val="multilevel"/>
    <w:tmpl w:val="7471CE2A"/>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753229F5"/>
    <w:multiLevelType w:val="multilevel"/>
    <w:tmpl w:val="753229F5"/>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7C33AB68"/>
    <w:multiLevelType w:val="multilevel"/>
    <w:tmpl w:val="7C33AB68"/>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4"/>
  </w:num>
  <w:num w:numId="2">
    <w:abstractNumId w:val="66"/>
  </w:num>
  <w:num w:numId="3">
    <w:abstractNumId w:val="32"/>
  </w:num>
  <w:num w:numId="4">
    <w:abstractNumId w:val="21"/>
  </w:num>
  <w:num w:numId="5">
    <w:abstractNumId w:val="26"/>
  </w:num>
  <w:num w:numId="6">
    <w:abstractNumId w:val="43"/>
  </w:num>
  <w:num w:numId="7">
    <w:abstractNumId w:val="22"/>
  </w:num>
  <w:num w:numId="8">
    <w:abstractNumId w:val="33"/>
  </w:num>
  <w:num w:numId="9">
    <w:abstractNumId w:val="67"/>
  </w:num>
  <w:num w:numId="10">
    <w:abstractNumId w:val="20"/>
  </w:num>
  <w:num w:numId="11">
    <w:abstractNumId w:val="46"/>
  </w:num>
  <w:num w:numId="12">
    <w:abstractNumId w:val="41"/>
  </w:num>
  <w:num w:numId="13">
    <w:abstractNumId w:val="64"/>
  </w:num>
  <w:num w:numId="14">
    <w:abstractNumId w:val="27"/>
  </w:num>
  <w:num w:numId="15">
    <w:abstractNumId w:val="11"/>
  </w:num>
  <w:num w:numId="16">
    <w:abstractNumId w:val="35"/>
  </w:num>
  <w:num w:numId="17">
    <w:abstractNumId w:val="24"/>
  </w:num>
  <w:num w:numId="18">
    <w:abstractNumId w:val="61"/>
  </w:num>
  <w:num w:numId="19">
    <w:abstractNumId w:val="59"/>
  </w:num>
  <w:num w:numId="20">
    <w:abstractNumId w:val="23"/>
  </w:num>
  <w:num w:numId="21">
    <w:abstractNumId w:val="12"/>
  </w:num>
  <w:num w:numId="22">
    <w:abstractNumId w:val="1"/>
  </w:num>
  <w:num w:numId="23">
    <w:abstractNumId w:val="87"/>
  </w:num>
  <w:num w:numId="24">
    <w:abstractNumId w:val="5"/>
  </w:num>
  <w:num w:numId="25">
    <w:abstractNumId w:val="55"/>
  </w:num>
  <w:num w:numId="26">
    <w:abstractNumId w:val="86"/>
  </w:num>
  <w:num w:numId="27">
    <w:abstractNumId w:val="85"/>
  </w:num>
  <w:num w:numId="28">
    <w:abstractNumId w:val="29"/>
  </w:num>
  <w:num w:numId="29">
    <w:abstractNumId w:val="10"/>
  </w:num>
  <w:num w:numId="30">
    <w:abstractNumId w:val="4"/>
  </w:num>
  <w:num w:numId="31">
    <w:abstractNumId w:val="0"/>
  </w:num>
  <w:num w:numId="32">
    <w:abstractNumId w:val="8"/>
  </w:num>
  <w:num w:numId="33">
    <w:abstractNumId w:val="48"/>
  </w:num>
  <w:num w:numId="34">
    <w:abstractNumId w:val="78"/>
  </w:num>
  <w:num w:numId="35">
    <w:abstractNumId w:val="45"/>
  </w:num>
  <w:num w:numId="36">
    <w:abstractNumId w:val="53"/>
  </w:num>
  <w:num w:numId="37">
    <w:abstractNumId w:val="19"/>
  </w:num>
  <w:num w:numId="38">
    <w:abstractNumId w:val="69"/>
  </w:num>
  <w:num w:numId="39">
    <w:abstractNumId w:val="39"/>
  </w:num>
  <w:num w:numId="40">
    <w:abstractNumId w:val="50"/>
  </w:num>
  <w:num w:numId="41">
    <w:abstractNumId w:val="25"/>
  </w:num>
  <w:num w:numId="42">
    <w:abstractNumId w:val="14"/>
  </w:num>
  <w:num w:numId="43">
    <w:abstractNumId w:val="77"/>
  </w:num>
  <w:num w:numId="44">
    <w:abstractNumId w:val="3"/>
  </w:num>
  <w:num w:numId="45">
    <w:abstractNumId w:val="54"/>
  </w:num>
  <w:num w:numId="46">
    <w:abstractNumId w:val="56"/>
  </w:num>
  <w:num w:numId="47">
    <w:abstractNumId w:val="6"/>
  </w:num>
  <w:num w:numId="48">
    <w:abstractNumId w:val="63"/>
  </w:num>
  <w:num w:numId="49">
    <w:abstractNumId w:val="15"/>
  </w:num>
  <w:num w:numId="50">
    <w:abstractNumId w:val="2"/>
  </w:num>
  <w:num w:numId="51">
    <w:abstractNumId w:val="18"/>
  </w:num>
  <w:num w:numId="52">
    <w:abstractNumId w:val="70"/>
  </w:num>
  <w:num w:numId="53">
    <w:abstractNumId w:val="76"/>
  </w:num>
  <w:num w:numId="54">
    <w:abstractNumId w:val="16"/>
  </w:num>
  <w:num w:numId="55">
    <w:abstractNumId w:val="7"/>
  </w:num>
  <w:num w:numId="56">
    <w:abstractNumId w:val="81"/>
  </w:num>
  <w:num w:numId="57">
    <w:abstractNumId w:val="80"/>
  </w:num>
  <w:num w:numId="58">
    <w:abstractNumId w:val="71"/>
  </w:num>
  <w:num w:numId="59">
    <w:abstractNumId w:val="37"/>
  </w:num>
  <w:num w:numId="60">
    <w:abstractNumId w:val="72"/>
  </w:num>
  <w:num w:numId="61">
    <w:abstractNumId w:val="51"/>
  </w:num>
  <w:num w:numId="62">
    <w:abstractNumId w:val="31"/>
  </w:num>
  <w:num w:numId="63">
    <w:abstractNumId w:val="79"/>
  </w:num>
  <w:num w:numId="64">
    <w:abstractNumId w:val="17"/>
  </w:num>
  <w:num w:numId="65">
    <w:abstractNumId w:val="75"/>
  </w:num>
  <w:num w:numId="66">
    <w:abstractNumId w:val="28"/>
  </w:num>
  <w:num w:numId="67">
    <w:abstractNumId w:val="36"/>
  </w:num>
  <w:num w:numId="68">
    <w:abstractNumId w:val="9"/>
  </w:num>
  <w:num w:numId="69">
    <w:abstractNumId w:val="40"/>
  </w:num>
  <w:num w:numId="70">
    <w:abstractNumId w:val="34"/>
  </w:num>
  <w:num w:numId="71">
    <w:abstractNumId w:val="73"/>
  </w:num>
  <w:num w:numId="72">
    <w:abstractNumId w:val="49"/>
  </w:num>
  <w:num w:numId="73">
    <w:abstractNumId w:val="30"/>
  </w:num>
  <w:num w:numId="74">
    <w:abstractNumId w:val="74"/>
  </w:num>
  <w:num w:numId="75">
    <w:abstractNumId w:val="88"/>
  </w:num>
  <w:num w:numId="76">
    <w:abstractNumId w:val="65"/>
  </w:num>
  <w:num w:numId="77">
    <w:abstractNumId w:val="57"/>
  </w:num>
  <w:num w:numId="78">
    <w:abstractNumId w:val="13"/>
  </w:num>
  <w:num w:numId="79">
    <w:abstractNumId w:val="83"/>
  </w:num>
  <w:num w:numId="80">
    <w:abstractNumId w:val="44"/>
  </w:num>
  <w:num w:numId="81">
    <w:abstractNumId w:val="38"/>
  </w:num>
  <w:num w:numId="82">
    <w:abstractNumId w:val="82"/>
  </w:num>
  <w:num w:numId="83">
    <w:abstractNumId w:val="62"/>
  </w:num>
  <w:num w:numId="84">
    <w:abstractNumId w:val="58"/>
  </w:num>
  <w:num w:numId="85">
    <w:abstractNumId w:val="68"/>
  </w:num>
  <w:num w:numId="86">
    <w:abstractNumId w:val="42"/>
  </w:num>
  <w:num w:numId="87">
    <w:abstractNumId w:val="47"/>
  </w:num>
  <w:num w:numId="88">
    <w:abstractNumId w:val="52"/>
  </w:num>
  <w:num w:numId="89">
    <w:abstractNumId w:val="6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77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00204"/>
    <w:rsid w:val="00002912"/>
    <w:rsid w:val="0000425F"/>
    <w:rsid w:val="00012F77"/>
    <w:rsid w:val="000138A0"/>
    <w:rsid w:val="00015BF5"/>
    <w:rsid w:val="00016302"/>
    <w:rsid w:val="000266C8"/>
    <w:rsid w:val="00033BBB"/>
    <w:rsid w:val="00037807"/>
    <w:rsid w:val="00043540"/>
    <w:rsid w:val="00045E19"/>
    <w:rsid w:val="000525C2"/>
    <w:rsid w:val="000572BD"/>
    <w:rsid w:val="00060C22"/>
    <w:rsid w:val="0006472D"/>
    <w:rsid w:val="00066A6C"/>
    <w:rsid w:val="00070CC9"/>
    <w:rsid w:val="000807F1"/>
    <w:rsid w:val="00081DB7"/>
    <w:rsid w:val="000860DB"/>
    <w:rsid w:val="0009163B"/>
    <w:rsid w:val="000A1629"/>
    <w:rsid w:val="000A1C0D"/>
    <w:rsid w:val="000B0E89"/>
    <w:rsid w:val="000B421C"/>
    <w:rsid w:val="000D6A5B"/>
    <w:rsid w:val="000E1F59"/>
    <w:rsid w:val="000E5792"/>
    <w:rsid w:val="000F5A5F"/>
    <w:rsid w:val="00100BC2"/>
    <w:rsid w:val="00107935"/>
    <w:rsid w:val="001120E5"/>
    <w:rsid w:val="00116064"/>
    <w:rsid w:val="0011613F"/>
    <w:rsid w:val="0012760A"/>
    <w:rsid w:val="00144078"/>
    <w:rsid w:val="00144143"/>
    <w:rsid w:val="00162270"/>
    <w:rsid w:val="001645FB"/>
    <w:rsid w:val="0018239F"/>
    <w:rsid w:val="00186E3C"/>
    <w:rsid w:val="00196EB8"/>
    <w:rsid w:val="001B0EFD"/>
    <w:rsid w:val="001B354E"/>
    <w:rsid w:val="001B5FA2"/>
    <w:rsid w:val="001C57EE"/>
    <w:rsid w:val="001E13A9"/>
    <w:rsid w:val="001E367A"/>
    <w:rsid w:val="001E7E31"/>
    <w:rsid w:val="001F0052"/>
    <w:rsid w:val="001F4190"/>
    <w:rsid w:val="001F6EE3"/>
    <w:rsid w:val="00204A01"/>
    <w:rsid w:val="00212BCB"/>
    <w:rsid w:val="00213542"/>
    <w:rsid w:val="00223985"/>
    <w:rsid w:val="00226E20"/>
    <w:rsid w:val="002273A9"/>
    <w:rsid w:val="00235272"/>
    <w:rsid w:val="002367A7"/>
    <w:rsid w:val="002443A1"/>
    <w:rsid w:val="00244B95"/>
    <w:rsid w:val="00255F57"/>
    <w:rsid w:val="00284CFC"/>
    <w:rsid w:val="0028658A"/>
    <w:rsid w:val="00292902"/>
    <w:rsid w:val="00292FBF"/>
    <w:rsid w:val="00296989"/>
    <w:rsid w:val="002A4E77"/>
    <w:rsid w:val="002C0F65"/>
    <w:rsid w:val="002C1693"/>
    <w:rsid w:val="002D443A"/>
    <w:rsid w:val="002F4D46"/>
    <w:rsid w:val="002F564E"/>
    <w:rsid w:val="002F7F6C"/>
    <w:rsid w:val="0031569D"/>
    <w:rsid w:val="00325D4C"/>
    <w:rsid w:val="00333E96"/>
    <w:rsid w:val="0033746C"/>
    <w:rsid w:val="00357D1D"/>
    <w:rsid w:val="00360C0A"/>
    <w:rsid w:val="00361A8C"/>
    <w:rsid w:val="003652DC"/>
    <w:rsid w:val="003679A0"/>
    <w:rsid w:val="00390B67"/>
    <w:rsid w:val="00391E31"/>
    <w:rsid w:val="00395EC6"/>
    <w:rsid w:val="003A5C49"/>
    <w:rsid w:val="003D014E"/>
    <w:rsid w:val="003D54B6"/>
    <w:rsid w:val="003D5926"/>
    <w:rsid w:val="003E5E29"/>
    <w:rsid w:val="003F20DF"/>
    <w:rsid w:val="003F557B"/>
    <w:rsid w:val="003F666F"/>
    <w:rsid w:val="003F72BF"/>
    <w:rsid w:val="00412482"/>
    <w:rsid w:val="004156E4"/>
    <w:rsid w:val="004179F1"/>
    <w:rsid w:val="00441CFC"/>
    <w:rsid w:val="00462516"/>
    <w:rsid w:val="00462A60"/>
    <w:rsid w:val="00465DC4"/>
    <w:rsid w:val="00467604"/>
    <w:rsid w:val="004707AE"/>
    <w:rsid w:val="0047211C"/>
    <w:rsid w:val="00480AE3"/>
    <w:rsid w:val="00486FE0"/>
    <w:rsid w:val="0048763B"/>
    <w:rsid w:val="00491FC3"/>
    <w:rsid w:val="00493104"/>
    <w:rsid w:val="004C076F"/>
    <w:rsid w:val="004C3998"/>
    <w:rsid w:val="004C704A"/>
    <w:rsid w:val="004D7DF3"/>
    <w:rsid w:val="004F26DA"/>
    <w:rsid w:val="004F6ECE"/>
    <w:rsid w:val="00523AF5"/>
    <w:rsid w:val="0052748B"/>
    <w:rsid w:val="00527D45"/>
    <w:rsid w:val="00535807"/>
    <w:rsid w:val="00536DEB"/>
    <w:rsid w:val="00544940"/>
    <w:rsid w:val="00563FAE"/>
    <w:rsid w:val="0057436E"/>
    <w:rsid w:val="00590CC1"/>
    <w:rsid w:val="00591A31"/>
    <w:rsid w:val="00595FCF"/>
    <w:rsid w:val="00596997"/>
    <w:rsid w:val="005B4B77"/>
    <w:rsid w:val="005C6C08"/>
    <w:rsid w:val="005C7434"/>
    <w:rsid w:val="005F2B6F"/>
    <w:rsid w:val="00616E87"/>
    <w:rsid w:val="00621BEB"/>
    <w:rsid w:val="00621E35"/>
    <w:rsid w:val="00622321"/>
    <w:rsid w:val="00623EF0"/>
    <w:rsid w:val="006363E2"/>
    <w:rsid w:val="00660033"/>
    <w:rsid w:val="00667E2D"/>
    <w:rsid w:val="00680E4E"/>
    <w:rsid w:val="00691D12"/>
    <w:rsid w:val="0069373D"/>
    <w:rsid w:val="00694EB3"/>
    <w:rsid w:val="00696DEA"/>
    <w:rsid w:val="006A28B8"/>
    <w:rsid w:val="006B20A3"/>
    <w:rsid w:val="006C28B4"/>
    <w:rsid w:val="006C4C71"/>
    <w:rsid w:val="006D0EA8"/>
    <w:rsid w:val="006E09BB"/>
    <w:rsid w:val="006E3083"/>
    <w:rsid w:val="006E442A"/>
    <w:rsid w:val="006E4C65"/>
    <w:rsid w:val="006E67A3"/>
    <w:rsid w:val="006F5825"/>
    <w:rsid w:val="00706471"/>
    <w:rsid w:val="00714A28"/>
    <w:rsid w:val="00726640"/>
    <w:rsid w:val="007446D6"/>
    <w:rsid w:val="007657FB"/>
    <w:rsid w:val="00765C67"/>
    <w:rsid w:val="00771F7A"/>
    <w:rsid w:val="0077224B"/>
    <w:rsid w:val="00773D9D"/>
    <w:rsid w:val="00786086"/>
    <w:rsid w:val="00786B68"/>
    <w:rsid w:val="00791A8E"/>
    <w:rsid w:val="00791FAB"/>
    <w:rsid w:val="0079245B"/>
    <w:rsid w:val="00792FE4"/>
    <w:rsid w:val="0079498E"/>
    <w:rsid w:val="00797988"/>
    <w:rsid w:val="007A5ACD"/>
    <w:rsid w:val="007D1FBE"/>
    <w:rsid w:val="007D3BCD"/>
    <w:rsid w:val="007F3C9D"/>
    <w:rsid w:val="0080160F"/>
    <w:rsid w:val="00801706"/>
    <w:rsid w:val="00803FC4"/>
    <w:rsid w:val="00806E03"/>
    <w:rsid w:val="00807953"/>
    <w:rsid w:val="00841619"/>
    <w:rsid w:val="00846DE2"/>
    <w:rsid w:val="008522B6"/>
    <w:rsid w:val="00864AFD"/>
    <w:rsid w:val="00890C3E"/>
    <w:rsid w:val="008A74FE"/>
    <w:rsid w:val="008B03D5"/>
    <w:rsid w:val="008C2669"/>
    <w:rsid w:val="008D1805"/>
    <w:rsid w:val="008D47AF"/>
    <w:rsid w:val="00907C8F"/>
    <w:rsid w:val="00910182"/>
    <w:rsid w:val="00911FF5"/>
    <w:rsid w:val="00915A36"/>
    <w:rsid w:val="00921518"/>
    <w:rsid w:val="00924584"/>
    <w:rsid w:val="009366FA"/>
    <w:rsid w:val="00937F08"/>
    <w:rsid w:val="009437C4"/>
    <w:rsid w:val="00950BC8"/>
    <w:rsid w:val="009510CA"/>
    <w:rsid w:val="00951B9F"/>
    <w:rsid w:val="009530AC"/>
    <w:rsid w:val="00953D73"/>
    <w:rsid w:val="009602A0"/>
    <w:rsid w:val="00961A1B"/>
    <w:rsid w:val="009767AC"/>
    <w:rsid w:val="009A428F"/>
    <w:rsid w:val="009A7853"/>
    <w:rsid w:val="009B3998"/>
    <w:rsid w:val="009D204A"/>
    <w:rsid w:val="009D458F"/>
    <w:rsid w:val="009E1595"/>
    <w:rsid w:val="009E33D5"/>
    <w:rsid w:val="009E4764"/>
    <w:rsid w:val="009E4C48"/>
    <w:rsid w:val="009E658D"/>
    <w:rsid w:val="00A10A83"/>
    <w:rsid w:val="00A10FDF"/>
    <w:rsid w:val="00A221A5"/>
    <w:rsid w:val="00A22CCA"/>
    <w:rsid w:val="00A36473"/>
    <w:rsid w:val="00A46A02"/>
    <w:rsid w:val="00A539F0"/>
    <w:rsid w:val="00A55163"/>
    <w:rsid w:val="00A55D90"/>
    <w:rsid w:val="00A5701E"/>
    <w:rsid w:val="00A60474"/>
    <w:rsid w:val="00A64F4B"/>
    <w:rsid w:val="00A74AE4"/>
    <w:rsid w:val="00A76715"/>
    <w:rsid w:val="00A8651B"/>
    <w:rsid w:val="00A9032C"/>
    <w:rsid w:val="00A93475"/>
    <w:rsid w:val="00AA3CD1"/>
    <w:rsid w:val="00AB307F"/>
    <w:rsid w:val="00AC09D1"/>
    <w:rsid w:val="00AE07E1"/>
    <w:rsid w:val="00AF4744"/>
    <w:rsid w:val="00B03218"/>
    <w:rsid w:val="00B06056"/>
    <w:rsid w:val="00B10BB1"/>
    <w:rsid w:val="00B12122"/>
    <w:rsid w:val="00B1283F"/>
    <w:rsid w:val="00B15E0D"/>
    <w:rsid w:val="00B27354"/>
    <w:rsid w:val="00B60FFF"/>
    <w:rsid w:val="00B720C3"/>
    <w:rsid w:val="00B75140"/>
    <w:rsid w:val="00B75CD6"/>
    <w:rsid w:val="00B83037"/>
    <w:rsid w:val="00B96608"/>
    <w:rsid w:val="00B9769E"/>
    <w:rsid w:val="00BA0FFD"/>
    <w:rsid w:val="00BB00F3"/>
    <w:rsid w:val="00BB0C7F"/>
    <w:rsid w:val="00BB3EA4"/>
    <w:rsid w:val="00BB4FD1"/>
    <w:rsid w:val="00BC2325"/>
    <w:rsid w:val="00BC3392"/>
    <w:rsid w:val="00BD1784"/>
    <w:rsid w:val="00BD1F82"/>
    <w:rsid w:val="00BD3BB2"/>
    <w:rsid w:val="00BD3CBD"/>
    <w:rsid w:val="00BD7A60"/>
    <w:rsid w:val="00BE02DF"/>
    <w:rsid w:val="00BE40F1"/>
    <w:rsid w:val="00BE463F"/>
    <w:rsid w:val="00BF1C36"/>
    <w:rsid w:val="00C023DE"/>
    <w:rsid w:val="00C1010F"/>
    <w:rsid w:val="00C1152A"/>
    <w:rsid w:val="00C15B99"/>
    <w:rsid w:val="00C302BA"/>
    <w:rsid w:val="00C35AE5"/>
    <w:rsid w:val="00C435DE"/>
    <w:rsid w:val="00C561D2"/>
    <w:rsid w:val="00C56337"/>
    <w:rsid w:val="00C75147"/>
    <w:rsid w:val="00C874F3"/>
    <w:rsid w:val="00C95017"/>
    <w:rsid w:val="00C967C3"/>
    <w:rsid w:val="00CA6E53"/>
    <w:rsid w:val="00CA7904"/>
    <w:rsid w:val="00CB335B"/>
    <w:rsid w:val="00CD4145"/>
    <w:rsid w:val="00CD7839"/>
    <w:rsid w:val="00CF01AA"/>
    <w:rsid w:val="00D02978"/>
    <w:rsid w:val="00D04831"/>
    <w:rsid w:val="00D067A5"/>
    <w:rsid w:val="00D13655"/>
    <w:rsid w:val="00D16E2B"/>
    <w:rsid w:val="00D33449"/>
    <w:rsid w:val="00D35061"/>
    <w:rsid w:val="00D3734E"/>
    <w:rsid w:val="00D45033"/>
    <w:rsid w:val="00D45BE9"/>
    <w:rsid w:val="00D557ED"/>
    <w:rsid w:val="00D61147"/>
    <w:rsid w:val="00D618CD"/>
    <w:rsid w:val="00D61C88"/>
    <w:rsid w:val="00D65E70"/>
    <w:rsid w:val="00D77C0D"/>
    <w:rsid w:val="00D97161"/>
    <w:rsid w:val="00D97C15"/>
    <w:rsid w:val="00DA7200"/>
    <w:rsid w:val="00DB528E"/>
    <w:rsid w:val="00DB6EDF"/>
    <w:rsid w:val="00DC2979"/>
    <w:rsid w:val="00DC2A6C"/>
    <w:rsid w:val="00DC587E"/>
    <w:rsid w:val="00DD11F5"/>
    <w:rsid w:val="00DE3CED"/>
    <w:rsid w:val="00DE46BF"/>
    <w:rsid w:val="00DE5436"/>
    <w:rsid w:val="00DF6975"/>
    <w:rsid w:val="00E00B11"/>
    <w:rsid w:val="00E102F5"/>
    <w:rsid w:val="00E26477"/>
    <w:rsid w:val="00E31F02"/>
    <w:rsid w:val="00E34983"/>
    <w:rsid w:val="00E35BD1"/>
    <w:rsid w:val="00E51A74"/>
    <w:rsid w:val="00E72D0B"/>
    <w:rsid w:val="00E73FFC"/>
    <w:rsid w:val="00E80B32"/>
    <w:rsid w:val="00E85B36"/>
    <w:rsid w:val="00E96AA0"/>
    <w:rsid w:val="00EA37B1"/>
    <w:rsid w:val="00EA476A"/>
    <w:rsid w:val="00EB5294"/>
    <w:rsid w:val="00EC0740"/>
    <w:rsid w:val="00EC0895"/>
    <w:rsid w:val="00EC1AA7"/>
    <w:rsid w:val="00EC46AA"/>
    <w:rsid w:val="00EC7DEA"/>
    <w:rsid w:val="00EE49E8"/>
    <w:rsid w:val="00EF38DE"/>
    <w:rsid w:val="00EF6884"/>
    <w:rsid w:val="00F00D50"/>
    <w:rsid w:val="00F071C9"/>
    <w:rsid w:val="00F3485B"/>
    <w:rsid w:val="00F45E41"/>
    <w:rsid w:val="00F467EB"/>
    <w:rsid w:val="00F474DF"/>
    <w:rsid w:val="00F51FEF"/>
    <w:rsid w:val="00F63C77"/>
    <w:rsid w:val="00F70E35"/>
    <w:rsid w:val="00F71BA6"/>
    <w:rsid w:val="00F765B6"/>
    <w:rsid w:val="00F7779D"/>
    <w:rsid w:val="00F82845"/>
    <w:rsid w:val="00F931BB"/>
    <w:rsid w:val="00FA0D27"/>
    <w:rsid w:val="00FB2DA6"/>
    <w:rsid w:val="00FB4239"/>
    <w:rsid w:val="00FD1B6E"/>
    <w:rsid w:val="00FD1F8B"/>
    <w:rsid w:val="00FD5A6A"/>
    <w:rsid w:val="00FE1C94"/>
    <w:rsid w:val="00FE5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widowControl w:val="0"/>
      <w:jc w:val="both"/>
    </w:pPr>
  </w:style>
  <w:style w:type="paragraph" w:styleId="1">
    <w:name w:val="heading 1"/>
    <w:basedOn w:val="a"/>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083"/>
    <w:rPr>
      <w:sz w:val="18"/>
      <w:szCs w:val="18"/>
    </w:rPr>
  </w:style>
  <w:style w:type="paragraph" w:styleId="a4">
    <w:name w:val="footer"/>
    <w:basedOn w:val="a"/>
    <w:link w:val="Char0"/>
    <w:uiPriority w:val="99"/>
    <w:semiHidden/>
    <w:unhideWhenUsed/>
    <w:rsid w:val="006E3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083"/>
    <w:rPr>
      <w:sz w:val="18"/>
      <w:szCs w:val="18"/>
    </w:rPr>
  </w:style>
  <w:style w:type="character" w:customStyle="1" w:styleId="1Char">
    <w:name w:val="标题 1 Char"/>
    <w:basedOn w:val="a0"/>
    <w:link w:val="1"/>
    <w:uiPriority w:val="9"/>
    <w:rsid w:val="006E3083"/>
    <w:rPr>
      <w:rFonts w:ascii="宋体" w:eastAsia="宋体" w:hAnsi="宋体" w:cs="宋体"/>
      <w:b/>
      <w:bCs/>
      <w:kern w:val="36"/>
      <w:sz w:val="48"/>
      <w:szCs w:val="48"/>
    </w:rPr>
  </w:style>
  <w:style w:type="character" w:styleId="a5">
    <w:name w:val="Strong"/>
    <w:basedOn w:val="a0"/>
    <w:uiPriority w:val="22"/>
    <w:qFormat/>
    <w:rsid w:val="006E3083"/>
    <w:rPr>
      <w:b/>
      <w:bCs/>
    </w:rPr>
  </w:style>
  <w:style w:type="paragraph" w:styleId="a6">
    <w:name w:val="Normal (Web)"/>
    <w:basedOn w:val="a"/>
    <w:uiPriority w:val="99"/>
    <w:semiHidden/>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023DE"/>
    <w:pPr>
      <w:ind w:firstLineChars="200" w:firstLine="420"/>
    </w:pPr>
  </w:style>
  <w:style w:type="character" w:styleId="a8">
    <w:name w:val="Hyperlink"/>
    <w:basedOn w:val="a0"/>
    <w:uiPriority w:val="99"/>
    <w:semiHidden/>
    <w:unhideWhenUsed/>
    <w:rsid w:val="00A76715"/>
    <w:rPr>
      <w:color w:val="0000FF"/>
      <w:u w:val="single"/>
    </w:rPr>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1588422155">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4%BB%A5%E4%B8%8A%E8%B5%84%E6%96%99%E7%94%B5%E5%AD%90%E7%89%88%E9%9C%80%E5%90%8C%E6%97%B6%E5%8F%91%E9%80%81%E8%87%B3gd2h68627@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3E37-AAE7-40C7-B212-1B8DA530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1231</Words>
  <Characters>7018</Characters>
  <Application>Microsoft Office Word</Application>
  <DocSecurity>0</DocSecurity>
  <Lines>58</Lines>
  <Paragraphs>16</Paragraphs>
  <ScaleCrop>false</ScaleCrop>
  <Company>Microsoft</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刘国红</cp:lastModifiedBy>
  <cp:revision>2</cp:revision>
  <cp:lastPrinted>2019-03-21T09:22:00Z</cp:lastPrinted>
  <dcterms:created xsi:type="dcterms:W3CDTF">2020-06-16T08:43:00Z</dcterms:created>
  <dcterms:modified xsi:type="dcterms:W3CDTF">2020-06-16T08:43:00Z</dcterms:modified>
</cp:coreProperties>
</file>